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5619132"/>
        <w:docPartObj>
          <w:docPartGallery w:val="Cover Pages"/>
          <w:docPartUnique/>
        </w:docPartObj>
      </w:sdtPr>
      <w:sdtEndPr>
        <w:rPr>
          <w:rFonts w:ascii="Verdana" w:hAnsi="Verdana"/>
          <w:color w:val="333399"/>
          <w:sz w:val="32"/>
          <w:szCs w:val="32"/>
        </w:rPr>
      </w:sdtEndPr>
      <w:sdtContent>
        <w:p w14:paraId="4ADFF8A4" w14:textId="2B4458F8" w:rsidR="00DA7246" w:rsidRDefault="00DA7246"/>
        <w:tbl>
          <w:tblPr>
            <w:tblStyle w:val="a9"/>
            <w:tblpPr w:leftFromText="180" w:rightFromText="180" w:vertAnchor="text" w:horzAnchor="margin" w:tblpXSpec="center" w:tblpY="12675"/>
            <w:tblW w:w="9105" w:type="dxa"/>
            <w:tblLook w:val="01E0" w:firstRow="1" w:lastRow="1" w:firstColumn="1" w:lastColumn="1" w:noHBand="0" w:noVBand="0"/>
          </w:tblPr>
          <w:tblGrid>
            <w:gridCol w:w="1050"/>
            <w:gridCol w:w="1217"/>
            <w:gridCol w:w="3258"/>
            <w:gridCol w:w="3580"/>
          </w:tblGrid>
          <w:tr w:rsidR="00DA7246" w:rsidRPr="00521C55" w14:paraId="74CD4E73" w14:textId="77777777" w:rsidTr="00D56C26">
            <w:trPr>
              <w:trHeight w:val="56"/>
            </w:trPr>
            <w:tc>
              <w:tcPr>
                <w:tcW w:w="1050" w:type="dxa"/>
                <w:shd w:val="clear" w:color="auto" w:fill="A6A6A6" w:themeFill="background1" w:themeFillShade="A6"/>
              </w:tcPr>
              <w:p w14:paraId="69C954D7" w14:textId="77777777" w:rsidR="00DA7246" w:rsidRPr="006209DD" w:rsidRDefault="00DA7246" w:rsidP="00DA7246">
                <w:pPr>
                  <w:jc w:val="center"/>
                  <w:rPr>
                    <w:rFonts w:eastAsiaTheme="minorHAnsi"/>
                    <w:b/>
                    <w:bCs/>
                    <w:sz w:val="20"/>
                    <w:szCs w:val="20"/>
                  </w:rPr>
                </w:pPr>
                <w:r w:rsidRPr="006209DD">
                  <w:rPr>
                    <w:rFonts w:eastAsiaTheme="minorHAnsi"/>
                    <w:b/>
                    <w:bCs/>
                    <w:sz w:val="20"/>
                    <w:szCs w:val="20"/>
                  </w:rPr>
                  <w:t>Revision</w:t>
                </w:r>
              </w:p>
            </w:tc>
            <w:tc>
              <w:tcPr>
                <w:tcW w:w="1217" w:type="dxa"/>
                <w:shd w:val="clear" w:color="auto" w:fill="A6A6A6" w:themeFill="background1" w:themeFillShade="A6"/>
              </w:tcPr>
              <w:p w14:paraId="6BC8A993" w14:textId="77777777" w:rsidR="00DA7246" w:rsidRPr="006209DD" w:rsidRDefault="00DA7246" w:rsidP="00DA7246">
                <w:pPr>
                  <w:jc w:val="center"/>
                  <w:rPr>
                    <w:rFonts w:eastAsiaTheme="minorHAnsi"/>
                    <w:b/>
                    <w:bCs/>
                    <w:sz w:val="20"/>
                    <w:szCs w:val="20"/>
                  </w:rPr>
                </w:pPr>
                <w:r w:rsidRPr="006209DD">
                  <w:rPr>
                    <w:rFonts w:eastAsiaTheme="minorHAnsi"/>
                    <w:b/>
                    <w:bCs/>
                    <w:sz w:val="20"/>
                    <w:szCs w:val="20"/>
                  </w:rPr>
                  <w:t>Date</w:t>
                </w:r>
              </w:p>
            </w:tc>
            <w:tc>
              <w:tcPr>
                <w:tcW w:w="3258" w:type="dxa"/>
                <w:shd w:val="clear" w:color="auto" w:fill="A6A6A6" w:themeFill="background1" w:themeFillShade="A6"/>
              </w:tcPr>
              <w:p w14:paraId="0C1E54B5" w14:textId="77777777" w:rsidR="00DA7246" w:rsidRPr="006209DD" w:rsidRDefault="00DA7246" w:rsidP="00DA7246">
                <w:pPr>
                  <w:jc w:val="center"/>
                  <w:rPr>
                    <w:rFonts w:eastAsiaTheme="minorHAnsi"/>
                    <w:b/>
                    <w:bCs/>
                    <w:sz w:val="20"/>
                    <w:szCs w:val="20"/>
                  </w:rPr>
                </w:pPr>
                <w:r w:rsidRPr="006209DD">
                  <w:rPr>
                    <w:rFonts w:eastAsiaTheme="minorHAnsi"/>
                    <w:b/>
                    <w:bCs/>
                    <w:sz w:val="20"/>
                    <w:szCs w:val="20"/>
                  </w:rPr>
                  <w:t>Author</w:t>
                </w:r>
              </w:p>
            </w:tc>
            <w:tc>
              <w:tcPr>
                <w:tcW w:w="3580" w:type="dxa"/>
                <w:shd w:val="clear" w:color="auto" w:fill="A6A6A6" w:themeFill="background1" w:themeFillShade="A6"/>
              </w:tcPr>
              <w:p w14:paraId="02A4513D" w14:textId="77777777" w:rsidR="00DA7246" w:rsidRPr="006209DD" w:rsidRDefault="00DA7246" w:rsidP="00DA7246">
                <w:pPr>
                  <w:jc w:val="center"/>
                  <w:rPr>
                    <w:rFonts w:eastAsiaTheme="minorHAnsi"/>
                    <w:b/>
                    <w:bCs/>
                    <w:sz w:val="20"/>
                    <w:szCs w:val="20"/>
                  </w:rPr>
                </w:pPr>
                <w:r w:rsidRPr="006209DD">
                  <w:rPr>
                    <w:rFonts w:eastAsiaTheme="minorHAnsi"/>
                    <w:b/>
                    <w:bCs/>
                    <w:sz w:val="20"/>
                    <w:szCs w:val="20"/>
                  </w:rPr>
                  <w:t>Reviewer</w:t>
                </w:r>
              </w:p>
            </w:tc>
          </w:tr>
          <w:tr w:rsidR="00DA7246" w:rsidRPr="00521C55" w14:paraId="4BE11732" w14:textId="77777777" w:rsidTr="00D56C26">
            <w:trPr>
              <w:trHeight w:val="56"/>
            </w:trPr>
            <w:tc>
              <w:tcPr>
                <w:tcW w:w="1050" w:type="dxa"/>
              </w:tcPr>
              <w:p w14:paraId="034781F4" w14:textId="77777777" w:rsidR="00DA7246" w:rsidRPr="006209DD" w:rsidRDefault="00DA7246" w:rsidP="00DA7246">
                <w:pPr>
                  <w:rPr>
                    <w:rFonts w:eastAsiaTheme="minorHAnsi"/>
                    <w:sz w:val="20"/>
                    <w:szCs w:val="20"/>
                  </w:rPr>
                </w:pPr>
                <w:r w:rsidRPr="006209DD">
                  <w:rPr>
                    <w:rFonts w:eastAsiaTheme="minorHAnsi"/>
                    <w:sz w:val="20"/>
                    <w:szCs w:val="20"/>
                  </w:rPr>
                  <w:t>1.0</w:t>
                </w:r>
              </w:p>
            </w:tc>
            <w:tc>
              <w:tcPr>
                <w:tcW w:w="1217" w:type="dxa"/>
              </w:tcPr>
              <w:p w14:paraId="69510E88" w14:textId="4CD2CB10" w:rsidR="00DA7246" w:rsidRPr="006209DD" w:rsidRDefault="00B2340E" w:rsidP="00DA7246">
                <w:pPr>
                  <w:rPr>
                    <w:rFonts w:eastAsiaTheme="minorHAnsi"/>
                    <w:sz w:val="20"/>
                    <w:szCs w:val="20"/>
                  </w:rPr>
                </w:pPr>
                <w:r>
                  <w:rPr>
                    <w:rFonts w:eastAsiaTheme="minorHAnsi"/>
                    <w:sz w:val="20"/>
                    <w:szCs w:val="20"/>
                  </w:rPr>
                  <w:t>10/09</w:t>
                </w:r>
                <w:r w:rsidR="00DA7246">
                  <w:rPr>
                    <w:rFonts w:eastAsiaTheme="minorHAnsi"/>
                    <w:sz w:val="20"/>
                    <w:szCs w:val="20"/>
                  </w:rPr>
                  <w:t>/2017</w:t>
                </w:r>
              </w:p>
            </w:tc>
            <w:tc>
              <w:tcPr>
                <w:tcW w:w="3258" w:type="dxa"/>
              </w:tcPr>
              <w:p w14:paraId="65A76DA5" w14:textId="77777777" w:rsidR="00DA7246" w:rsidRPr="006209DD" w:rsidRDefault="00DA7246" w:rsidP="00DA7246">
                <w:pPr>
                  <w:rPr>
                    <w:rFonts w:eastAsiaTheme="minorHAnsi"/>
                    <w:sz w:val="20"/>
                    <w:szCs w:val="20"/>
                  </w:rPr>
                </w:pPr>
                <w:bookmarkStart w:id="0" w:name="_GoBack"/>
                <w:r w:rsidRPr="006209DD">
                  <w:rPr>
                    <w:rFonts w:eastAsiaTheme="minorHAnsi"/>
                    <w:sz w:val="20"/>
                    <w:szCs w:val="20"/>
                  </w:rPr>
                  <w:t>Leonid Shepetovsky</w:t>
                </w:r>
                <w:bookmarkEnd w:id="0"/>
              </w:p>
            </w:tc>
            <w:tc>
              <w:tcPr>
                <w:tcW w:w="3580" w:type="dxa"/>
              </w:tcPr>
              <w:p w14:paraId="6326358C" w14:textId="77777777" w:rsidR="00DA7246" w:rsidRPr="006209DD" w:rsidRDefault="00DA7246" w:rsidP="00DA7246">
                <w:pPr>
                  <w:rPr>
                    <w:rFonts w:eastAsiaTheme="minorHAnsi"/>
                    <w:sz w:val="20"/>
                    <w:szCs w:val="20"/>
                  </w:rPr>
                </w:pPr>
                <w:r w:rsidRPr="006209DD">
                  <w:rPr>
                    <w:rFonts w:eastAsiaTheme="minorHAnsi"/>
                    <w:sz w:val="20"/>
                    <w:szCs w:val="20"/>
                  </w:rPr>
                  <w:t>Shmuel Tyshberovich</w:t>
                </w:r>
              </w:p>
            </w:tc>
          </w:tr>
          <w:tr w:rsidR="00D56C26" w:rsidRPr="00521C55" w14:paraId="7D72FAB4" w14:textId="77777777" w:rsidTr="00D56C26">
            <w:trPr>
              <w:trHeight w:val="56"/>
            </w:trPr>
            <w:tc>
              <w:tcPr>
                <w:tcW w:w="1050" w:type="dxa"/>
              </w:tcPr>
              <w:p w14:paraId="04D519FF" w14:textId="0609A6BB" w:rsidR="00D56C26" w:rsidRPr="006209DD" w:rsidRDefault="00D56C26" w:rsidP="00D56C26">
                <w:pPr>
                  <w:rPr>
                    <w:rFonts w:eastAsiaTheme="minorHAnsi"/>
                    <w:sz w:val="20"/>
                    <w:szCs w:val="20"/>
                  </w:rPr>
                </w:pPr>
                <w:r>
                  <w:rPr>
                    <w:rFonts w:eastAsiaTheme="minorHAnsi"/>
                    <w:sz w:val="20"/>
                    <w:szCs w:val="20"/>
                  </w:rPr>
                  <w:t>2.0</w:t>
                </w:r>
              </w:p>
            </w:tc>
            <w:tc>
              <w:tcPr>
                <w:tcW w:w="1217" w:type="dxa"/>
              </w:tcPr>
              <w:p w14:paraId="7E52FD76" w14:textId="7367C79E" w:rsidR="00D56C26" w:rsidRDefault="00D56C26" w:rsidP="00D56C26">
                <w:pPr>
                  <w:rPr>
                    <w:rFonts w:eastAsiaTheme="minorHAnsi"/>
                    <w:sz w:val="20"/>
                    <w:szCs w:val="20"/>
                  </w:rPr>
                </w:pPr>
                <w:r>
                  <w:rPr>
                    <w:rFonts w:eastAsiaTheme="minorHAnsi"/>
                    <w:sz w:val="20"/>
                    <w:szCs w:val="20"/>
                  </w:rPr>
                  <w:t>30/09/2017</w:t>
                </w:r>
              </w:p>
            </w:tc>
            <w:tc>
              <w:tcPr>
                <w:tcW w:w="3258" w:type="dxa"/>
              </w:tcPr>
              <w:p w14:paraId="50D2900D" w14:textId="3AC55746" w:rsidR="00D56C26" w:rsidRPr="006209DD" w:rsidRDefault="00D56C26" w:rsidP="00D56C26">
                <w:pPr>
                  <w:rPr>
                    <w:rFonts w:eastAsiaTheme="minorHAnsi"/>
                    <w:sz w:val="20"/>
                    <w:szCs w:val="20"/>
                  </w:rPr>
                </w:pPr>
                <w:r w:rsidRPr="006209DD">
                  <w:rPr>
                    <w:rFonts w:eastAsiaTheme="minorHAnsi"/>
                    <w:sz w:val="20"/>
                    <w:szCs w:val="20"/>
                  </w:rPr>
                  <w:t>Leonid Shepetovsky</w:t>
                </w:r>
              </w:p>
            </w:tc>
            <w:tc>
              <w:tcPr>
                <w:tcW w:w="3580" w:type="dxa"/>
              </w:tcPr>
              <w:p w14:paraId="38ED2A0D" w14:textId="749030B5" w:rsidR="00D56C26" w:rsidRPr="006209DD" w:rsidRDefault="00D56C26" w:rsidP="00D56C26">
                <w:pPr>
                  <w:rPr>
                    <w:rFonts w:eastAsiaTheme="minorHAnsi"/>
                    <w:sz w:val="20"/>
                    <w:szCs w:val="20"/>
                  </w:rPr>
                </w:pPr>
                <w:r w:rsidRPr="006209DD">
                  <w:rPr>
                    <w:rFonts w:eastAsiaTheme="minorHAnsi"/>
                    <w:sz w:val="20"/>
                    <w:szCs w:val="20"/>
                  </w:rPr>
                  <w:t>Shmuel Tyshberovich</w:t>
                </w:r>
              </w:p>
            </w:tc>
          </w:tr>
        </w:tbl>
        <w:p w14:paraId="5B5D823B" w14:textId="37C2A194" w:rsidR="00DA7246" w:rsidRDefault="0053238D">
          <w:pPr>
            <w:rPr>
              <w:rFonts w:ascii="Verdana" w:hAnsi="Verdana"/>
              <w:color w:val="333399"/>
              <w:sz w:val="32"/>
              <w:szCs w:val="32"/>
            </w:rPr>
          </w:pPr>
          <w:r w:rsidRPr="0053238D">
            <w:rPr>
              <w:rFonts w:ascii="Verdana" w:hAnsi="Verdana"/>
              <w:noProof/>
              <w:color w:val="333399"/>
              <w:sz w:val="32"/>
              <w:szCs w:val="32"/>
              <w:lang w:eastAsia="en-US"/>
            </w:rPr>
            <w:drawing>
              <wp:anchor distT="0" distB="0" distL="114300" distR="114300" simplePos="0" relativeHeight="251662336" behindDoc="1" locked="0" layoutInCell="1" allowOverlap="1" wp14:anchorId="40BD7698" wp14:editId="3D7D551F">
                <wp:simplePos x="0" y="0"/>
                <wp:positionH relativeFrom="margin">
                  <wp:align>center</wp:align>
                </wp:positionH>
                <wp:positionV relativeFrom="paragraph">
                  <wp:posOffset>863321</wp:posOffset>
                </wp:positionV>
                <wp:extent cx="2354389" cy="1251077"/>
                <wp:effectExtent l="0" t="0" r="8255" b="0"/>
                <wp:wrapTight wrapText="bothSides">
                  <wp:wrapPolygon edited="0">
                    <wp:start x="9964" y="0"/>
                    <wp:lineTo x="9090" y="1645"/>
                    <wp:lineTo x="8915" y="2960"/>
                    <wp:lineTo x="9265" y="5592"/>
                    <wp:lineTo x="7866" y="6579"/>
                    <wp:lineTo x="6992" y="8552"/>
                    <wp:lineTo x="7167" y="10855"/>
                    <wp:lineTo x="1049" y="12499"/>
                    <wp:lineTo x="175" y="13157"/>
                    <wp:lineTo x="524" y="16447"/>
                    <wp:lineTo x="6643" y="20394"/>
                    <wp:lineTo x="6992" y="21052"/>
                    <wp:lineTo x="14334" y="21052"/>
                    <wp:lineTo x="15732" y="20394"/>
                    <wp:lineTo x="20802" y="17105"/>
                    <wp:lineTo x="20802" y="16118"/>
                    <wp:lineTo x="21501" y="14473"/>
                    <wp:lineTo x="20627" y="13815"/>
                    <wp:lineTo x="14159" y="10855"/>
                    <wp:lineTo x="14509" y="8881"/>
                    <wp:lineTo x="13460" y="6579"/>
                    <wp:lineTo x="12586" y="3947"/>
                    <wp:lineTo x="12411" y="2303"/>
                    <wp:lineTo x="11537" y="0"/>
                    <wp:lineTo x="996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54389" cy="1251077"/>
                        </a:xfrm>
                        <a:prstGeom prst="rect">
                          <a:avLst/>
                        </a:prstGeom>
                      </pic:spPr>
                    </pic:pic>
                  </a:graphicData>
                </a:graphic>
                <wp14:sizeRelH relativeFrom="margin">
                  <wp14:pctWidth>0</wp14:pctWidth>
                </wp14:sizeRelH>
                <wp14:sizeRelV relativeFrom="margin">
                  <wp14:pctHeight>0</wp14:pctHeight>
                </wp14:sizeRelV>
              </wp:anchor>
            </w:drawing>
          </w:r>
          <w:r w:rsidR="00DA7246">
            <w:rPr>
              <w:noProof/>
              <w:lang w:eastAsia="en-US"/>
            </w:rPr>
            <mc:AlternateContent>
              <mc:Choice Requires="wps">
                <w:drawing>
                  <wp:anchor distT="0" distB="0" distL="114300" distR="114300" simplePos="0" relativeHeight="251661312" behindDoc="0" locked="0" layoutInCell="1" allowOverlap="1" wp14:anchorId="4CCF2415" wp14:editId="54470E2F">
                    <wp:simplePos x="0" y="0"/>
                    <wp:positionH relativeFrom="page">
                      <wp:posOffset>731520</wp:posOffset>
                    </wp:positionH>
                    <wp:positionV relativeFrom="page">
                      <wp:posOffset>7827264</wp:posOffset>
                    </wp:positionV>
                    <wp:extent cx="5753100" cy="1324737"/>
                    <wp:effectExtent l="0" t="0" r="0" b="889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1324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4"/>
                                    <w:szCs w:val="24"/>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94A95D0" w14:textId="35FFA224" w:rsidR="00985221" w:rsidRPr="00DA7246" w:rsidRDefault="00985221" w:rsidP="00DA7246">
                                    <w:pPr>
                                      <w:pStyle w:val="af9"/>
                                      <w:spacing w:before="40" w:after="40"/>
                                      <w:rPr>
                                        <w:caps/>
                                        <w:color w:val="4F81BD" w:themeColor="accent1"/>
                                        <w:sz w:val="24"/>
                                        <w:szCs w:val="24"/>
                                      </w:rPr>
                                    </w:pPr>
                                    <w:r w:rsidRPr="00DA7246">
                                      <w:rPr>
                                        <w:caps/>
                                        <w:color w:val="4F81BD" w:themeColor="accent1"/>
                                        <w:sz w:val="24"/>
                                        <w:szCs w:val="24"/>
                                      </w:rPr>
                                      <w:t>M.Sc. Final Project summary in Computer Science</w:t>
                                    </w:r>
                                  </w:p>
                                </w:sdtContent>
                              </w:sdt>
                              <w:sdt>
                                <w:sdtPr>
                                  <w:rPr>
                                    <w:i/>
                                    <w:iCs/>
                                    <w:caps/>
                                    <w:color w:val="4BACC6" w:themeColor="accent5"/>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D621A30" w14:textId="78279ABD" w:rsidR="00985221" w:rsidRPr="00DA7246" w:rsidRDefault="00985221">
                                    <w:pPr>
                                      <w:pStyle w:val="af9"/>
                                      <w:spacing w:before="40" w:after="40"/>
                                      <w:rPr>
                                        <w:i/>
                                        <w:iCs/>
                                        <w:caps/>
                                        <w:color w:val="4BACC6" w:themeColor="accent5"/>
                                      </w:rPr>
                                    </w:pPr>
                                    <w:r w:rsidRPr="00DA7246">
                                      <w:rPr>
                                        <w:i/>
                                        <w:iCs/>
                                        <w:caps/>
                                        <w:color w:val="4BACC6" w:themeColor="accent5"/>
                                      </w:rPr>
                                      <w:t>by LEONID SHEPETOVSKY (310793583)</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CF2415" id="_x0000_t202" coordsize="21600,21600" o:spt="202" path="m,l,21600r21600,l21600,xe">
                    <v:stroke joinstyle="miter"/>
                    <v:path gradientshapeok="t" o:connecttype="rect"/>
                  </v:shapetype>
                  <v:shape id="Text Box 129" o:spid="_x0000_s1026" type="#_x0000_t202" style="position:absolute;margin-left:57.6pt;margin-top:616.3pt;width:453pt;height:104.3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" filled="f" stroked="f" strokeweight=".5pt">
                    <v:textbox inset="1in,0,86.4pt,0">
                      <w:txbxContent>
                        <w:sdt>
                          <w:sdtPr>
                            <w:rPr>
                              <w:caps/>
                              <w:color w:val="4F81BD" w:themeColor="accent1"/>
                              <w:sz w:val="24"/>
                              <w:szCs w:val="24"/>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94A95D0" w14:textId="35FFA224" w:rsidR="00985221" w:rsidRPr="00DA7246" w:rsidRDefault="00985221" w:rsidP="00DA7246">
                              <w:pPr>
                                <w:pStyle w:val="NoSpacing"/>
                                <w:spacing w:before="40" w:after="40"/>
                                <w:rPr>
                                  <w:caps/>
                                  <w:color w:val="4F81BD" w:themeColor="accent1"/>
                                  <w:sz w:val="24"/>
                                  <w:szCs w:val="24"/>
                                </w:rPr>
                              </w:pPr>
                              <w:r w:rsidRPr="00DA7246">
                                <w:rPr>
                                  <w:caps/>
                                  <w:color w:val="4F81BD" w:themeColor="accent1"/>
                                  <w:sz w:val="24"/>
                                  <w:szCs w:val="24"/>
                                </w:rPr>
                                <w:t>M.Sc. Final Project summary in Computer Science</w:t>
                              </w:r>
                            </w:p>
                          </w:sdtContent>
                        </w:sdt>
                        <w:sdt>
                          <w:sdtPr>
                            <w:rPr>
                              <w:i/>
                              <w:iCs/>
                              <w:caps/>
                              <w:color w:val="4BACC6" w:themeColor="accent5"/>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5D621A30" w14:textId="78279ABD" w:rsidR="00985221" w:rsidRPr="00DA7246" w:rsidRDefault="00985221">
                              <w:pPr>
                                <w:pStyle w:val="NoSpacing"/>
                                <w:spacing w:before="40" w:after="40"/>
                                <w:rPr>
                                  <w:i/>
                                  <w:iCs/>
                                  <w:caps/>
                                  <w:color w:val="4BACC6" w:themeColor="accent5"/>
                                </w:rPr>
                              </w:pPr>
                              <w:r w:rsidRPr="00DA7246">
                                <w:rPr>
                                  <w:i/>
                                  <w:iCs/>
                                  <w:caps/>
                                  <w:color w:val="4BACC6" w:themeColor="accent5"/>
                                </w:rPr>
                                <w:t>by LEONID SHEPETOVSKY (310793583)</w:t>
                              </w:r>
                            </w:p>
                          </w:sdtContent>
                        </w:sdt>
                      </w:txbxContent>
                    </v:textbox>
                    <w10:wrap type="square" anchorx="page" anchory="page"/>
                  </v:shape>
                </w:pict>
              </mc:Fallback>
            </mc:AlternateContent>
          </w:r>
          <w:r w:rsidR="00DA7246">
            <w:rPr>
              <w:noProof/>
              <w:lang w:eastAsia="en-US"/>
            </w:rPr>
            <mc:AlternateContent>
              <mc:Choice Requires="wpg">
                <w:drawing>
                  <wp:anchor distT="0" distB="0" distL="114300" distR="114300" simplePos="0" relativeHeight="251659264" behindDoc="1" locked="0" layoutInCell="1" allowOverlap="1" wp14:anchorId="32E91F21" wp14:editId="6876AD4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A95B73B" w14:textId="77777777" w:rsidR="00985221" w:rsidRPr="00DA7246" w:rsidRDefault="00985221" w:rsidP="00DA7246">
                                  <w:pPr>
                                    <w:jc w:val="center"/>
                                    <w:rPr>
                                      <w:rFonts w:asciiTheme="minorBidi" w:hAnsiTheme="minorBidi" w:cstheme="minorBidi"/>
                                      <w:b/>
                                      <w:i/>
                                      <w:iCs/>
                                      <w:color w:val="FFFFFF" w:themeColor="background1"/>
                                      <w:sz w:val="56"/>
                                      <w:szCs w:val="56"/>
                                    </w:rPr>
                                  </w:pPr>
                                  <w:r w:rsidRPr="00DA7246">
                                    <w:rPr>
                                      <w:rFonts w:asciiTheme="minorBidi" w:hAnsiTheme="minorBidi" w:cstheme="minorBidi"/>
                                      <w:b/>
                                      <w:i/>
                                      <w:iCs/>
                                      <w:color w:val="FFFFFF" w:themeColor="background1"/>
                                      <w:sz w:val="56"/>
                                      <w:szCs w:val="56"/>
                                    </w:rPr>
                                    <w:t>Demonstrating Software Design Improvement</w:t>
                                  </w:r>
                                </w:p>
                                <w:p w14:paraId="0CA3508B" w14:textId="70832560" w:rsidR="00985221" w:rsidRPr="00DA7246" w:rsidRDefault="00985221" w:rsidP="00DA7246">
                                  <w:pPr>
                                    <w:jc w:val="center"/>
                                    <w:rPr>
                                      <w:rFonts w:asciiTheme="minorBidi" w:hAnsiTheme="minorBidi" w:cstheme="minorBidi"/>
                                      <w:b/>
                                      <w:i/>
                                      <w:iCs/>
                                      <w:color w:val="FFFFFF" w:themeColor="background1"/>
                                      <w:sz w:val="56"/>
                                      <w:szCs w:val="56"/>
                                    </w:rPr>
                                  </w:pPr>
                                  <w:r>
                                    <w:rPr>
                                      <w:rFonts w:asciiTheme="minorBidi" w:hAnsiTheme="minorBidi" w:cstheme="minorBidi"/>
                                      <w:b/>
                                      <w:i/>
                                      <w:iCs/>
                                      <w:color w:val="FFFFFF" w:themeColor="background1"/>
                                      <w:sz w:val="56"/>
                                      <w:szCs w:val="56"/>
                                    </w:rPr>
                                    <w:t>b</w:t>
                                  </w:r>
                                  <w:r w:rsidRPr="00DA7246">
                                    <w:rPr>
                                      <w:rFonts w:asciiTheme="minorBidi" w:hAnsiTheme="minorBidi" w:cstheme="minorBidi"/>
                                      <w:b/>
                                      <w:i/>
                                      <w:iCs/>
                                      <w:color w:val="FFFFFF" w:themeColor="background1"/>
                                      <w:sz w:val="56"/>
                                      <w:szCs w:val="56"/>
                                    </w:rPr>
                                    <w:t>y</w:t>
                                  </w:r>
                                  <w:r>
                                    <w:rPr>
                                      <w:rFonts w:asciiTheme="minorBidi" w:hAnsiTheme="minorBidi" w:cstheme="minorBidi"/>
                                      <w:b/>
                                      <w:i/>
                                      <w:iCs/>
                                      <w:color w:val="FFFFFF" w:themeColor="background1"/>
                                      <w:sz w:val="56"/>
                                      <w:szCs w:val="56"/>
                                    </w:rPr>
                                    <w:t xml:space="preserve"> a</w:t>
                                  </w:r>
                                </w:p>
                                <w:p w14:paraId="5905EE0A" w14:textId="17D0FF07" w:rsidR="00985221" w:rsidRPr="00DA7246" w:rsidRDefault="00985221" w:rsidP="00DA7246">
                                  <w:pPr>
                                    <w:jc w:val="center"/>
                                    <w:rPr>
                                      <w:rFonts w:ascii="Verdana" w:hAnsi="Verdana"/>
                                      <w:color w:val="FFFFFF" w:themeColor="background1"/>
                                      <w:sz w:val="32"/>
                                      <w:szCs w:val="32"/>
                                    </w:rPr>
                                  </w:pPr>
                                  <w:r w:rsidRPr="00DA7246">
                                    <w:rPr>
                                      <w:rFonts w:asciiTheme="minorBidi" w:hAnsiTheme="minorBidi" w:cstheme="minorBidi"/>
                                      <w:b/>
                                      <w:i/>
                                      <w:iCs/>
                                      <w:color w:val="FFFFFF" w:themeColor="background1"/>
                                      <w:sz w:val="56"/>
                                      <w:szCs w:val="56"/>
                                    </w:rPr>
                                    <w:t>Formal Model for Design Decomposition</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E91F21"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6A95B73B" w14:textId="77777777" w:rsidR="00985221" w:rsidRPr="00DA7246" w:rsidRDefault="00985221" w:rsidP="00DA7246">
                            <w:pPr>
                              <w:jc w:val="center"/>
                              <w:rPr>
                                <w:rFonts w:asciiTheme="minorBidi" w:hAnsiTheme="minorBidi" w:cstheme="minorBidi"/>
                                <w:b/>
                                <w:i/>
                                <w:iCs/>
                                <w:color w:val="FFFFFF" w:themeColor="background1"/>
                                <w:sz w:val="56"/>
                                <w:szCs w:val="56"/>
                              </w:rPr>
                            </w:pPr>
                            <w:r w:rsidRPr="00DA7246">
                              <w:rPr>
                                <w:rFonts w:asciiTheme="minorBidi" w:hAnsiTheme="minorBidi" w:cstheme="minorBidi"/>
                                <w:b/>
                                <w:i/>
                                <w:iCs/>
                                <w:color w:val="FFFFFF" w:themeColor="background1"/>
                                <w:sz w:val="56"/>
                                <w:szCs w:val="56"/>
                              </w:rPr>
                              <w:t>Demonstrating Software Design Improvement</w:t>
                            </w:r>
                          </w:p>
                          <w:p w14:paraId="0CA3508B" w14:textId="70832560" w:rsidR="00985221" w:rsidRPr="00DA7246" w:rsidRDefault="00985221" w:rsidP="00DA7246">
                            <w:pPr>
                              <w:jc w:val="center"/>
                              <w:rPr>
                                <w:rFonts w:asciiTheme="minorBidi" w:hAnsiTheme="minorBidi" w:cstheme="minorBidi"/>
                                <w:b/>
                                <w:i/>
                                <w:iCs/>
                                <w:color w:val="FFFFFF" w:themeColor="background1"/>
                                <w:sz w:val="56"/>
                                <w:szCs w:val="56"/>
                              </w:rPr>
                            </w:pPr>
                            <w:r>
                              <w:rPr>
                                <w:rFonts w:asciiTheme="minorBidi" w:hAnsiTheme="minorBidi" w:cstheme="minorBidi"/>
                                <w:b/>
                                <w:i/>
                                <w:iCs/>
                                <w:color w:val="FFFFFF" w:themeColor="background1"/>
                                <w:sz w:val="56"/>
                                <w:szCs w:val="56"/>
                              </w:rPr>
                              <w:t>b</w:t>
                            </w:r>
                            <w:r w:rsidRPr="00DA7246">
                              <w:rPr>
                                <w:rFonts w:asciiTheme="minorBidi" w:hAnsiTheme="minorBidi" w:cstheme="minorBidi"/>
                                <w:b/>
                                <w:i/>
                                <w:iCs/>
                                <w:color w:val="FFFFFF" w:themeColor="background1"/>
                                <w:sz w:val="56"/>
                                <w:szCs w:val="56"/>
                              </w:rPr>
                              <w:t>y</w:t>
                            </w:r>
                            <w:r>
                              <w:rPr>
                                <w:rFonts w:asciiTheme="minorBidi" w:hAnsiTheme="minorBidi" w:cstheme="minorBidi"/>
                                <w:b/>
                                <w:i/>
                                <w:iCs/>
                                <w:color w:val="FFFFFF" w:themeColor="background1"/>
                                <w:sz w:val="56"/>
                                <w:szCs w:val="56"/>
                              </w:rPr>
                              <w:t xml:space="preserve"> a</w:t>
                            </w:r>
                          </w:p>
                          <w:p w14:paraId="5905EE0A" w14:textId="17D0FF07" w:rsidR="00985221" w:rsidRPr="00DA7246" w:rsidRDefault="00985221" w:rsidP="00DA7246">
                            <w:pPr>
                              <w:jc w:val="center"/>
                              <w:rPr>
                                <w:rFonts w:ascii="Verdana" w:hAnsi="Verdana"/>
                                <w:color w:val="FFFFFF" w:themeColor="background1"/>
                                <w:sz w:val="32"/>
                                <w:szCs w:val="32"/>
                              </w:rPr>
                            </w:pPr>
                            <w:r w:rsidRPr="00DA7246">
                              <w:rPr>
                                <w:rFonts w:asciiTheme="minorBidi" w:hAnsiTheme="minorBidi" w:cstheme="minorBidi"/>
                                <w:b/>
                                <w:i/>
                                <w:iCs/>
                                <w:color w:val="FFFFFF" w:themeColor="background1"/>
                                <w:sz w:val="56"/>
                                <w:szCs w:val="56"/>
                              </w:rPr>
                              <w:t>Formal Model for Design Decomposition</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DA7246">
            <w:rPr>
              <w:noProof/>
              <w:lang w:eastAsia="en-US"/>
            </w:rPr>
            <mc:AlternateContent>
              <mc:Choice Requires="wps">
                <w:drawing>
                  <wp:anchor distT="0" distB="0" distL="114300" distR="114300" simplePos="0" relativeHeight="251660288" behindDoc="0" locked="0" layoutInCell="1" allowOverlap="1" wp14:anchorId="6741FCCD" wp14:editId="698C214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EndPr/>
                                <w:sdtContent>
                                  <w:p w14:paraId="11425292" w14:textId="57CB981B" w:rsidR="00985221" w:rsidRDefault="00985221">
                                    <w:pPr>
                                      <w:pStyle w:val="af9"/>
                                      <w:jc w:val="right"/>
                                      <w:rPr>
                                        <w:color w:val="FFFFFF" w:themeColor="background1"/>
                                        <w:sz w:val="24"/>
                                        <w:szCs w:val="24"/>
                                      </w:rPr>
                                    </w:pPr>
                                    <w:r>
                                      <w:rPr>
                                        <w:color w:val="FFFFFF" w:themeColor="background1"/>
                                        <w:sz w:val="24"/>
                                        <w:szCs w:val="24"/>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41FCCD"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" fillcolor="#4f81bd [3204]" stroked="f" strokeweight="2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Content>
                            <w:p w14:paraId="11425292" w14:textId="57CB981B" w:rsidR="00985221" w:rsidRDefault="00985221">
                              <w:pPr>
                                <w:pStyle w:val="NoSpacing"/>
                                <w:jc w:val="right"/>
                                <w:rPr>
                                  <w:color w:val="FFFFFF" w:themeColor="background1"/>
                                  <w:sz w:val="24"/>
                                  <w:szCs w:val="24"/>
                                </w:rPr>
                              </w:pPr>
                              <w:r>
                                <w:rPr>
                                  <w:color w:val="FFFFFF" w:themeColor="background1"/>
                                  <w:sz w:val="24"/>
                                  <w:szCs w:val="24"/>
                                </w:rPr>
                                <w:t>2017</w:t>
                              </w:r>
                            </w:p>
                          </w:sdtContent>
                        </w:sdt>
                      </w:txbxContent>
                    </v:textbox>
                    <w10:wrap anchorx="margin" anchory="page"/>
                  </v:rect>
                </w:pict>
              </mc:Fallback>
            </mc:AlternateContent>
          </w:r>
          <w:r w:rsidR="00DA7246">
            <w:rPr>
              <w:rFonts w:ascii="Verdana" w:hAnsi="Verdana"/>
              <w:color w:val="333399"/>
              <w:sz w:val="32"/>
              <w:szCs w:val="32"/>
            </w:rPr>
            <w:br w:type="page"/>
          </w:r>
        </w:p>
      </w:sdtContent>
    </w:sdt>
    <w:p w14:paraId="0C0DD8FF" w14:textId="27F01298" w:rsidR="007E2BCC" w:rsidRPr="007E2BCC" w:rsidRDefault="007E2BCC" w:rsidP="007E2BCC">
      <w:pPr>
        <w:pStyle w:val="af6"/>
        <w:rPr>
          <w:rFonts w:ascii="Bookman Old Style" w:hAnsi="Bookman Old Style"/>
          <w:b/>
          <w:bCs/>
          <w:sz w:val="32"/>
          <w:szCs w:val="32"/>
        </w:rPr>
      </w:pPr>
      <w:r w:rsidRPr="007E2BCC">
        <w:rPr>
          <w:rFonts w:ascii="Bookman Old Style" w:hAnsi="Bookman Old Style"/>
          <w:b/>
          <w:bCs/>
          <w:sz w:val="32"/>
          <w:szCs w:val="32"/>
        </w:rPr>
        <w:lastRenderedPageBreak/>
        <w:t>Table of Contents</w:t>
      </w:r>
    </w:p>
    <w:sdt>
      <w:sdtPr>
        <w:rPr>
          <w:b w:val="0"/>
          <w:bCs w:val="0"/>
        </w:rPr>
        <w:id w:val="-1575971548"/>
        <w:docPartObj>
          <w:docPartGallery w:val="Table of Contents"/>
          <w:docPartUnique/>
        </w:docPartObj>
      </w:sdtPr>
      <w:sdtEndPr/>
      <w:sdtContent>
        <w:p w14:paraId="5F5ACA5C" w14:textId="664673FF" w:rsidR="002425BA" w:rsidRDefault="001E1D76">
          <w:pPr>
            <w:pStyle w:val="TOC1"/>
            <w:tabs>
              <w:tab w:val="left" w:pos="482"/>
              <w:tab w:val="right" w:leader="dot" w:pos="8302"/>
            </w:tabs>
            <w:rPr>
              <w:rFonts w:asciiTheme="minorHAnsi" w:eastAsiaTheme="minorEastAsia" w:hAnsiTheme="minorHAnsi" w:cstheme="minorBidi"/>
              <w:b w:val="0"/>
              <w:bCs w:val="0"/>
              <w:noProof/>
              <w:sz w:val="22"/>
              <w:szCs w:val="22"/>
              <w:lang w:val="x-none" w:eastAsia="x-none"/>
            </w:rPr>
          </w:pPr>
          <w:r>
            <w:fldChar w:fldCharType="begin"/>
          </w:r>
          <w:r>
            <w:instrText xml:space="preserve"> TOC \o "1-3" \h \z \u </w:instrText>
          </w:r>
          <w:r>
            <w:fldChar w:fldCharType="separate"/>
          </w:r>
          <w:hyperlink w:anchor="_Toc492767931" w:history="1">
            <w:r w:rsidR="002425BA" w:rsidRPr="00C36BA0">
              <w:rPr>
                <w:rStyle w:val="Hyperlink"/>
                <w:noProof/>
              </w:rPr>
              <w:t>1</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rPr>
              <w:t>Introduction</w:t>
            </w:r>
            <w:r w:rsidR="002425BA">
              <w:rPr>
                <w:noProof/>
                <w:webHidden/>
              </w:rPr>
              <w:tab/>
            </w:r>
            <w:r w:rsidR="002425BA">
              <w:rPr>
                <w:noProof/>
                <w:webHidden/>
              </w:rPr>
              <w:fldChar w:fldCharType="begin"/>
            </w:r>
            <w:r w:rsidR="002425BA">
              <w:rPr>
                <w:noProof/>
                <w:webHidden/>
              </w:rPr>
              <w:instrText xml:space="preserve"> PAGEREF _Toc492767931 \h </w:instrText>
            </w:r>
            <w:r w:rsidR="002425BA">
              <w:rPr>
                <w:noProof/>
                <w:webHidden/>
              </w:rPr>
            </w:r>
            <w:r w:rsidR="002425BA">
              <w:rPr>
                <w:noProof/>
                <w:webHidden/>
              </w:rPr>
              <w:fldChar w:fldCharType="separate"/>
            </w:r>
            <w:r w:rsidR="002425BA">
              <w:rPr>
                <w:noProof/>
                <w:webHidden/>
              </w:rPr>
              <w:t>5</w:t>
            </w:r>
            <w:r w:rsidR="002425BA">
              <w:rPr>
                <w:noProof/>
                <w:webHidden/>
              </w:rPr>
              <w:fldChar w:fldCharType="end"/>
            </w:r>
          </w:hyperlink>
        </w:p>
        <w:p w14:paraId="3912124D" w14:textId="1E62F2D0" w:rsidR="002425BA" w:rsidRDefault="009449F2">
          <w:pPr>
            <w:pStyle w:val="TOC1"/>
            <w:tabs>
              <w:tab w:val="left" w:pos="482"/>
              <w:tab w:val="right" w:leader="dot" w:pos="8302"/>
            </w:tabs>
            <w:rPr>
              <w:rFonts w:asciiTheme="minorHAnsi" w:eastAsiaTheme="minorEastAsia" w:hAnsiTheme="minorHAnsi" w:cstheme="minorBidi"/>
              <w:b w:val="0"/>
              <w:bCs w:val="0"/>
              <w:noProof/>
              <w:sz w:val="22"/>
              <w:szCs w:val="22"/>
              <w:lang w:val="x-none" w:eastAsia="x-none"/>
            </w:rPr>
          </w:pPr>
          <w:hyperlink w:anchor="_Toc492767932" w:history="1">
            <w:r w:rsidR="002425BA" w:rsidRPr="00C36BA0">
              <w:rPr>
                <w:rStyle w:val="Hyperlink"/>
                <w:noProof/>
              </w:rPr>
              <w:t>2</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rPr>
              <w:t>Background</w:t>
            </w:r>
            <w:r w:rsidR="002425BA">
              <w:rPr>
                <w:noProof/>
                <w:webHidden/>
              </w:rPr>
              <w:tab/>
            </w:r>
            <w:r w:rsidR="002425BA">
              <w:rPr>
                <w:noProof/>
                <w:webHidden/>
              </w:rPr>
              <w:fldChar w:fldCharType="begin"/>
            </w:r>
            <w:r w:rsidR="002425BA">
              <w:rPr>
                <w:noProof/>
                <w:webHidden/>
              </w:rPr>
              <w:instrText xml:space="preserve"> PAGEREF _Toc492767932 \h </w:instrText>
            </w:r>
            <w:r w:rsidR="002425BA">
              <w:rPr>
                <w:noProof/>
                <w:webHidden/>
              </w:rPr>
            </w:r>
            <w:r w:rsidR="002425BA">
              <w:rPr>
                <w:noProof/>
                <w:webHidden/>
              </w:rPr>
              <w:fldChar w:fldCharType="separate"/>
            </w:r>
            <w:r w:rsidR="002425BA">
              <w:rPr>
                <w:noProof/>
                <w:webHidden/>
              </w:rPr>
              <w:t>5</w:t>
            </w:r>
            <w:r w:rsidR="002425BA">
              <w:rPr>
                <w:noProof/>
                <w:webHidden/>
              </w:rPr>
              <w:fldChar w:fldCharType="end"/>
            </w:r>
          </w:hyperlink>
        </w:p>
        <w:p w14:paraId="0554D683" w14:textId="6033C863" w:rsidR="002425BA" w:rsidRDefault="009449F2">
          <w:pPr>
            <w:pStyle w:val="TOC1"/>
            <w:tabs>
              <w:tab w:val="left" w:pos="482"/>
              <w:tab w:val="right" w:leader="dot" w:pos="8302"/>
            </w:tabs>
            <w:rPr>
              <w:rFonts w:asciiTheme="minorHAnsi" w:eastAsiaTheme="minorEastAsia" w:hAnsiTheme="minorHAnsi" w:cstheme="minorBidi"/>
              <w:b w:val="0"/>
              <w:bCs w:val="0"/>
              <w:noProof/>
              <w:sz w:val="22"/>
              <w:szCs w:val="22"/>
              <w:lang w:val="x-none" w:eastAsia="x-none"/>
            </w:rPr>
          </w:pPr>
          <w:hyperlink w:anchor="_Toc492767933" w:history="1">
            <w:r w:rsidR="002425BA" w:rsidRPr="00C36BA0">
              <w:rPr>
                <w:rStyle w:val="Hyperlink"/>
                <w:noProof/>
              </w:rPr>
              <w:t>3</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rPr>
              <w:t>Project Goals</w:t>
            </w:r>
            <w:r w:rsidR="002425BA">
              <w:rPr>
                <w:noProof/>
                <w:webHidden/>
              </w:rPr>
              <w:tab/>
            </w:r>
            <w:r w:rsidR="002425BA">
              <w:rPr>
                <w:noProof/>
                <w:webHidden/>
              </w:rPr>
              <w:fldChar w:fldCharType="begin"/>
            </w:r>
            <w:r w:rsidR="002425BA">
              <w:rPr>
                <w:noProof/>
                <w:webHidden/>
              </w:rPr>
              <w:instrText xml:space="preserve"> PAGEREF _Toc492767933 \h </w:instrText>
            </w:r>
            <w:r w:rsidR="002425BA">
              <w:rPr>
                <w:noProof/>
                <w:webHidden/>
              </w:rPr>
            </w:r>
            <w:r w:rsidR="002425BA">
              <w:rPr>
                <w:noProof/>
                <w:webHidden/>
              </w:rPr>
              <w:fldChar w:fldCharType="separate"/>
            </w:r>
            <w:r w:rsidR="002425BA">
              <w:rPr>
                <w:noProof/>
                <w:webHidden/>
              </w:rPr>
              <w:t>6</w:t>
            </w:r>
            <w:r w:rsidR="002425BA">
              <w:rPr>
                <w:noProof/>
                <w:webHidden/>
              </w:rPr>
              <w:fldChar w:fldCharType="end"/>
            </w:r>
          </w:hyperlink>
        </w:p>
        <w:p w14:paraId="22B61E75" w14:textId="767B5F7C" w:rsidR="002425BA" w:rsidRDefault="009449F2">
          <w:pPr>
            <w:pStyle w:val="TOC1"/>
            <w:tabs>
              <w:tab w:val="left" w:pos="482"/>
              <w:tab w:val="right" w:leader="dot" w:pos="8302"/>
            </w:tabs>
            <w:rPr>
              <w:rFonts w:asciiTheme="minorHAnsi" w:eastAsiaTheme="minorEastAsia" w:hAnsiTheme="minorHAnsi" w:cstheme="minorBidi"/>
              <w:b w:val="0"/>
              <w:bCs w:val="0"/>
              <w:noProof/>
              <w:sz w:val="22"/>
              <w:szCs w:val="22"/>
              <w:lang w:val="x-none" w:eastAsia="x-none"/>
            </w:rPr>
          </w:pPr>
          <w:hyperlink w:anchor="_Toc492767934" w:history="1">
            <w:r w:rsidR="002425BA" w:rsidRPr="00C36BA0">
              <w:rPr>
                <w:rStyle w:val="Hyperlink"/>
                <w:noProof/>
                <w:lang w:eastAsia="en-US" w:bidi="ar-SA"/>
              </w:rPr>
              <w:t>4</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rPr>
              <w:t>System Overview</w:t>
            </w:r>
            <w:r w:rsidR="002425BA">
              <w:rPr>
                <w:noProof/>
                <w:webHidden/>
              </w:rPr>
              <w:tab/>
            </w:r>
            <w:r w:rsidR="002425BA">
              <w:rPr>
                <w:noProof/>
                <w:webHidden/>
              </w:rPr>
              <w:fldChar w:fldCharType="begin"/>
            </w:r>
            <w:r w:rsidR="002425BA">
              <w:rPr>
                <w:noProof/>
                <w:webHidden/>
              </w:rPr>
              <w:instrText xml:space="preserve"> PAGEREF _Toc492767934 \h </w:instrText>
            </w:r>
            <w:r w:rsidR="002425BA">
              <w:rPr>
                <w:noProof/>
                <w:webHidden/>
              </w:rPr>
            </w:r>
            <w:r w:rsidR="002425BA">
              <w:rPr>
                <w:noProof/>
                <w:webHidden/>
              </w:rPr>
              <w:fldChar w:fldCharType="separate"/>
            </w:r>
            <w:r w:rsidR="002425BA">
              <w:rPr>
                <w:noProof/>
                <w:webHidden/>
              </w:rPr>
              <w:t>7</w:t>
            </w:r>
            <w:r w:rsidR="002425BA">
              <w:rPr>
                <w:noProof/>
                <w:webHidden/>
              </w:rPr>
              <w:fldChar w:fldCharType="end"/>
            </w:r>
          </w:hyperlink>
        </w:p>
        <w:p w14:paraId="3FBB3131" w14:textId="1FC6E98E" w:rsidR="002425BA" w:rsidRDefault="009449F2">
          <w:pPr>
            <w:pStyle w:val="TOC2"/>
            <w:tabs>
              <w:tab w:val="left" w:pos="960"/>
              <w:tab w:val="right" w:leader="dot" w:pos="8302"/>
            </w:tabs>
            <w:rPr>
              <w:rFonts w:asciiTheme="minorHAnsi" w:eastAsiaTheme="minorEastAsia" w:hAnsiTheme="minorHAnsi" w:cstheme="minorBidi"/>
              <w:b w:val="0"/>
              <w:bCs w:val="0"/>
              <w:noProof/>
              <w:sz w:val="22"/>
              <w:szCs w:val="22"/>
              <w:lang w:val="x-none" w:eastAsia="x-none"/>
            </w:rPr>
          </w:pPr>
          <w:hyperlink w:anchor="_Toc492767935" w:history="1">
            <w:r w:rsidR="002425BA" w:rsidRPr="00C36BA0">
              <w:rPr>
                <w:rStyle w:val="Hyperlink"/>
                <w:noProof/>
                <w:lang w:bidi="ar-SA"/>
              </w:rPr>
              <w:t>4.1</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lang w:bidi="ar-SA"/>
              </w:rPr>
              <w:t>System Requirements Analysis</w:t>
            </w:r>
            <w:r w:rsidR="002425BA">
              <w:rPr>
                <w:noProof/>
                <w:webHidden/>
              </w:rPr>
              <w:tab/>
            </w:r>
            <w:r w:rsidR="002425BA">
              <w:rPr>
                <w:noProof/>
                <w:webHidden/>
              </w:rPr>
              <w:fldChar w:fldCharType="begin"/>
            </w:r>
            <w:r w:rsidR="002425BA">
              <w:rPr>
                <w:noProof/>
                <w:webHidden/>
              </w:rPr>
              <w:instrText xml:space="preserve"> PAGEREF _Toc492767935 \h </w:instrText>
            </w:r>
            <w:r w:rsidR="002425BA">
              <w:rPr>
                <w:noProof/>
                <w:webHidden/>
              </w:rPr>
            </w:r>
            <w:r w:rsidR="002425BA">
              <w:rPr>
                <w:noProof/>
                <w:webHidden/>
              </w:rPr>
              <w:fldChar w:fldCharType="separate"/>
            </w:r>
            <w:r w:rsidR="002425BA">
              <w:rPr>
                <w:noProof/>
                <w:webHidden/>
              </w:rPr>
              <w:t>7</w:t>
            </w:r>
            <w:r w:rsidR="002425BA">
              <w:rPr>
                <w:noProof/>
                <w:webHidden/>
              </w:rPr>
              <w:fldChar w:fldCharType="end"/>
            </w:r>
          </w:hyperlink>
        </w:p>
        <w:p w14:paraId="0B5AF19B" w14:textId="5BCE02CF"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36" w:history="1">
            <w:r w:rsidR="002425BA" w:rsidRPr="00C36BA0">
              <w:rPr>
                <w:rStyle w:val="Hyperlink"/>
                <w:noProof/>
                <w:lang w:eastAsia="en-US" w:bidi="ar-SA"/>
              </w:rPr>
              <w:t>4.1.1</w:t>
            </w:r>
            <w:r w:rsidR="002425BA">
              <w:rPr>
                <w:rFonts w:asciiTheme="minorHAnsi" w:eastAsiaTheme="minorEastAsia" w:hAnsiTheme="minorHAnsi" w:cstheme="minorBidi"/>
                <w:noProof/>
                <w:sz w:val="22"/>
                <w:szCs w:val="22"/>
                <w:lang w:val="x-none" w:eastAsia="x-none"/>
              </w:rPr>
              <w:tab/>
            </w:r>
            <w:r w:rsidR="002425BA" w:rsidRPr="00C36BA0">
              <w:rPr>
                <w:rStyle w:val="Hyperlink"/>
                <w:noProof/>
                <w:lang w:eastAsia="en-US" w:bidi="ar-SA"/>
              </w:rPr>
              <w:t>Functionality overview</w:t>
            </w:r>
            <w:r w:rsidR="002425BA">
              <w:rPr>
                <w:noProof/>
                <w:webHidden/>
              </w:rPr>
              <w:tab/>
            </w:r>
            <w:r w:rsidR="002425BA">
              <w:rPr>
                <w:noProof/>
                <w:webHidden/>
              </w:rPr>
              <w:fldChar w:fldCharType="begin"/>
            </w:r>
            <w:r w:rsidR="002425BA">
              <w:rPr>
                <w:noProof/>
                <w:webHidden/>
              </w:rPr>
              <w:instrText xml:space="preserve"> PAGEREF _Toc492767936 \h </w:instrText>
            </w:r>
            <w:r w:rsidR="002425BA">
              <w:rPr>
                <w:noProof/>
                <w:webHidden/>
              </w:rPr>
            </w:r>
            <w:r w:rsidR="002425BA">
              <w:rPr>
                <w:noProof/>
                <w:webHidden/>
              </w:rPr>
              <w:fldChar w:fldCharType="separate"/>
            </w:r>
            <w:r w:rsidR="002425BA">
              <w:rPr>
                <w:noProof/>
                <w:webHidden/>
              </w:rPr>
              <w:t>7</w:t>
            </w:r>
            <w:r w:rsidR="002425BA">
              <w:rPr>
                <w:noProof/>
                <w:webHidden/>
              </w:rPr>
              <w:fldChar w:fldCharType="end"/>
            </w:r>
          </w:hyperlink>
        </w:p>
        <w:p w14:paraId="3AF381C1" w14:textId="1029A454"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37" w:history="1">
            <w:r w:rsidR="002425BA" w:rsidRPr="00C36BA0">
              <w:rPr>
                <w:rStyle w:val="Hyperlink"/>
                <w:noProof/>
                <w:lang w:eastAsia="en-US" w:bidi="ar-SA"/>
              </w:rPr>
              <w:t>4.1.2</w:t>
            </w:r>
            <w:r w:rsidR="002425BA">
              <w:rPr>
                <w:rFonts w:asciiTheme="minorHAnsi" w:eastAsiaTheme="minorEastAsia" w:hAnsiTheme="minorHAnsi" w:cstheme="minorBidi"/>
                <w:noProof/>
                <w:sz w:val="22"/>
                <w:szCs w:val="22"/>
                <w:lang w:val="x-none" w:eastAsia="x-none"/>
              </w:rPr>
              <w:tab/>
            </w:r>
            <w:r w:rsidR="002425BA" w:rsidRPr="00C36BA0">
              <w:rPr>
                <w:rStyle w:val="Hyperlink"/>
                <w:noProof/>
                <w:lang w:eastAsia="en-US" w:bidi="ar-SA"/>
              </w:rPr>
              <w:t>Reverse-engineering system specifications</w:t>
            </w:r>
            <w:r w:rsidR="002425BA">
              <w:rPr>
                <w:noProof/>
                <w:webHidden/>
              </w:rPr>
              <w:tab/>
            </w:r>
            <w:r w:rsidR="002425BA">
              <w:rPr>
                <w:noProof/>
                <w:webHidden/>
              </w:rPr>
              <w:fldChar w:fldCharType="begin"/>
            </w:r>
            <w:r w:rsidR="002425BA">
              <w:rPr>
                <w:noProof/>
                <w:webHidden/>
              </w:rPr>
              <w:instrText xml:space="preserve"> PAGEREF _Toc492767937 \h </w:instrText>
            </w:r>
            <w:r w:rsidR="002425BA">
              <w:rPr>
                <w:noProof/>
                <w:webHidden/>
              </w:rPr>
            </w:r>
            <w:r w:rsidR="002425BA">
              <w:rPr>
                <w:noProof/>
                <w:webHidden/>
              </w:rPr>
              <w:fldChar w:fldCharType="separate"/>
            </w:r>
            <w:r w:rsidR="002425BA">
              <w:rPr>
                <w:noProof/>
                <w:webHidden/>
              </w:rPr>
              <w:t>7</w:t>
            </w:r>
            <w:r w:rsidR="002425BA">
              <w:rPr>
                <w:noProof/>
                <w:webHidden/>
              </w:rPr>
              <w:fldChar w:fldCharType="end"/>
            </w:r>
          </w:hyperlink>
        </w:p>
        <w:p w14:paraId="2AC596AA" w14:textId="55177843"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38" w:history="1">
            <w:r w:rsidR="002425BA" w:rsidRPr="00C36BA0">
              <w:rPr>
                <w:rStyle w:val="Hyperlink"/>
                <w:noProof/>
              </w:rPr>
              <w:t>4.1.3</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Limitations and Assumptions</w:t>
            </w:r>
            <w:r w:rsidR="002425BA">
              <w:rPr>
                <w:noProof/>
                <w:webHidden/>
              </w:rPr>
              <w:tab/>
            </w:r>
            <w:r w:rsidR="002425BA">
              <w:rPr>
                <w:noProof/>
                <w:webHidden/>
              </w:rPr>
              <w:fldChar w:fldCharType="begin"/>
            </w:r>
            <w:r w:rsidR="002425BA">
              <w:rPr>
                <w:noProof/>
                <w:webHidden/>
              </w:rPr>
              <w:instrText xml:space="preserve"> PAGEREF _Toc492767938 \h </w:instrText>
            </w:r>
            <w:r w:rsidR="002425BA">
              <w:rPr>
                <w:noProof/>
                <w:webHidden/>
              </w:rPr>
            </w:r>
            <w:r w:rsidR="002425BA">
              <w:rPr>
                <w:noProof/>
                <w:webHidden/>
              </w:rPr>
              <w:fldChar w:fldCharType="separate"/>
            </w:r>
            <w:r w:rsidR="002425BA">
              <w:rPr>
                <w:noProof/>
                <w:webHidden/>
              </w:rPr>
              <w:t>7</w:t>
            </w:r>
            <w:r w:rsidR="002425BA">
              <w:rPr>
                <w:noProof/>
                <w:webHidden/>
              </w:rPr>
              <w:fldChar w:fldCharType="end"/>
            </w:r>
          </w:hyperlink>
        </w:p>
        <w:p w14:paraId="7931D185" w14:textId="233F4D99" w:rsidR="002425BA" w:rsidRDefault="009449F2">
          <w:pPr>
            <w:pStyle w:val="TOC2"/>
            <w:tabs>
              <w:tab w:val="left" w:pos="960"/>
              <w:tab w:val="right" w:leader="dot" w:pos="8302"/>
            </w:tabs>
            <w:rPr>
              <w:rFonts w:asciiTheme="minorHAnsi" w:eastAsiaTheme="minorEastAsia" w:hAnsiTheme="minorHAnsi" w:cstheme="minorBidi"/>
              <w:b w:val="0"/>
              <w:bCs w:val="0"/>
              <w:noProof/>
              <w:sz w:val="22"/>
              <w:szCs w:val="22"/>
              <w:lang w:val="x-none" w:eastAsia="x-none"/>
            </w:rPr>
          </w:pPr>
          <w:hyperlink w:anchor="_Toc492767939" w:history="1">
            <w:r w:rsidR="002425BA" w:rsidRPr="00C36BA0">
              <w:rPr>
                <w:rStyle w:val="Hyperlink"/>
                <w:rFonts w:ascii="Verdana" w:hAnsi="Verdana"/>
                <w:noProof/>
                <w:kern w:val="28"/>
                <w:lang w:bidi="ar-SA"/>
              </w:rPr>
              <w:t>4.2</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lang w:bidi="ar-SA"/>
              </w:rPr>
              <w:t>Audacity Design</w:t>
            </w:r>
            <w:r w:rsidR="002425BA">
              <w:rPr>
                <w:noProof/>
                <w:webHidden/>
              </w:rPr>
              <w:tab/>
            </w:r>
            <w:r w:rsidR="002425BA">
              <w:rPr>
                <w:noProof/>
                <w:webHidden/>
              </w:rPr>
              <w:fldChar w:fldCharType="begin"/>
            </w:r>
            <w:r w:rsidR="002425BA">
              <w:rPr>
                <w:noProof/>
                <w:webHidden/>
              </w:rPr>
              <w:instrText xml:space="preserve"> PAGEREF _Toc492767939 \h </w:instrText>
            </w:r>
            <w:r w:rsidR="002425BA">
              <w:rPr>
                <w:noProof/>
                <w:webHidden/>
              </w:rPr>
            </w:r>
            <w:r w:rsidR="002425BA">
              <w:rPr>
                <w:noProof/>
                <w:webHidden/>
              </w:rPr>
              <w:fldChar w:fldCharType="separate"/>
            </w:r>
            <w:r w:rsidR="002425BA">
              <w:rPr>
                <w:noProof/>
                <w:webHidden/>
              </w:rPr>
              <w:t>8</w:t>
            </w:r>
            <w:r w:rsidR="002425BA">
              <w:rPr>
                <w:noProof/>
                <w:webHidden/>
              </w:rPr>
              <w:fldChar w:fldCharType="end"/>
            </w:r>
          </w:hyperlink>
        </w:p>
        <w:p w14:paraId="073FCC63" w14:textId="6A4A84A1"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40" w:history="1">
            <w:r w:rsidR="002425BA" w:rsidRPr="00C36BA0">
              <w:rPr>
                <w:rStyle w:val="Hyperlink"/>
                <w:noProof/>
              </w:rPr>
              <w:t>4.2.1</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Design Overview</w:t>
            </w:r>
            <w:r w:rsidR="002425BA">
              <w:rPr>
                <w:noProof/>
                <w:webHidden/>
              </w:rPr>
              <w:tab/>
            </w:r>
            <w:r w:rsidR="002425BA">
              <w:rPr>
                <w:noProof/>
                <w:webHidden/>
              </w:rPr>
              <w:fldChar w:fldCharType="begin"/>
            </w:r>
            <w:r w:rsidR="002425BA">
              <w:rPr>
                <w:noProof/>
                <w:webHidden/>
              </w:rPr>
              <w:instrText xml:space="preserve"> PAGEREF _Toc492767940 \h </w:instrText>
            </w:r>
            <w:r w:rsidR="002425BA">
              <w:rPr>
                <w:noProof/>
                <w:webHidden/>
              </w:rPr>
            </w:r>
            <w:r w:rsidR="002425BA">
              <w:rPr>
                <w:noProof/>
                <w:webHidden/>
              </w:rPr>
              <w:fldChar w:fldCharType="separate"/>
            </w:r>
            <w:r w:rsidR="002425BA">
              <w:rPr>
                <w:noProof/>
                <w:webHidden/>
              </w:rPr>
              <w:t>8</w:t>
            </w:r>
            <w:r w:rsidR="002425BA">
              <w:rPr>
                <w:noProof/>
                <w:webHidden/>
              </w:rPr>
              <w:fldChar w:fldCharType="end"/>
            </w:r>
          </w:hyperlink>
        </w:p>
        <w:p w14:paraId="3590A930" w14:textId="435DC776"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41" w:history="1">
            <w:r w:rsidR="002425BA" w:rsidRPr="00C36BA0">
              <w:rPr>
                <w:rStyle w:val="Hyperlink"/>
                <w:noProof/>
              </w:rPr>
              <w:t>4.2.2</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Software Detailed Design</w:t>
            </w:r>
            <w:r w:rsidR="002425BA">
              <w:rPr>
                <w:noProof/>
                <w:webHidden/>
              </w:rPr>
              <w:tab/>
            </w:r>
            <w:r w:rsidR="002425BA">
              <w:rPr>
                <w:noProof/>
                <w:webHidden/>
              </w:rPr>
              <w:fldChar w:fldCharType="begin"/>
            </w:r>
            <w:r w:rsidR="002425BA">
              <w:rPr>
                <w:noProof/>
                <w:webHidden/>
              </w:rPr>
              <w:instrText xml:space="preserve"> PAGEREF _Toc492767941 \h </w:instrText>
            </w:r>
            <w:r w:rsidR="002425BA">
              <w:rPr>
                <w:noProof/>
                <w:webHidden/>
              </w:rPr>
            </w:r>
            <w:r w:rsidR="002425BA">
              <w:rPr>
                <w:noProof/>
                <w:webHidden/>
              </w:rPr>
              <w:fldChar w:fldCharType="separate"/>
            </w:r>
            <w:r w:rsidR="002425BA">
              <w:rPr>
                <w:noProof/>
                <w:webHidden/>
              </w:rPr>
              <w:t>8</w:t>
            </w:r>
            <w:r w:rsidR="002425BA">
              <w:rPr>
                <w:noProof/>
                <w:webHidden/>
              </w:rPr>
              <w:fldChar w:fldCharType="end"/>
            </w:r>
          </w:hyperlink>
        </w:p>
        <w:p w14:paraId="09B76B43" w14:textId="206EE4D4"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42" w:history="1">
            <w:r w:rsidR="002425BA" w:rsidRPr="00C36BA0">
              <w:rPr>
                <w:rStyle w:val="Hyperlink"/>
                <w:noProof/>
              </w:rPr>
              <w:t>4.2.3</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Audacity Class Diagram – main elements</w:t>
            </w:r>
            <w:r w:rsidR="002425BA">
              <w:rPr>
                <w:noProof/>
                <w:webHidden/>
              </w:rPr>
              <w:tab/>
            </w:r>
            <w:r w:rsidR="002425BA">
              <w:rPr>
                <w:noProof/>
                <w:webHidden/>
              </w:rPr>
              <w:fldChar w:fldCharType="begin"/>
            </w:r>
            <w:r w:rsidR="002425BA">
              <w:rPr>
                <w:noProof/>
                <w:webHidden/>
              </w:rPr>
              <w:instrText xml:space="preserve"> PAGEREF _Toc492767942 \h </w:instrText>
            </w:r>
            <w:r w:rsidR="002425BA">
              <w:rPr>
                <w:noProof/>
                <w:webHidden/>
              </w:rPr>
            </w:r>
            <w:r w:rsidR="002425BA">
              <w:rPr>
                <w:noProof/>
                <w:webHidden/>
              </w:rPr>
              <w:fldChar w:fldCharType="separate"/>
            </w:r>
            <w:r w:rsidR="002425BA">
              <w:rPr>
                <w:noProof/>
                <w:webHidden/>
              </w:rPr>
              <w:t>9</w:t>
            </w:r>
            <w:r w:rsidR="002425BA">
              <w:rPr>
                <w:noProof/>
                <w:webHidden/>
              </w:rPr>
              <w:fldChar w:fldCharType="end"/>
            </w:r>
          </w:hyperlink>
        </w:p>
        <w:p w14:paraId="5805E766" w14:textId="082AECF3" w:rsidR="002425BA" w:rsidRDefault="009449F2">
          <w:pPr>
            <w:pStyle w:val="TOC1"/>
            <w:tabs>
              <w:tab w:val="left" w:pos="482"/>
              <w:tab w:val="right" w:leader="dot" w:pos="8302"/>
            </w:tabs>
            <w:rPr>
              <w:rFonts w:asciiTheme="minorHAnsi" w:eastAsiaTheme="minorEastAsia" w:hAnsiTheme="minorHAnsi" w:cstheme="minorBidi"/>
              <w:b w:val="0"/>
              <w:bCs w:val="0"/>
              <w:noProof/>
              <w:sz w:val="22"/>
              <w:szCs w:val="22"/>
              <w:lang w:val="x-none" w:eastAsia="x-none"/>
            </w:rPr>
          </w:pPr>
          <w:hyperlink w:anchor="_Toc492767945" w:history="1">
            <w:r w:rsidR="002425BA" w:rsidRPr="00C36BA0">
              <w:rPr>
                <w:rStyle w:val="Hyperlink"/>
                <w:noProof/>
              </w:rPr>
              <w:t>5</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rPr>
              <w:t>Formal Analysis</w:t>
            </w:r>
            <w:r w:rsidR="002425BA">
              <w:rPr>
                <w:noProof/>
                <w:webHidden/>
              </w:rPr>
              <w:tab/>
            </w:r>
            <w:r w:rsidR="002425BA">
              <w:rPr>
                <w:noProof/>
                <w:webHidden/>
              </w:rPr>
              <w:fldChar w:fldCharType="begin"/>
            </w:r>
            <w:r w:rsidR="002425BA">
              <w:rPr>
                <w:noProof/>
                <w:webHidden/>
              </w:rPr>
              <w:instrText xml:space="preserve"> PAGEREF _Toc492767945 \h </w:instrText>
            </w:r>
            <w:r w:rsidR="002425BA">
              <w:rPr>
                <w:noProof/>
                <w:webHidden/>
              </w:rPr>
            </w:r>
            <w:r w:rsidR="002425BA">
              <w:rPr>
                <w:noProof/>
                <w:webHidden/>
              </w:rPr>
              <w:fldChar w:fldCharType="separate"/>
            </w:r>
            <w:r w:rsidR="002425BA">
              <w:rPr>
                <w:noProof/>
                <w:webHidden/>
              </w:rPr>
              <w:t>11</w:t>
            </w:r>
            <w:r w:rsidR="002425BA">
              <w:rPr>
                <w:noProof/>
                <w:webHidden/>
              </w:rPr>
              <w:fldChar w:fldCharType="end"/>
            </w:r>
          </w:hyperlink>
        </w:p>
        <w:p w14:paraId="758B2BF0" w14:textId="51F9EE5E" w:rsidR="002425BA" w:rsidRDefault="009449F2">
          <w:pPr>
            <w:pStyle w:val="TOC2"/>
            <w:tabs>
              <w:tab w:val="left" w:pos="960"/>
              <w:tab w:val="right" w:leader="dot" w:pos="8302"/>
            </w:tabs>
            <w:rPr>
              <w:rFonts w:asciiTheme="minorHAnsi" w:eastAsiaTheme="minorEastAsia" w:hAnsiTheme="minorHAnsi" w:cstheme="minorBidi"/>
              <w:b w:val="0"/>
              <w:bCs w:val="0"/>
              <w:noProof/>
              <w:sz w:val="22"/>
              <w:szCs w:val="22"/>
              <w:lang w:val="x-none" w:eastAsia="x-none"/>
            </w:rPr>
          </w:pPr>
          <w:hyperlink w:anchor="_Toc492767946" w:history="1">
            <w:r w:rsidR="002425BA" w:rsidRPr="00C36BA0">
              <w:rPr>
                <w:rStyle w:val="Hyperlink"/>
                <w:noProof/>
                <w:lang w:bidi="ar-SA"/>
              </w:rPr>
              <w:t>5.1</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lang w:bidi="ar-SA"/>
              </w:rPr>
              <w:t>The formal Model</w:t>
            </w:r>
            <w:r w:rsidR="002425BA">
              <w:rPr>
                <w:noProof/>
                <w:webHidden/>
              </w:rPr>
              <w:tab/>
            </w:r>
            <w:r w:rsidR="002425BA">
              <w:rPr>
                <w:noProof/>
                <w:webHidden/>
              </w:rPr>
              <w:fldChar w:fldCharType="begin"/>
            </w:r>
            <w:r w:rsidR="002425BA">
              <w:rPr>
                <w:noProof/>
                <w:webHidden/>
              </w:rPr>
              <w:instrText xml:space="preserve"> PAGEREF _Toc492767946 \h </w:instrText>
            </w:r>
            <w:r w:rsidR="002425BA">
              <w:rPr>
                <w:noProof/>
                <w:webHidden/>
              </w:rPr>
            </w:r>
            <w:r w:rsidR="002425BA">
              <w:rPr>
                <w:noProof/>
                <w:webHidden/>
              </w:rPr>
              <w:fldChar w:fldCharType="separate"/>
            </w:r>
            <w:r w:rsidR="002425BA">
              <w:rPr>
                <w:noProof/>
                <w:webHidden/>
              </w:rPr>
              <w:t>11</w:t>
            </w:r>
            <w:r w:rsidR="002425BA">
              <w:rPr>
                <w:noProof/>
                <w:webHidden/>
              </w:rPr>
              <w:fldChar w:fldCharType="end"/>
            </w:r>
          </w:hyperlink>
        </w:p>
        <w:p w14:paraId="77218800" w14:textId="409A1828"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47" w:history="1">
            <w:r w:rsidR="002425BA" w:rsidRPr="00C36BA0">
              <w:rPr>
                <w:rStyle w:val="Hyperlink"/>
                <w:noProof/>
                <w:lang w:eastAsia="en-US" w:bidi="ar-SA"/>
              </w:rPr>
              <w:t>5.1.1</w:t>
            </w:r>
            <w:r w:rsidR="002425BA">
              <w:rPr>
                <w:rFonts w:asciiTheme="minorHAnsi" w:eastAsiaTheme="minorEastAsia" w:hAnsiTheme="minorHAnsi" w:cstheme="minorBidi"/>
                <w:noProof/>
                <w:sz w:val="22"/>
                <w:szCs w:val="22"/>
                <w:lang w:val="x-none" w:eastAsia="x-none"/>
              </w:rPr>
              <w:tab/>
            </w:r>
            <w:r w:rsidR="002425BA" w:rsidRPr="00C36BA0">
              <w:rPr>
                <w:rStyle w:val="Hyperlink"/>
                <w:noProof/>
                <w:lang w:eastAsia="en-US" w:bidi="ar-SA"/>
              </w:rPr>
              <w:t>Alloy Overview</w:t>
            </w:r>
            <w:r w:rsidR="002425BA">
              <w:rPr>
                <w:noProof/>
                <w:webHidden/>
              </w:rPr>
              <w:tab/>
            </w:r>
            <w:r w:rsidR="002425BA">
              <w:rPr>
                <w:noProof/>
                <w:webHidden/>
              </w:rPr>
              <w:fldChar w:fldCharType="begin"/>
            </w:r>
            <w:r w:rsidR="002425BA">
              <w:rPr>
                <w:noProof/>
                <w:webHidden/>
              </w:rPr>
              <w:instrText xml:space="preserve"> PAGEREF _Toc492767947 \h </w:instrText>
            </w:r>
            <w:r w:rsidR="002425BA">
              <w:rPr>
                <w:noProof/>
                <w:webHidden/>
              </w:rPr>
            </w:r>
            <w:r w:rsidR="002425BA">
              <w:rPr>
                <w:noProof/>
                <w:webHidden/>
              </w:rPr>
              <w:fldChar w:fldCharType="separate"/>
            </w:r>
            <w:r w:rsidR="002425BA">
              <w:rPr>
                <w:noProof/>
                <w:webHidden/>
              </w:rPr>
              <w:t>11</w:t>
            </w:r>
            <w:r w:rsidR="002425BA">
              <w:rPr>
                <w:noProof/>
                <w:webHidden/>
              </w:rPr>
              <w:fldChar w:fldCharType="end"/>
            </w:r>
          </w:hyperlink>
        </w:p>
        <w:p w14:paraId="5C6B64E7" w14:textId="4B3DC662"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48" w:history="1">
            <w:r w:rsidR="002425BA" w:rsidRPr="00C36BA0">
              <w:rPr>
                <w:rStyle w:val="Hyperlink"/>
                <w:noProof/>
                <w:lang w:eastAsia="en-US" w:bidi="ar-SA"/>
              </w:rPr>
              <w:t>5.1.2</w:t>
            </w:r>
            <w:r w:rsidR="002425BA">
              <w:rPr>
                <w:rFonts w:asciiTheme="minorHAnsi" w:eastAsiaTheme="minorEastAsia" w:hAnsiTheme="minorHAnsi" w:cstheme="minorBidi"/>
                <w:noProof/>
                <w:sz w:val="22"/>
                <w:szCs w:val="22"/>
                <w:lang w:val="x-none" w:eastAsia="x-none"/>
              </w:rPr>
              <w:tab/>
            </w:r>
            <w:r w:rsidR="002425BA" w:rsidRPr="00C36BA0">
              <w:rPr>
                <w:rStyle w:val="Hyperlink"/>
                <w:noProof/>
                <w:lang w:eastAsia="en-US" w:bidi="ar-SA"/>
              </w:rPr>
              <w:t>Audacity Alloy Model</w:t>
            </w:r>
            <w:r w:rsidR="002425BA">
              <w:rPr>
                <w:noProof/>
                <w:webHidden/>
              </w:rPr>
              <w:tab/>
            </w:r>
            <w:r w:rsidR="002425BA">
              <w:rPr>
                <w:noProof/>
                <w:webHidden/>
              </w:rPr>
              <w:fldChar w:fldCharType="begin"/>
            </w:r>
            <w:r w:rsidR="002425BA">
              <w:rPr>
                <w:noProof/>
                <w:webHidden/>
              </w:rPr>
              <w:instrText xml:space="preserve"> PAGEREF _Toc492767948 \h </w:instrText>
            </w:r>
            <w:r w:rsidR="002425BA">
              <w:rPr>
                <w:noProof/>
                <w:webHidden/>
              </w:rPr>
            </w:r>
            <w:r w:rsidR="002425BA">
              <w:rPr>
                <w:noProof/>
                <w:webHidden/>
              </w:rPr>
              <w:fldChar w:fldCharType="separate"/>
            </w:r>
            <w:r w:rsidR="002425BA">
              <w:rPr>
                <w:noProof/>
                <w:webHidden/>
              </w:rPr>
              <w:t>12</w:t>
            </w:r>
            <w:r w:rsidR="002425BA">
              <w:rPr>
                <w:noProof/>
                <w:webHidden/>
              </w:rPr>
              <w:fldChar w:fldCharType="end"/>
            </w:r>
          </w:hyperlink>
        </w:p>
        <w:p w14:paraId="1F0AEA54" w14:textId="0AED6A29"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49" w:history="1">
            <w:r w:rsidR="002425BA" w:rsidRPr="00C36BA0">
              <w:rPr>
                <w:rStyle w:val="Hyperlink"/>
                <w:noProof/>
                <w:lang w:eastAsia="en-US" w:bidi="ar-SA"/>
              </w:rPr>
              <w:t>5.1.3</w:t>
            </w:r>
            <w:r w:rsidR="002425BA">
              <w:rPr>
                <w:rFonts w:asciiTheme="minorHAnsi" w:eastAsiaTheme="minorEastAsia" w:hAnsiTheme="minorHAnsi" w:cstheme="minorBidi"/>
                <w:noProof/>
                <w:sz w:val="22"/>
                <w:szCs w:val="22"/>
                <w:lang w:val="x-none" w:eastAsia="x-none"/>
              </w:rPr>
              <w:tab/>
            </w:r>
            <w:r w:rsidR="002425BA" w:rsidRPr="00C36BA0">
              <w:rPr>
                <w:rStyle w:val="Hyperlink"/>
                <w:noProof/>
                <w:lang w:eastAsia="en-US" w:bidi="ar-SA"/>
              </w:rPr>
              <w:t>Analyzing the Formal Model</w:t>
            </w:r>
            <w:r w:rsidR="002425BA">
              <w:rPr>
                <w:noProof/>
                <w:webHidden/>
              </w:rPr>
              <w:tab/>
            </w:r>
            <w:r w:rsidR="002425BA">
              <w:rPr>
                <w:noProof/>
                <w:webHidden/>
              </w:rPr>
              <w:fldChar w:fldCharType="begin"/>
            </w:r>
            <w:r w:rsidR="002425BA">
              <w:rPr>
                <w:noProof/>
                <w:webHidden/>
              </w:rPr>
              <w:instrText xml:space="preserve"> PAGEREF _Toc492767949 \h </w:instrText>
            </w:r>
            <w:r w:rsidR="002425BA">
              <w:rPr>
                <w:noProof/>
                <w:webHidden/>
              </w:rPr>
            </w:r>
            <w:r w:rsidR="002425BA">
              <w:rPr>
                <w:noProof/>
                <w:webHidden/>
              </w:rPr>
              <w:fldChar w:fldCharType="separate"/>
            </w:r>
            <w:r w:rsidR="002425BA">
              <w:rPr>
                <w:noProof/>
                <w:webHidden/>
              </w:rPr>
              <w:t>14</w:t>
            </w:r>
            <w:r w:rsidR="002425BA">
              <w:rPr>
                <w:noProof/>
                <w:webHidden/>
              </w:rPr>
              <w:fldChar w:fldCharType="end"/>
            </w:r>
          </w:hyperlink>
        </w:p>
        <w:p w14:paraId="3DB38596" w14:textId="0D545A18" w:rsidR="002425BA" w:rsidRDefault="009449F2">
          <w:pPr>
            <w:pStyle w:val="TOC1"/>
            <w:tabs>
              <w:tab w:val="left" w:pos="482"/>
              <w:tab w:val="right" w:leader="dot" w:pos="8302"/>
            </w:tabs>
            <w:rPr>
              <w:rFonts w:asciiTheme="minorHAnsi" w:eastAsiaTheme="minorEastAsia" w:hAnsiTheme="minorHAnsi" w:cstheme="minorBidi"/>
              <w:b w:val="0"/>
              <w:bCs w:val="0"/>
              <w:noProof/>
              <w:sz w:val="22"/>
              <w:szCs w:val="22"/>
              <w:lang w:val="x-none" w:eastAsia="x-none"/>
            </w:rPr>
          </w:pPr>
          <w:hyperlink w:anchor="_Toc492767951" w:history="1">
            <w:r w:rsidR="002425BA" w:rsidRPr="00C36BA0">
              <w:rPr>
                <w:rStyle w:val="Hyperlink"/>
                <w:noProof/>
              </w:rPr>
              <w:t>6</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rPr>
              <w:t>Conclusions</w:t>
            </w:r>
            <w:r w:rsidR="002425BA">
              <w:rPr>
                <w:noProof/>
                <w:webHidden/>
              </w:rPr>
              <w:tab/>
            </w:r>
            <w:r w:rsidR="002425BA">
              <w:rPr>
                <w:noProof/>
                <w:webHidden/>
              </w:rPr>
              <w:fldChar w:fldCharType="begin"/>
            </w:r>
            <w:r w:rsidR="002425BA">
              <w:rPr>
                <w:noProof/>
                <w:webHidden/>
              </w:rPr>
              <w:instrText xml:space="preserve"> PAGEREF _Toc492767951 \h </w:instrText>
            </w:r>
            <w:r w:rsidR="002425BA">
              <w:rPr>
                <w:noProof/>
                <w:webHidden/>
              </w:rPr>
            </w:r>
            <w:r w:rsidR="002425BA">
              <w:rPr>
                <w:noProof/>
                <w:webHidden/>
              </w:rPr>
              <w:fldChar w:fldCharType="separate"/>
            </w:r>
            <w:r w:rsidR="002425BA">
              <w:rPr>
                <w:noProof/>
                <w:webHidden/>
              </w:rPr>
              <w:t>16</w:t>
            </w:r>
            <w:r w:rsidR="002425BA">
              <w:rPr>
                <w:noProof/>
                <w:webHidden/>
              </w:rPr>
              <w:fldChar w:fldCharType="end"/>
            </w:r>
          </w:hyperlink>
        </w:p>
        <w:p w14:paraId="2B18991F" w14:textId="22830B69" w:rsidR="002425BA" w:rsidRDefault="009449F2">
          <w:pPr>
            <w:pStyle w:val="TOC1"/>
            <w:tabs>
              <w:tab w:val="left" w:pos="482"/>
              <w:tab w:val="right" w:leader="dot" w:pos="8302"/>
            </w:tabs>
            <w:rPr>
              <w:rFonts w:asciiTheme="minorHAnsi" w:eastAsiaTheme="minorEastAsia" w:hAnsiTheme="minorHAnsi" w:cstheme="minorBidi"/>
              <w:b w:val="0"/>
              <w:bCs w:val="0"/>
              <w:noProof/>
              <w:sz w:val="22"/>
              <w:szCs w:val="22"/>
              <w:lang w:val="x-none" w:eastAsia="x-none"/>
            </w:rPr>
          </w:pPr>
          <w:hyperlink w:anchor="_Toc492767952" w:history="1">
            <w:r w:rsidR="002425BA" w:rsidRPr="00C36BA0">
              <w:rPr>
                <w:rStyle w:val="Hyperlink"/>
                <w:noProof/>
              </w:rPr>
              <w:t>7</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rPr>
              <w:t>Future Work</w:t>
            </w:r>
            <w:r w:rsidR="002425BA">
              <w:rPr>
                <w:noProof/>
                <w:webHidden/>
              </w:rPr>
              <w:tab/>
            </w:r>
            <w:r w:rsidR="002425BA">
              <w:rPr>
                <w:noProof/>
                <w:webHidden/>
              </w:rPr>
              <w:fldChar w:fldCharType="begin"/>
            </w:r>
            <w:r w:rsidR="002425BA">
              <w:rPr>
                <w:noProof/>
                <w:webHidden/>
              </w:rPr>
              <w:instrText xml:space="preserve"> PAGEREF _Toc492767952 \h </w:instrText>
            </w:r>
            <w:r w:rsidR="002425BA">
              <w:rPr>
                <w:noProof/>
                <w:webHidden/>
              </w:rPr>
            </w:r>
            <w:r w:rsidR="002425BA">
              <w:rPr>
                <w:noProof/>
                <w:webHidden/>
              </w:rPr>
              <w:fldChar w:fldCharType="separate"/>
            </w:r>
            <w:r w:rsidR="002425BA">
              <w:rPr>
                <w:noProof/>
                <w:webHidden/>
              </w:rPr>
              <w:t>16</w:t>
            </w:r>
            <w:r w:rsidR="002425BA">
              <w:rPr>
                <w:noProof/>
                <w:webHidden/>
              </w:rPr>
              <w:fldChar w:fldCharType="end"/>
            </w:r>
          </w:hyperlink>
        </w:p>
        <w:p w14:paraId="69B70018" w14:textId="327F731D" w:rsidR="002425BA" w:rsidRDefault="009449F2">
          <w:pPr>
            <w:pStyle w:val="TOC1"/>
            <w:tabs>
              <w:tab w:val="left" w:pos="482"/>
              <w:tab w:val="right" w:leader="dot" w:pos="8302"/>
            </w:tabs>
            <w:rPr>
              <w:rFonts w:asciiTheme="minorHAnsi" w:eastAsiaTheme="minorEastAsia" w:hAnsiTheme="minorHAnsi" w:cstheme="minorBidi"/>
              <w:b w:val="0"/>
              <w:bCs w:val="0"/>
              <w:noProof/>
              <w:sz w:val="22"/>
              <w:szCs w:val="22"/>
              <w:lang w:val="x-none" w:eastAsia="x-none"/>
            </w:rPr>
          </w:pPr>
          <w:hyperlink w:anchor="_Toc492767953" w:history="1">
            <w:r w:rsidR="002425BA" w:rsidRPr="00C36BA0">
              <w:rPr>
                <w:rStyle w:val="Hyperlink"/>
                <w:noProof/>
              </w:rPr>
              <w:t>8</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rPr>
              <w:t>Appendices</w:t>
            </w:r>
            <w:r w:rsidR="002425BA">
              <w:rPr>
                <w:noProof/>
                <w:webHidden/>
              </w:rPr>
              <w:tab/>
            </w:r>
            <w:r w:rsidR="002425BA">
              <w:rPr>
                <w:noProof/>
                <w:webHidden/>
              </w:rPr>
              <w:fldChar w:fldCharType="begin"/>
            </w:r>
            <w:r w:rsidR="002425BA">
              <w:rPr>
                <w:noProof/>
                <w:webHidden/>
              </w:rPr>
              <w:instrText xml:space="preserve"> PAGEREF _Toc492767953 \h </w:instrText>
            </w:r>
            <w:r w:rsidR="002425BA">
              <w:rPr>
                <w:noProof/>
                <w:webHidden/>
              </w:rPr>
            </w:r>
            <w:r w:rsidR="002425BA">
              <w:rPr>
                <w:noProof/>
                <w:webHidden/>
              </w:rPr>
              <w:fldChar w:fldCharType="separate"/>
            </w:r>
            <w:r w:rsidR="002425BA">
              <w:rPr>
                <w:noProof/>
                <w:webHidden/>
              </w:rPr>
              <w:t>17</w:t>
            </w:r>
            <w:r w:rsidR="002425BA">
              <w:rPr>
                <w:noProof/>
                <w:webHidden/>
              </w:rPr>
              <w:fldChar w:fldCharType="end"/>
            </w:r>
          </w:hyperlink>
        </w:p>
        <w:p w14:paraId="2C8B7DA6" w14:textId="0E50692A" w:rsidR="002425BA" w:rsidRDefault="009449F2">
          <w:pPr>
            <w:pStyle w:val="TOC2"/>
            <w:tabs>
              <w:tab w:val="left" w:pos="960"/>
              <w:tab w:val="right" w:leader="dot" w:pos="8302"/>
            </w:tabs>
            <w:rPr>
              <w:rFonts w:asciiTheme="minorHAnsi" w:eastAsiaTheme="minorEastAsia" w:hAnsiTheme="minorHAnsi" w:cstheme="minorBidi"/>
              <w:b w:val="0"/>
              <w:bCs w:val="0"/>
              <w:noProof/>
              <w:sz w:val="22"/>
              <w:szCs w:val="22"/>
              <w:lang w:val="x-none" w:eastAsia="x-none"/>
            </w:rPr>
          </w:pPr>
          <w:hyperlink w:anchor="_Toc492767954" w:history="1">
            <w:r w:rsidR="002425BA" w:rsidRPr="00C36BA0">
              <w:rPr>
                <w:rStyle w:val="Hyperlink"/>
                <w:noProof/>
                <w:lang w:bidi="ar-SA"/>
              </w:rPr>
              <w:t>8.1</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lang w:bidi="ar-SA"/>
              </w:rPr>
              <w:t>Appendix A: Audacity features derived from UI</w:t>
            </w:r>
            <w:r w:rsidR="002425BA">
              <w:rPr>
                <w:noProof/>
                <w:webHidden/>
              </w:rPr>
              <w:tab/>
            </w:r>
            <w:r w:rsidR="002425BA">
              <w:rPr>
                <w:noProof/>
                <w:webHidden/>
              </w:rPr>
              <w:fldChar w:fldCharType="begin"/>
            </w:r>
            <w:r w:rsidR="002425BA">
              <w:rPr>
                <w:noProof/>
                <w:webHidden/>
              </w:rPr>
              <w:instrText xml:space="preserve"> PAGEREF _Toc492767954 \h </w:instrText>
            </w:r>
            <w:r w:rsidR="002425BA">
              <w:rPr>
                <w:noProof/>
                <w:webHidden/>
              </w:rPr>
            </w:r>
            <w:r w:rsidR="002425BA">
              <w:rPr>
                <w:noProof/>
                <w:webHidden/>
              </w:rPr>
              <w:fldChar w:fldCharType="separate"/>
            </w:r>
            <w:r w:rsidR="002425BA">
              <w:rPr>
                <w:noProof/>
                <w:webHidden/>
              </w:rPr>
              <w:t>17</w:t>
            </w:r>
            <w:r w:rsidR="002425BA">
              <w:rPr>
                <w:noProof/>
                <w:webHidden/>
              </w:rPr>
              <w:fldChar w:fldCharType="end"/>
            </w:r>
          </w:hyperlink>
        </w:p>
        <w:p w14:paraId="7E60167A" w14:textId="3AD00BFA"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55" w:history="1">
            <w:r w:rsidR="002425BA" w:rsidRPr="00C36BA0">
              <w:rPr>
                <w:rStyle w:val="Hyperlink"/>
                <w:noProof/>
              </w:rPr>
              <w:t>8.1.1</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File Menu</w:t>
            </w:r>
            <w:r w:rsidR="002425BA">
              <w:rPr>
                <w:noProof/>
                <w:webHidden/>
              </w:rPr>
              <w:tab/>
            </w:r>
            <w:r w:rsidR="002425BA">
              <w:rPr>
                <w:noProof/>
                <w:webHidden/>
              </w:rPr>
              <w:fldChar w:fldCharType="begin"/>
            </w:r>
            <w:r w:rsidR="002425BA">
              <w:rPr>
                <w:noProof/>
                <w:webHidden/>
              </w:rPr>
              <w:instrText xml:space="preserve"> PAGEREF _Toc492767955 \h </w:instrText>
            </w:r>
            <w:r w:rsidR="002425BA">
              <w:rPr>
                <w:noProof/>
                <w:webHidden/>
              </w:rPr>
            </w:r>
            <w:r w:rsidR="002425BA">
              <w:rPr>
                <w:noProof/>
                <w:webHidden/>
              </w:rPr>
              <w:fldChar w:fldCharType="separate"/>
            </w:r>
            <w:r w:rsidR="002425BA">
              <w:rPr>
                <w:noProof/>
                <w:webHidden/>
              </w:rPr>
              <w:t>17</w:t>
            </w:r>
            <w:r w:rsidR="002425BA">
              <w:rPr>
                <w:noProof/>
                <w:webHidden/>
              </w:rPr>
              <w:fldChar w:fldCharType="end"/>
            </w:r>
          </w:hyperlink>
        </w:p>
        <w:p w14:paraId="474B49F8" w14:textId="5B353E7D"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56" w:history="1">
            <w:r w:rsidR="002425BA" w:rsidRPr="00C36BA0">
              <w:rPr>
                <w:rStyle w:val="Hyperlink"/>
                <w:noProof/>
              </w:rPr>
              <w:t>8.1.2</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Recording Toolbar</w:t>
            </w:r>
            <w:r w:rsidR="002425BA">
              <w:rPr>
                <w:noProof/>
                <w:webHidden/>
              </w:rPr>
              <w:tab/>
            </w:r>
            <w:r w:rsidR="002425BA">
              <w:rPr>
                <w:noProof/>
                <w:webHidden/>
              </w:rPr>
              <w:fldChar w:fldCharType="begin"/>
            </w:r>
            <w:r w:rsidR="002425BA">
              <w:rPr>
                <w:noProof/>
                <w:webHidden/>
              </w:rPr>
              <w:instrText xml:space="preserve"> PAGEREF _Toc492767956 \h </w:instrText>
            </w:r>
            <w:r w:rsidR="002425BA">
              <w:rPr>
                <w:noProof/>
                <w:webHidden/>
              </w:rPr>
            </w:r>
            <w:r w:rsidR="002425BA">
              <w:rPr>
                <w:noProof/>
                <w:webHidden/>
              </w:rPr>
              <w:fldChar w:fldCharType="separate"/>
            </w:r>
            <w:r w:rsidR="002425BA">
              <w:rPr>
                <w:noProof/>
                <w:webHidden/>
              </w:rPr>
              <w:t>17</w:t>
            </w:r>
            <w:r w:rsidR="002425BA">
              <w:rPr>
                <w:noProof/>
                <w:webHidden/>
              </w:rPr>
              <w:fldChar w:fldCharType="end"/>
            </w:r>
          </w:hyperlink>
        </w:p>
        <w:p w14:paraId="2E618E7B" w14:textId="33264E71"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57" w:history="1">
            <w:r w:rsidR="002425BA" w:rsidRPr="00C36BA0">
              <w:rPr>
                <w:rStyle w:val="Hyperlink"/>
                <w:noProof/>
              </w:rPr>
              <w:t>8.1.3</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Playback Meter toolbar</w:t>
            </w:r>
            <w:r w:rsidR="002425BA">
              <w:rPr>
                <w:noProof/>
                <w:webHidden/>
              </w:rPr>
              <w:tab/>
            </w:r>
            <w:r w:rsidR="002425BA">
              <w:rPr>
                <w:noProof/>
                <w:webHidden/>
              </w:rPr>
              <w:fldChar w:fldCharType="begin"/>
            </w:r>
            <w:r w:rsidR="002425BA">
              <w:rPr>
                <w:noProof/>
                <w:webHidden/>
              </w:rPr>
              <w:instrText xml:space="preserve"> PAGEREF _Toc492767957 \h </w:instrText>
            </w:r>
            <w:r w:rsidR="002425BA">
              <w:rPr>
                <w:noProof/>
                <w:webHidden/>
              </w:rPr>
            </w:r>
            <w:r w:rsidR="002425BA">
              <w:rPr>
                <w:noProof/>
                <w:webHidden/>
              </w:rPr>
              <w:fldChar w:fldCharType="separate"/>
            </w:r>
            <w:r w:rsidR="002425BA">
              <w:rPr>
                <w:noProof/>
                <w:webHidden/>
              </w:rPr>
              <w:t>17</w:t>
            </w:r>
            <w:r w:rsidR="002425BA">
              <w:rPr>
                <w:noProof/>
                <w:webHidden/>
              </w:rPr>
              <w:fldChar w:fldCharType="end"/>
            </w:r>
          </w:hyperlink>
        </w:p>
        <w:p w14:paraId="6FA3C0EC" w14:textId="2FC75DD5"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58" w:history="1">
            <w:r w:rsidR="002425BA" w:rsidRPr="00C36BA0">
              <w:rPr>
                <w:rStyle w:val="Hyperlink"/>
                <w:noProof/>
              </w:rPr>
              <w:t>8.1.4</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Mixer Toolbar</w:t>
            </w:r>
            <w:r w:rsidR="002425BA">
              <w:rPr>
                <w:noProof/>
                <w:webHidden/>
              </w:rPr>
              <w:tab/>
            </w:r>
            <w:r w:rsidR="002425BA">
              <w:rPr>
                <w:noProof/>
                <w:webHidden/>
              </w:rPr>
              <w:fldChar w:fldCharType="begin"/>
            </w:r>
            <w:r w:rsidR="002425BA">
              <w:rPr>
                <w:noProof/>
                <w:webHidden/>
              </w:rPr>
              <w:instrText xml:space="preserve"> PAGEREF _Toc492767958 \h </w:instrText>
            </w:r>
            <w:r w:rsidR="002425BA">
              <w:rPr>
                <w:noProof/>
                <w:webHidden/>
              </w:rPr>
            </w:r>
            <w:r w:rsidR="002425BA">
              <w:rPr>
                <w:noProof/>
                <w:webHidden/>
              </w:rPr>
              <w:fldChar w:fldCharType="separate"/>
            </w:r>
            <w:r w:rsidR="002425BA">
              <w:rPr>
                <w:noProof/>
                <w:webHidden/>
              </w:rPr>
              <w:t>18</w:t>
            </w:r>
            <w:r w:rsidR="002425BA">
              <w:rPr>
                <w:noProof/>
                <w:webHidden/>
              </w:rPr>
              <w:fldChar w:fldCharType="end"/>
            </w:r>
          </w:hyperlink>
        </w:p>
        <w:p w14:paraId="782D1F6F" w14:textId="7BCED93F"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59" w:history="1">
            <w:r w:rsidR="002425BA" w:rsidRPr="00C36BA0">
              <w:rPr>
                <w:rStyle w:val="Hyperlink"/>
                <w:noProof/>
              </w:rPr>
              <w:t>8.1.5</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Edit Toolbar</w:t>
            </w:r>
            <w:r w:rsidR="002425BA">
              <w:rPr>
                <w:noProof/>
                <w:webHidden/>
              </w:rPr>
              <w:tab/>
            </w:r>
            <w:r w:rsidR="002425BA">
              <w:rPr>
                <w:noProof/>
                <w:webHidden/>
              </w:rPr>
              <w:fldChar w:fldCharType="begin"/>
            </w:r>
            <w:r w:rsidR="002425BA">
              <w:rPr>
                <w:noProof/>
                <w:webHidden/>
              </w:rPr>
              <w:instrText xml:space="preserve"> PAGEREF _Toc492767959 \h </w:instrText>
            </w:r>
            <w:r w:rsidR="002425BA">
              <w:rPr>
                <w:noProof/>
                <w:webHidden/>
              </w:rPr>
            </w:r>
            <w:r w:rsidR="002425BA">
              <w:rPr>
                <w:noProof/>
                <w:webHidden/>
              </w:rPr>
              <w:fldChar w:fldCharType="separate"/>
            </w:r>
            <w:r w:rsidR="002425BA">
              <w:rPr>
                <w:noProof/>
                <w:webHidden/>
              </w:rPr>
              <w:t>18</w:t>
            </w:r>
            <w:r w:rsidR="002425BA">
              <w:rPr>
                <w:noProof/>
                <w:webHidden/>
              </w:rPr>
              <w:fldChar w:fldCharType="end"/>
            </w:r>
          </w:hyperlink>
        </w:p>
        <w:p w14:paraId="761BCF58" w14:textId="4D40CAAA" w:rsidR="002425BA" w:rsidRDefault="009449F2">
          <w:pPr>
            <w:pStyle w:val="TOC2"/>
            <w:tabs>
              <w:tab w:val="left" w:pos="960"/>
              <w:tab w:val="right" w:leader="dot" w:pos="8302"/>
            </w:tabs>
            <w:rPr>
              <w:rFonts w:asciiTheme="minorHAnsi" w:eastAsiaTheme="minorEastAsia" w:hAnsiTheme="minorHAnsi" w:cstheme="minorBidi"/>
              <w:b w:val="0"/>
              <w:bCs w:val="0"/>
              <w:noProof/>
              <w:sz w:val="22"/>
              <w:szCs w:val="22"/>
              <w:lang w:val="x-none" w:eastAsia="x-none"/>
            </w:rPr>
          </w:pPr>
          <w:hyperlink w:anchor="_Toc492767960" w:history="1">
            <w:r w:rsidR="002425BA" w:rsidRPr="00C36BA0">
              <w:rPr>
                <w:rStyle w:val="Hyperlink"/>
                <w:noProof/>
                <w:lang w:bidi="ar-SA"/>
              </w:rPr>
              <w:t>8.2</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lang w:bidi="ar-SA"/>
              </w:rPr>
              <w:t>Appendix B: Audacity ARS reverse-engineered</w:t>
            </w:r>
            <w:r w:rsidR="002425BA">
              <w:rPr>
                <w:noProof/>
                <w:webHidden/>
              </w:rPr>
              <w:tab/>
            </w:r>
            <w:r w:rsidR="002425BA">
              <w:rPr>
                <w:noProof/>
                <w:webHidden/>
              </w:rPr>
              <w:fldChar w:fldCharType="begin"/>
            </w:r>
            <w:r w:rsidR="002425BA">
              <w:rPr>
                <w:noProof/>
                <w:webHidden/>
              </w:rPr>
              <w:instrText xml:space="preserve"> PAGEREF _Toc492767960 \h </w:instrText>
            </w:r>
            <w:r w:rsidR="002425BA">
              <w:rPr>
                <w:noProof/>
                <w:webHidden/>
              </w:rPr>
            </w:r>
            <w:r w:rsidR="002425BA">
              <w:rPr>
                <w:noProof/>
                <w:webHidden/>
              </w:rPr>
              <w:fldChar w:fldCharType="separate"/>
            </w:r>
            <w:r w:rsidR="002425BA">
              <w:rPr>
                <w:noProof/>
                <w:webHidden/>
              </w:rPr>
              <w:t>19</w:t>
            </w:r>
            <w:r w:rsidR="002425BA">
              <w:rPr>
                <w:noProof/>
                <w:webHidden/>
              </w:rPr>
              <w:fldChar w:fldCharType="end"/>
            </w:r>
          </w:hyperlink>
        </w:p>
        <w:p w14:paraId="23EE6412" w14:textId="3CC691C5"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61" w:history="1">
            <w:r w:rsidR="002425BA" w:rsidRPr="00C36BA0">
              <w:rPr>
                <w:rStyle w:val="Hyperlink"/>
                <w:noProof/>
              </w:rPr>
              <w:t>8.2.1</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Terms</w:t>
            </w:r>
            <w:r w:rsidR="002425BA">
              <w:rPr>
                <w:noProof/>
                <w:webHidden/>
              </w:rPr>
              <w:tab/>
            </w:r>
            <w:r w:rsidR="002425BA">
              <w:rPr>
                <w:noProof/>
                <w:webHidden/>
              </w:rPr>
              <w:fldChar w:fldCharType="begin"/>
            </w:r>
            <w:r w:rsidR="002425BA">
              <w:rPr>
                <w:noProof/>
                <w:webHidden/>
              </w:rPr>
              <w:instrText xml:space="preserve"> PAGEREF _Toc492767961 \h </w:instrText>
            </w:r>
            <w:r w:rsidR="002425BA">
              <w:rPr>
                <w:noProof/>
                <w:webHidden/>
              </w:rPr>
            </w:r>
            <w:r w:rsidR="002425BA">
              <w:rPr>
                <w:noProof/>
                <w:webHidden/>
              </w:rPr>
              <w:fldChar w:fldCharType="separate"/>
            </w:r>
            <w:r w:rsidR="002425BA">
              <w:rPr>
                <w:noProof/>
                <w:webHidden/>
              </w:rPr>
              <w:t>19</w:t>
            </w:r>
            <w:r w:rsidR="002425BA">
              <w:rPr>
                <w:noProof/>
                <w:webHidden/>
              </w:rPr>
              <w:fldChar w:fldCharType="end"/>
            </w:r>
          </w:hyperlink>
        </w:p>
        <w:p w14:paraId="0B81DF2F" w14:textId="66401F0C" w:rsidR="002425BA" w:rsidRDefault="009449F2">
          <w:pPr>
            <w:pStyle w:val="TOC3"/>
            <w:tabs>
              <w:tab w:val="left" w:pos="1200"/>
              <w:tab w:val="right" w:leader="dot" w:pos="8302"/>
            </w:tabs>
            <w:rPr>
              <w:rFonts w:asciiTheme="minorHAnsi" w:eastAsiaTheme="minorEastAsia" w:hAnsiTheme="minorHAnsi" w:cstheme="minorBidi"/>
              <w:noProof/>
              <w:sz w:val="22"/>
              <w:szCs w:val="22"/>
              <w:lang w:val="x-none" w:eastAsia="x-none"/>
            </w:rPr>
          </w:pPr>
          <w:hyperlink w:anchor="_Toc492767962" w:history="1">
            <w:r w:rsidR="002425BA" w:rsidRPr="00C36BA0">
              <w:rPr>
                <w:rStyle w:val="Hyperlink"/>
                <w:noProof/>
              </w:rPr>
              <w:t>8.2.2</w:t>
            </w:r>
            <w:r w:rsidR="002425BA">
              <w:rPr>
                <w:rFonts w:asciiTheme="minorHAnsi" w:eastAsiaTheme="minorEastAsia" w:hAnsiTheme="minorHAnsi" w:cstheme="minorBidi"/>
                <w:noProof/>
                <w:sz w:val="22"/>
                <w:szCs w:val="22"/>
                <w:lang w:val="x-none" w:eastAsia="x-none"/>
              </w:rPr>
              <w:tab/>
            </w:r>
            <w:r w:rsidR="002425BA" w:rsidRPr="00C36BA0">
              <w:rPr>
                <w:rStyle w:val="Hyperlink"/>
                <w:noProof/>
              </w:rPr>
              <w:t>Functional Requirements</w:t>
            </w:r>
            <w:r w:rsidR="002425BA">
              <w:rPr>
                <w:noProof/>
                <w:webHidden/>
              </w:rPr>
              <w:tab/>
            </w:r>
            <w:r w:rsidR="002425BA">
              <w:rPr>
                <w:noProof/>
                <w:webHidden/>
              </w:rPr>
              <w:fldChar w:fldCharType="begin"/>
            </w:r>
            <w:r w:rsidR="002425BA">
              <w:rPr>
                <w:noProof/>
                <w:webHidden/>
              </w:rPr>
              <w:instrText xml:space="preserve"> PAGEREF _Toc492767962 \h </w:instrText>
            </w:r>
            <w:r w:rsidR="002425BA">
              <w:rPr>
                <w:noProof/>
                <w:webHidden/>
              </w:rPr>
            </w:r>
            <w:r w:rsidR="002425BA">
              <w:rPr>
                <w:noProof/>
                <w:webHidden/>
              </w:rPr>
              <w:fldChar w:fldCharType="separate"/>
            </w:r>
            <w:r w:rsidR="002425BA">
              <w:rPr>
                <w:noProof/>
                <w:webHidden/>
              </w:rPr>
              <w:t>19</w:t>
            </w:r>
            <w:r w:rsidR="002425BA">
              <w:rPr>
                <w:noProof/>
                <w:webHidden/>
              </w:rPr>
              <w:fldChar w:fldCharType="end"/>
            </w:r>
          </w:hyperlink>
        </w:p>
        <w:p w14:paraId="105BBCFC" w14:textId="574332EA" w:rsidR="002425BA" w:rsidRDefault="009449F2">
          <w:pPr>
            <w:pStyle w:val="TOC2"/>
            <w:tabs>
              <w:tab w:val="left" w:pos="960"/>
              <w:tab w:val="right" w:leader="dot" w:pos="8302"/>
            </w:tabs>
            <w:rPr>
              <w:rFonts w:asciiTheme="minorHAnsi" w:eastAsiaTheme="minorEastAsia" w:hAnsiTheme="minorHAnsi" w:cstheme="minorBidi"/>
              <w:b w:val="0"/>
              <w:bCs w:val="0"/>
              <w:noProof/>
              <w:sz w:val="22"/>
              <w:szCs w:val="22"/>
              <w:lang w:val="x-none" w:eastAsia="x-none"/>
            </w:rPr>
          </w:pPr>
          <w:hyperlink w:anchor="_Toc492767963" w:history="1">
            <w:r w:rsidR="002425BA" w:rsidRPr="00C36BA0">
              <w:rPr>
                <w:rStyle w:val="Hyperlink"/>
                <w:noProof/>
                <w:lang w:bidi="ar-SA"/>
              </w:rPr>
              <w:t>8.3</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lang w:bidi="ar-SA"/>
              </w:rPr>
              <w:t>Appendix C: Audacity design impacting features</w:t>
            </w:r>
            <w:r w:rsidR="002425BA">
              <w:rPr>
                <w:noProof/>
                <w:webHidden/>
              </w:rPr>
              <w:tab/>
            </w:r>
            <w:r w:rsidR="002425BA">
              <w:rPr>
                <w:noProof/>
                <w:webHidden/>
              </w:rPr>
              <w:fldChar w:fldCharType="begin"/>
            </w:r>
            <w:r w:rsidR="002425BA">
              <w:rPr>
                <w:noProof/>
                <w:webHidden/>
              </w:rPr>
              <w:instrText xml:space="preserve"> PAGEREF _Toc492767963 \h </w:instrText>
            </w:r>
            <w:r w:rsidR="002425BA">
              <w:rPr>
                <w:noProof/>
                <w:webHidden/>
              </w:rPr>
            </w:r>
            <w:r w:rsidR="002425BA">
              <w:rPr>
                <w:noProof/>
                <w:webHidden/>
              </w:rPr>
              <w:fldChar w:fldCharType="separate"/>
            </w:r>
            <w:r w:rsidR="002425BA">
              <w:rPr>
                <w:noProof/>
                <w:webHidden/>
              </w:rPr>
              <w:t>25</w:t>
            </w:r>
            <w:r w:rsidR="002425BA">
              <w:rPr>
                <w:noProof/>
                <w:webHidden/>
              </w:rPr>
              <w:fldChar w:fldCharType="end"/>
            </w:r>
          </w:hyperlink>
        </w:p>
        <w:p w14:paraId="2A6DB7C9" w14:textId="0A038E6C" w:rsidR="002425BA" w:rsidRDefault="009449F2">
          <w:pPr>
            <w:pStyle w:val="TOC1"/>
            <w:tabs>
              <w:tab w:val="left" w:pos="482"/>
              <w:tab w:val="right" w:leader="dot" w:pos="8302"/>
            </w:tabs>
            <w:rPr>
              <w:rFonts w:asciiTheme="minorHAnsi" w:eastAsiaTheme="minorEastAsia" w:hAnsiTheme="minorHAnsi" w:cstheme="minorBidi"/>
              <w:b w:val="0"/>
              <w:bCs w:val="0"/>
              <w:noProof/>
              <w:sz w:val="22"/>
              <w:szCs w:val="22"/>
              <w:lang w:val="x-none" w:eastAsia="x-none"/>
            </w:rPr>
          </w:pPr>
          <w:hyperlink w:anchor="_Toc492767964" w:history="1">
            <w:r w:rsidR="002425BA" w:rsidRPr="00C36BA0">
              <w:rPr>
                <w:rStyle w:val="Hyperlink"/>
                <w:noProof/>
              </w:rPr>
              <w:t>9</w:t>
            </w:r>
            <w:r w:rsidR="002425BA">
              <w:rPr>
                <w:rFonts w:asciiTheme="minorHAnsi" w:eastAsiaTheme="minorEastAsia" w:hAnsiTheme="minorHAnsi" w:cstheme="minorBidi"/>
                <w:b w:val="0"/>
                <w:bCs w:val="0"/>
                <w:noProof/>
                <w:sz w:val="22"/>
                <w:szCs w:val="22"/>
                <w:lang w:val="x-none" w:eastAsia="x-none"/>
              </w:rPr>
              <w:tab/>
            </w:r>
            <w:r w:rsidR="002425BA" w:rsidRPr="00C36BA0">
              <w:rPr>
                <w:rStyle w:val="Hyperlink"/>
                <w:noProof/>
              </w:rPr>
              <w:t>References</w:t>
            </w:r>
            <w:r w:rsidR="002425BA">
              <w:rPr>
                <w:noProof/>
                <w:webHidden/>
              </w:rPr>
              <w:tab/>
            </w:r>
            <w:r w:rsidR="002425BA">
              <w:rPr>
                <w:noProof/>
                <w:webHidden/>
              </w:rPr>
              <w:fldChar w:fldCharType="begin"/>
            </w:r>
            <w:r w:rsidR="002425BA">
              <w:rPr>
                <w:noProof/>
                <w:webHidden/>
              </w:rPr>
              <w:instrText xml:space="preserve"> PAGEREF _Toc492767964 \h </w:instrText>
            </w:r>
            <w:r w:rsidR="002425BA">
              <w:rPr>
                <w:noProof/>
                <w:webHidden/>
              </w:rPr>
            </w:r>
            <w:r w:rsidR="002425BA">
              <w:rPr>
                <w:noProof/>
                <w:webHidden/>
              </w:rPr>
              <w:fldChar w:fldCharType="separate"/>
            </w:r>
            <w:r w:rsidR="002425BA">
              <w:rPr>
                <w:noProof/>
                <w:webHidden/>
              </w:rPr>
              <w:t>26</w:t>
            </w:r>
            <w:r w:rsidR="002425BA">
              <w:rPr>
                <w:noProof/>
                <w:webHidden/>
              </w:rPr>
              <w:fldChar w:fldCharType="end"/>
            </w:r>
          </w:hyperlink>
        </w:p>
        <w:p w14:paraId="7508A9DF" w14:textId="0A7C5879" w:rsidR="001E1D76" w:rsidRDefault="001E1D76">
          <w:r>
            <w:rPr>
              <w:b/>
              <w:bCs/>
              <w:noProof/>
            </w:rPr>
            <w:fldChar w:fldCharType="end"/>
          </w:r>
        </w:p>
      </w:sdtContent>
    </w:sdt>
    <w:p w14:paraId="588A07E4" w14:textId="77777777" w:rsidR="007E2BCC" w:rsidRDefault="007E2BCC">
      <w:pPr>
        <w:rPr>
          <w:rFonts w:ascii="Verdana" w:hAnsi="Verdana"/>
          <w:b/>
          <w:bCs/>
          <w:kern w:val="28"/>
          <w:sz w:val="32"/>
          <w:szCs w:val="32"/>
        </w:rPr>
      </w:pPr>
      <w:r>
        <w:br w:type="page"/>
      </w:r>
    </w:p>
    <w:p w14:paraId="5BDCFD46" w14:textId="2033B7E3" w:rsidR="00A31EC6" w:rsidRDefault="00337017" w:rsidP="00A31EC6">
      <w:pPr>
        <w:pStyle w:val="1"/>
      </w:pPr>
      <w:bookmarkStart w:id="1" w:name="_Toc492767931"/>
      <w:r>
        <w:lastRenderedPageBreak/>
        <w:t>Introduction</w:t>
      </w:r>
      <w:bookmarkEnd w:id="1"/>
    </w:p>
    <w:p w14:paraId="0BBFBC7B" w14:textId="43595E7A" w:rsidR="00DD3CAF" w:rsidRDefault="00DD3CAF" w:rsidP="00DD3CAF">
      <w:pPr>
        <w:rPr>
          <w:rFonts w:ascii="Verdana" w:hAnsi="Verdana"/>
        </w:rPr>
      </w:pPr>
    </w:p>
    <w:p w14:paraId="07CE6E5D" w14:textId="11650254" w:rsidR="00AE10B0" w:rsidRDefault="00C05C8F" w:rsidP="00DC794F">
      <w:pPr>
        <w:ind w:firstLine="432"/>
      </w:pPr>
      <w:r>
        <w:t xml:space="preserve">This document summarizes research work made as a final project in M.Sc. studies in Computer Sciences. </w:t>
      </w:r>
    </w:p>
    <w:p w14:paraId="4C30ED8C" w14:textId="77488766" w:rsidR="00AE10B0" w:rsidRDefault="00AE10B0">
      <w:pPr>
        <w:ind w:firstLine="432"/>
      </w:pPr>
      <w:r>
        <w:t xml:space="preserve">The work is based on a research made by Prof. </w:t>
      </w:r>
      <w:r w:rsidRPr="00692FA4">
        <w:t>Shmuel Tyszberowicz</w:t>
      </w:r>
      <w:r>
        <w:t xml:space="preserve"> and Dr. David Faitelson and published in paper a "</w:t>
      </w:r>
      <w:r w:rsidRPr="00AE10B0">
        <w:t>Improving Design Decomposition</w:t>
      </w:r>
      <w:r>
        <w:t>" [1]. It addresses a</w:t>
      </w:r>
      <w:r w:rsidR="008062C8">
        <w:t>n</w:t>
      </w:r>
      <w:r>
        <w:t xml:space="preserve"> </w:t>
      </w:r>
      <w:r w:rsidR="008062C8">
        <w:t>issue of d</w:t>
      </w:r>
      <w:r w:rsidR="008062C8" w:rsidRPr="008062C8">
        <w:t xml:space="preserve">ecomposing a </w:t>
      </w:r>
      <w:r w:rsidR="008062C8">
        <w:t xml:space="preserve">software </w:t>
      </w:r>
      <w:r w:rsidR="008062C8" w:rsidRPr="008062C8">
        <w:t xml:space="preserve">system into subsystems </w:t>
      </w:r>
      <w:r w:rsidR="008062C8">
        <w:t>as part of the system's design process. As a solution, it describes a visual notation for diagramming the composition of subsystems, and an automatic technique for suggesting good decompositions.</w:t>
      </w:r>
    </w:p>
    <w:p w14:paraId="18379561" w14:textId="317A4FD4" w:rsidR="008062C8" w:rsidRDefault="00AE10B0" w:rsidP="00DC794F">
      <w:pPr>
        <w:ind w:firstLine="432"/>
      </w:pPr>
      <w:r>
        <w:t>The goal of current project is</w:t>
      </w:r>
      <w:r w:rsidR="00C05C8F">
        <w:t xml:space="preserve"> to </w:t>
      </w:r>
      <w:r w:rsidR="008062C8">
        <w:t xml:space="preserve">support the above technique by providing </w:t>
      </w:r>
      <w:r w:rsidR="00C05C8F">
        <w:t>a proof by example</w:t>
      </w:r>
      <w:r w:rsidR="009355E7">
        <w:t xml:space="preserve">. </w:t>
      </w:r>
      <w:r w:rsidR="008062C8">
        <w:t xml:space="preserve">Though the above paper already analyzes a simple theoretical software system as an example, we wanted to apply this technique on larger, real and possibly known </w:t>
      </w:r>
      <w:r w:rsidR="003E1B35">
        <w:t xml:space="preserve">software </w:t>
      </w:r>
      <w:r w:rsidR="008062C8">
        <w:t>system.</w:t>
      </w:r>
    </w:p>
    <w:p w14:paraId="0FAE538E" w14:textId="6C26C670" w:rsidR="00C05C8F" w:rsidRPr="00086641" w:rsidRDefault="009355E7" w:rsidP="00DC794F">
      <w:pPr>
        <w:ind w:firstLine="432"/>
      </w:pPr>
      <w:r>
        <w:t>The work</w:t>
      </w:r>
      <w:r w:rsidR="00C05C8F">
        <w:t xml:space="preserve"> begun with some initial assumptions a</w:t>
      </w:r>
      <w:r w:rsidR="005F137D">
        <w:t>n</w:t>
      </w:r>
      <w:r w:rsidR="00C05C8F">
        <w:t>d directions</w:t>
      </w:r>
      <w:r w:rsidR="005F137D">
        <w:t xml:space="preserve"> that will be described below</w:t>
      </w:r>
      <w:r w:rsidR="00C05C8F">
        <w:t>. However, during the research</w:t>
      </w:r>
      <w:r w:rsidR="00F84C61">
        <w:t>,</w:t>
      </w:r>
      <w:r w:rsidR="00C05C8F">
        <w:t xml:space="preserve"> these directions </w:t>
      </w:r>
      <w:r w:rsidR="00F84C61">
        <w:t xml:space="preserve">have been </w:t>
      </w:r>
      <w:r w:rsidR="00C05C8F">
        <w:t>changed according to the acquired results and the scope of the research beg</w:t>
      </w:r>
      <w:r w:rsidR="00CC7A94">
        <w:t>a</w:t>
      </w:r>
      <w:r w:rsidR="00C05C8F">
        <w:t xml:space="preserve">n </w:t>
      </w:r>
      <w:r w:rsidR="00AE10B0">
        <w:t>to</w:t>
      </w:r>
      <w:r w:rsidR="00F84C61">
        <w:t xml:space="preserve"> </w:t>
      </w:r>
      <w:r w:rsidR="00C05C8F">
        <w:t>exp</w:t>
      </w:r>
      <w:r w:rsidR="00DC794F">
        <w:t>a</w:t>
      </w:r>
      <w:r w:rsidR="00C05C8F">
        <w:t xml:space="preserve">nd. </w:t>
      </w:r>
      <w:r w:rsidR="006D5DAE">
        <w:t xml:space="preserve">This document provides an overview on the scope of the work within the limits of the Final Project course requirements. </w:t>
      </w:r>
      <w:r w:rsidR="00DC794F">
        <w:t>F</w:t>
      </w:r>
      <w:r w:rsidR="006D5DAE">
        <w:t xml:space="preserve">urther research is currently in progress and will be part of </w:t>
      </w:r>
      <w:r w:rsidR="00DC794F">
        <w:t xml:space="preserve">my </w:t>
      </w:r>
      <w:r w:rsidR="006D5DAE">
        <w:t>thesis.</w:t>
      </w:r>
    </w:p>
    <w:p w14:paraId="2B47491A" w14:textId="257AAAC1" w:rsidR="00F3323C" w:rsidRPr="004339EB" w:rsidRDefault="00F3323C" w:rsidP="00DD3CAF">
      <w:pPr>
        <w:rPr>
          <w:rFonts w:ascii="Verdana" w:hAnsi="Verdana"/>
        </w:rPr>
      </w:pPr>
    </w:p>
    <w:p w14:paraId="68A40525" w14:textId="77777777" w:rsidR="00315527" w:rsidRDefault="00315527">
      <w:pPr>
        <w:rPr>
          <w:rFonts w:ascii="Verdana" w:hAnsi="Verdana"/>
          <w:b/>
          <w:bCs/>
          <w:kern w:val="28"/>
          <w:sz w:val="32"/>
          <w:szCs w:val="32"/>
        </w:rPr>
      </w:pPr>
      <w:bookmarkStart w:id="2" w:name="_Toc488060858"/>
      <w:bookmarkStart w:id="3" w:name="_Toc492767932"/>
      <w:bookmarkStart w:id="4" w:name="_Toc344040403"/>
      <w:bookmarkStart w:id="5" w:name="_Toc439994682"/>
      <w:r>
        <w:br w:type="page"/>
      </w:r>
    </w:p>
    <w:p w14:paraId="55AE7B1F" w14:textId="6FDC11CE" w:rsidR="009A604C" w:rsidRDefault="00337017" w:rsidP="00337017">
      <w:pPr>
        <w:pStyle w:val="1"/>
        <w:spacing w:beforeAutospacing="1" w:after="120" w:afterAutospacing="1"/>
        <w:ind w:right="0"/>
        <w:jc w:val="both"/>
      </w:pPr>
      <w:r w:rsidRPr="00944CC9">
        <w:lastRenderedPageBreak/>
        <w:t>Background</w:t>
      </w:r>
      <w:bookmarkEnd w:id="2"/>
      <w:bookmarkEnd w:id="3"/>
    </w:p>
    <w:p w14:paraId="1F4C247C" w14:textId="55A4A9C6" w:rsidR="0033060A" w:rsidRDefault="0033060A" w:rsidP="0014109C">
      <w:pPr>
        <w:pStyle w:val="ad"/>
        <w:ind w:left="0" w:firstLine="720"/>
      </w:pPr>
      <w:bookmarkStart w:id="6" w:name="_Toc344040402"/>
      <w:bookmarkStart w:id="7" w:name="_Toc172270545"/>
      <w:bookmarkStart w:id="8" w:name="_Toc26969068"/>
      <w:bookmarkStart w:id="9" w:name="_Toc439994680"/>
      <w:r>
        <w:t xml:space="preserve">During my studies of Computer Science and Software Engineering, I tried to attend as much courses as I can </w:t>
      </w:r>
      <w:r w:rsidR="0014109C">
        <w:t xml:space="preserve">that </w:t>
      </w:r>
      <w:r>
        <w:t>deal with Software Engineering. Each course tried to emphasi</w:t>
      </w:r>
      <w:r w:rsidR="0014109C">
        <w:t>ze</w:t>
      </w:r>
      <w:r>
        <w:t xml:space="preserve"> slightly different </w:t>
      </w:r>
      <w:r w:rsidR="0014109C">
        <w:t>topics</w:t>
      </w:r>
      <w:r>
        <w:t xml:space="preserve">, but in general all of them turned around of the two </w:t>
      </w:r>
      <w:r w:rsidR="0014109C">
        <w:t xml:space="preserve"> phases </w:t>
      </w:r>
      <w:r>
        <w:t xml:space="preserve">of the </w:t>
      </w:r>
      <w:r w:rsidR="0014109C">
        <w:t>s</w:t>
      </w:r>
      <w:r>
        <w:t>oftware development process that preced</w:t>
      </w:r>
      <w:r w:rsidR="0014109C">
        <w:t>e</w:t>
      </w:r>
      <w:r>
        <w:t xml:space="preserve"> the code writing itself: System Analysis and Design.</w:t>
      </w:r>
    </w:p>
    <w:p w14:paraId="47205D1F" w14:textId="4F2E5161" w:rsidR="0033060A" w:rsidRDefault="0033060A" w:rsidP="0044616D">
      <w:pPr>
        <w:pStyle w:val="ad"/>
        <w:ind w:left="0" w:firstLine="720"/>
      </w:pPr>
      <w:r>
        <w:t xml:space="preserve">However, the most interesting thing I found is that while all these studies begun with the System Analysis part, all actually </w:t>
      </w:r>
      <w:r w:rsidR="0014109C">
        <w:t xml:space="preserve">also </w:t>
      </w:r>
      <w:r>
        <w:t>finished there as well. The discussion about software design was usually limited by reviewing Design Patterns.</w:t>
      </w:r>
    </w:p>
    <w:p w14:paraId="3FA15151" w14:textId="3EF4CF54" w:rsidR="0033060A" w:rsidRDefault="0033060A" w:rsidP="0044616D">
      <w:pPr>
        <w:pStyle w:val="ad"/>
        <w:ind w:left="0" w:firstLine="720"/>
      </w:pPr>
      <w:r>
        <w:t xml:space="preserve">In a contrast, the same studies proposed quite a strong model System Analysis, which can allow legible decomposition of software system requirements of any scale. </w:t>
      </w:r>
    </w:p>
    <w:p w14:paraId="2AB96F36" w14:textId="55D68DAB" w:rsidR="0033060A" w:rsidRDefault="0033060A" w:rsidP="0033060A">
      <w:pPr>
        <w:pStyle w:val="ad"/>
        <w:ind w:left="0" w:firstLine="720"/>
      </w:pPr>
      <w:r>
        <w:t>Such disproportion in a study depth of these two, equally highly important, blocks of the Software Engineering science raised my attention more and more</w:t>
      </w:r>
      <w:r w:rsidR="0044616D">
        <w:t>,</w:t>
      </w:r>
      <w:r>
        <w:t xml:space="preserve"> until</w:t>
      </w:r>
      <w:r w:rsidR="00CB1A8C">
        <w:t xml:space="preserve"> </w:t>
      </w:r>
      <w:r>
        <w:t>after years of experience as a Software Engineer, I understood that there is actually no existing (or, perhaps, commonly accepted) formal model for building a high-level (and further a detailed) design of a software system form its requirements specification (SRS).</w:t>
      </w:r>
    </w:p>
    <w:p w14:paraId="61A1CFF4" w14:textId="363455C7" w:rsidR="001A5DD3" w:rsidRDefault="0044616D">
      <w:pPr>
        <w:rPr>
          <w:b/>
          <w:bCs/>
          <w:sz w:val="28"/>
          <w:szCs w:val="28"/>
          <w:lang w:eastAsia="en-US" w:bidi="ar-SA"/>
        </w:rPr>
      </w:pPr>
      <w:r>
        <w:t xml:space="preserve">As a </w:t>
      </w:r>
      <w:r w:rsidR="0033060A">
        <w:t>consequence</w:t>
      </w:r>
      <w:r>
        <w:t>,</w:t>
      </w:r>
      <w:r w:rsidR="0033060A">
        <w:t xml:space="preserve"> the quality of a software design made by </w:t>
      </w:r>
      <w:r>
        <w:t xml:space="preserve">a </w:t>
      </w:r>
      <w:r w:rsidR="0033060A">
        <w:t xml:space="preserve">software architect strongly relies on </w:t>
      </w:r>
      <w:r>
        <w:t xml:space="preserve">the </w:t>
      </w:r>
      <w:r w:rsidR="0033060A">
        <w:t>architect’s experience, intuition</w:t>
      </w:r>
      <w:r>
        <w:t>,</w:t>
      </w:r>
      <w:r w:rsidR="0033060A">
        <w:t xml:space="preserve"> and even sometimes just his preferences. </w:t>
      </w:r>
      <w:r>
        <w:t xml:space="preserve">On </w:t>
      </w:r>
      <w:r w:rsidR="0033060A">
        <w:t xml:space="preserve">the other hand, assuming </w:t>
      </w:r>
      <w:r>
        <w:t xml:space="preserve">we have </w:t>
      </w:r>
      <w:r w:rsidR="0033060A">
        <w:t xml:space="preserve">two designs of the same software system made by two different architects (with different experience and preferences), they may be </w:t>
      </w:r>
      <w:r>
        <w:t xml:space="preserve">totally </w:t>
      </w:r>
      <w:r w:rsidR="0033060A">
        <w:t xml:space="preserve">different, </w:t>
      </w:r>
      <w:r>
        <w:t xml:space="preserve">and </w:t>
      </w:r>
      <w:r w:rsidR="0033060A">
        <w:t xml:space="preserve">hardly comparable. </w:t>
      </w:r>
      <w:r>
        <w:t>Moreover</w:t>
      </w:r>
      <w:r w:rsidR="0033060A">
        <w:t xml:space="preserve">, </w:t>
      </w:r>
      <w:r>
        <w:t xml:space="preserve">it is not always possible </w:t>
      </w:r>
      <w:r w:rsidR="0033060A">
        <w:t xml:space="preserve"> to tell which one is better and how close any of them to the </w:t>
      </w:r>
      <w:r w:rsidR="00315527">
        <w:t>"</w:t>
      </w:r>
      <w:r w:rsidR="0033060A">
        <w:t>best</w:t>
      </w:r>
      <w:r>
        <w:t>''</w:t>
      </w:r>
      <w:r w:rsidR="0033060A">
        <w:t xml:space="preserve"> possible variant.</w:t>
      </w:r>
      <w:r w:rsidR="001A5DD3">
        <w:br w:type="page"/>
      </w:r>
    </w:p>
    <w:p w14:paraId="7DC01C3B" w14:textId="1307F250" w:rsidR="007E5FDE" w:rsidRDefault="00D76A96" w:rsidP="001A5DD3">
      <w:pPr>
        <w:pStyle w:val="1"/>
      </w:pPr>
      <w:bookmarkStart w:id="10" w:name="_Toc488060860"/>
      <w:bookmarkStart w:id="11" w:name="_Toc492767933"/>
      <w:r>
        <w:lastRenderedPageBreak/>
        <w:t>P</w:t>
      </w:r>
      <w:r w:rsidR="00C05C8F">
        <w:t xml:space="preserve">roject </w:t>
      </w:r>
      <w:r>
        <w:t>G</w:t>
      </w:r>
      <w:r w:rsidR="001A5DD3">
        <w:t>oals</w:t>
      </w:r>
      <w:bookmarkEnd w:id="10"/>
      <w:bookmarkEnd w:id="11"/>
    </w:p>
    <w:p w14:paraId="7CAE9AC5" w14:textId="6C497CCA" w:rsidR="00D76A96" w:rsidRDefault="00CB1A8C" w:rsidP="009E447F">
      <w:pPr>
        <w:ind w:firstLine="432"/>
      </w:pPr>
      <w:r>
        <w:t xml:space="preserve">In their </w:t>
      </w:r>
      <w:r w:rsidR="00692FA4">
        <w:t>research</w:t>
      </w:r>
      <w:r>
        <w:t>, published in "</w:t>
      </w:r>
      <w:r w:rsidRPr="00AE10B0">
        <w:t>Improving Design Decomposition</w:t>
      </w:r>
      <w:r>
        <w:t>" [1] paper, p</w:t>
      </w:r>
      <w:r w:rsidR="00692FA4">
        <w:t xml:space="preserve">rof. </w:t>
      </w:r>
      <w:r w:rsidR="00692FA4" w:rsidRPr="00692FA4">
        <w:t>Shmuel Tyszberowicz</w:t>
      </w:r>
      <w:r w:rsidR="00692FA4">
        <w:t xml:space="preserve"> and </w:t>
      </w:r>
      <w:r w:rsidR="00F61E09">
        <w:t>D</w:t>
      </w:r>
      <w:r w:rsidR="00692FA4">
        <w:t xml:space="preserve">r. David Faitelson </w:t>
      </w:r>
      <w:r w:rsidR="00AC3463">
        <w:t>deal</w:t>
      </w:r>
      <w:r w:rsidR="00F61E09">
        <w:t xml:space="preserve"> with i</w:t>
      </w:r>
      <w:r w:rsidR="00692FA4" w:rsidRPr="00692FA4">
        <w:t xml:space="preserve">mproving </w:t>
      </w:r>
      <w:r w:rsidR="00F61E09">
        <w:t>d</w:t>
      </w:r>
      <w:r w:rsidR="00692FA4" w:rsidRPr="00692FA4">
        <w:t xml:space="preserve">esign </w:t>
      </w:r>
      <w:r w:rsidR="00F61E09">
        <w:t>d</w:t>
      </w:r>
      <w:r w:rsidR="00692FA4" w:rsidRPr="00692FA4">
        <w:t>ecomposition</w:t>
      </w:r>
      <w:r w:rsidR="00F61E09">
        <w:t>.</w:t>
      </w:r>
      <w:r w:rsidR="00692FA4">
        <w:t xml:space="preserve"> </w:t>
      </w:r>
      <w:r w:rsidR="00F61E09">
        <w:t xml:space="preserve">They suggested </w:t>
      </w:r>
      <w:r w:rsidR="00692FA4">
        <w:t xml:space="preserve">a model that </w:t>
      </w:r>
      <w:r w:rsidR="00144724">
        <w:t xml:space="preserve">provides a way to determine components of a software system </w:t>
      </w:r>
      <w:r w:rsidR="00F61E09">
        <w:t xml:space="preserve">based on </w:t>
      </w:r>
      <w:r w:rsidR="00144724">
        <w:t>formalized functional requirements to this system. Th</w:t>
      </w:r>
      <w:r w:rsidR="00F61E09">
        <w:t>os</w:t>
      </w:r>
      <w:r w:rsidR="00144724">
        <w:t xml:space="preserve">e components may be realized </w:t>
      </w:r>
      <w:r w:rsidR="005A2467">
        <w:t>as atomic design units such as classes</w:t>
      </w:r>
      <w:r w:rsidR="00144724">
        <w:t xml:space="preserve"> in </w:t>
      </w:r>
      <w:r w:rsidR="00F61E09">
        <w:t xml:space="preserve">an </w:t>
      </w:r>
      <w:r w:rsidR="00144724">
        <w:t>object-oriented model</w:t>
      </w:r>
      <w:r w:rsidR="009E447F">
        <w:t>.</w:t>
      </w:r>
      <w:r w:rsidR="00144724">
        <w:t xml:space="preserve"> </w:t>
      </w:r>
      <w:r w:rsidR="009E447F">
        <w:t>T</w:t>
      </w:r>
      <w:r w:rsidR="00144724">
        <w:t xml:space="preserve">he </w:t>
      </w:r>
      <w:r w:rsidR="009E447F">
        <w:t xml:space="preserve">proposed </w:t>
      </w:r>
      <w:r w:rsidR="00144724">
        <w:t xml:space="preserve">model is based on the basic principles of software design: loose </w:t>
      </w:r>
      <w:r w:rsidR="00690CE5">
        <w:t>coupling</w:t>
      </w:r>
      <w:r w:rsidR="00144724">
        <w:t xml:space="preserve"> and strong cohesion.</w:t>
      </w:r>
    </w:p>
    <w:p w14:paraId="1B70C4D8" w14:textId="673A7AA0" w:rsidR="00424396" w:rsidRDefault="00EA3FD2" w:rsidP="009E447F">
      <w:pPr>
        <w:ind w:firstLine="432"/>
      </w:pPr>
      <w:r>
        <w:t xml:space="preserve">The goal of this project is to support the </w:t>
      </w:r>
      <w:r w:rsidR="009E447F">
        <w:t xml:space="preserve">suggested </w:t>
      </w:r>
      <w:r>
        <w:t>mo</w:t>
      </w:r>
      <w:r w:rsidR="00424396">
        <w:t xml:space="preserve">del by </w:t>
      </w:r>
      <w:r w:rsidR="009E447F">
        <w:t xml:space="preserve">using a large </w:t>
      </w:r>
      <w:r w:rsidR="00424396">
        <w:t>example</w:t>
      </w:r>
      <w:r w:rsidR="009E447F">
        <w:t>, proving its availability and scaling</w:t>
      </w:r>
      <w:r w:rsidR="00424396">
        <w:t xml:space="preserve">. </w:t>
      </w:r>
      <w:r w:rsidR="009E447F">
        <w:t xml:space="preserve">To provide </w:t>
      </w:r>
      <w:r w:rsidR="00424396">
        <w:t>such a proof</w:t>
      </w:r>
      <w:r w:rsidR="009E447F">
        <w:t xml:space="preserve"> we planned to choose</w:t>
      </w:r>
      <w:r w:rsidR="00424396">
        <w:t xml:space="preserve"> some </w:t>
      </w:r>
      <w:r w:rsidR="009E447F">
        <w:t xml:space="preserve">open source code </w:t>
      </w:r>
      <w:r w:rsidR="00424396">
        <w:t>and perform the below steps:</w:t>
      </w:r>
    </w:p>
    <w:p w14:paraId="0B9BBA97" w14:textId="7E86F080" w:rsidR="00424396" w:rsidRDefault="00424396" w:rsidP="009E447F">
      <w:pPr>
        <w:pStyle w:val="ad"/>
        <w:numPr>
          <w:ilvl w:val="0"/>
          <w:numId w:val="11"/>
        </w:numPr>
      </w:pPr>
      <w:r>
        <w:t>acquire system's design and requirements;</w:t>
      </w:r>
    </w:p>
    <w:p w14:paraId="00F9FFEB" w14:textId="5B644441" w:rsidR="00690CE5" w:rsidRDefault="00424396" w:rsidP="00424396">
      <w:pPr>
        <w:pStyle w:val="ad"/>
        <w:numPr>
          <w:ilvl w:val="0"/>
          <w:numId w:val="11"/>
        </w:numPr>
      </w:pPr>
      <w:r>
        <w:t xml:space="preserve">create a formal </w:t>
      </w:r>
      <w:r w:rsidR="002D2AF4">
        <w:t>expression of the</w:t>
      </w:r>
      <w:r>
        <w:t xml:space="preserve"> requirements</w:t>
      </w:r>
      <w:r w:rsidR="002D2AF4">
        <w:t>;</w:t>
      </w:r>
    </w:p>
    <w:p w14:paraId="521837AA" w14:textId="31B19A6F" w:rsidR="002D2AF4" w:rsidRDefault="002D2AF4" w:rsidP="009E447F">
      <w:pPr>
        <w:pStyle w:val="ad"/>
        <w:numPr>
          <w:ilvl w:val="0"/>
          <w:numId w:val="11"/>
        </w:numPr>
      </w:pPr>
      <w:r>
        <w:t xml:space="preserve">create a design from the formal requirements using the </w:t>
      </w:r>
      <w:r w:rsidR="009E447F">
        <w:t xml:space="preserve">suggested </w:t>
      </w:r>
      <w:r>
        <w:t>model;</w:t>
      </w:r>
      <w:r w:rsidR="009E447F">
        <w:t xml:space="preserve"> and</w:t>
      </w:r>
    </w:p>
    <w:p w14:paraId="67E9079F" w14:textId="1D9ECE78" w:rsidR="002D2AF4" w:rsidRDefault="002D2AF4" w:rsidP="002D2AF4">
      <w:pPr>
        <w:pStyle w:val="ad"/>
        <w:numPr>
          <w:ilvl w:val="0"/>
          <w:numId w:val="11"/>
        </w:numPr>
      </w:pPr>
      <w:r>
        <w:t>compare the received design with the existing one and determine subjective measurable value of improvement.</w:t>
      </w:r>
    </w:p>
    <w:p w14:paraId="7063878A" w14:textId="1BF2509A" w:rsidR="002D2AF4" w:rsidRPr="00692FA4" w:rsidRDefault="00AC3463" w:rsidP="009E447F">
      <w:pPr>
        <w:ind w:firstLine="432"/>
      </w:pPr>
      <w:r>
        <w:t>The selection</w:t>
      </w:r>
      <w:r w:rsidR="004721A9">
        <w:t xml:space="preserve"> criteria </w:t>
      </w:r>
      <w:r w:rsidR="009E447F">
        <w:t xml:space="preserve">of the system that will be used in this work </w:t>
      </w:r>
      <w:r w:rsidR="004721A9">
        <w:t>was</w:t>
      </w:r>
      <w:r w:rsidR="002B2D08">
        <w:t>:</w:t>
      </w:r>
      <w:r w:rsidR="004721A9">
        <w:t xml:space="preserve"> </w:t>
      </w:r>
      <w:r w:rsidR="009E447F">
        <w:t xml:space="preserve">a </w:t>
      </w:r>
      <w:r w:rsidR="004721A9">
        <w:t>widely used open-source</w:t>
      </w:r>
      <w:r w:rsidR="009E447F">
        <w:t xml:space="preserve"> </w:t>
      </w:r>
      <w:r>
        <w:t>system, with</w:t>
      </w:r>
      <w:r w:rsidR="004721A9">
        <w:t xml:space="preserve"> </w:t>
      </w:r>
      <w:r w:rsidR="009E447F">
        <w:t xml:space="preserve">a </w:t>
      </w:r>
      <w:r w:rsidR="004721A9">
        <w:t xml:space="preserve">potentially known design. </w:t>
      </w:r>
      <w:r w:rsidR="009E447F">
        <w:t xml:space="preserve">(Many open source code systems do not provide their initial design.) </w:t>
      </w:r>
      <w:r w:rsidR="004721A9">
        <w:t xml:space="preserve">The </w:t>
      </w:r>
      <w:r w:rsidR="009E447F">
        <w:t>candidate</w:t>
      </w:r>
      <w:r w:rsidR="004721A9">
        <w:t xml:space="preserve"> software systems </w:t>
      </w:r>
      <w:r w:rsidR="009E447F">
        <w:t xml:space="preserve">have been those </w:t>
      </w:r>
      <w:r w:rsidR="004721A9">
        <w:t>described in "</w:t>
      </w:r>
      <w:r w:rsidR="004721A9" w:rsidRPr="004721A9">
        <w:t>The Architecture of Open Source Applications</w:t>
      </w:r>
      <w:r w:rsidR="004721A9">
        <w:t>"</w:t>
      </w:r>
      <w:r w:rsidR="00284934">
        <w:t xml:space="preserve"> [2]</w:t>
      </w:r>
      <w:r w:rsidR="004721A9">
        <w:t>.</w:t>
      </w:r>
      <w:r w:rsidR="002B2D08">
        <w:t xml:space="preserve"> </w:t>
      </w:r>
      <w:r w:rsidR="009860BD">
        <w:t>The selected software system was</w:t>
      </w:r>
      <w:r w:rsidR="002B2D08">
        <w:t xml:space="preserve"> </w:t>
      </w:r>
      <w:hyperlink r:id="rId10" w:history="1">
        <w:r w:rsidR="002B2D08" w:rsidRPr="00284934">
          <w:rPr>
            <w:rStyle w:val="Hyperlink"/>
          </w:rPr>
          <w:t>Audacity</w:t>
        </w:r>
      </w:hyperlink>
      <w:r w:rsidR="002B2D08">
        <w:t xml:space="preserve"> - </w:t>
      </w:r>
      <w:r w:rsidR="002B2D08" w:rsidRPr="002B2D08">
        <w:t>a popular sound recorder and audio editor</w:t>
      </w:r>
      <w:r w:rsidR="009E447F">
        <w:t>. This system was selected</w:t>
      </w:r>
      <w:r w:rsidR="002B2D08">
        <w:t xml:space="preserve"> as it </w:t>
      </w:r>
      <w:r w:rsidR="009E447F">
        <w:t xml:space="preserve"> is a</w:t>
      </w:r>
      <w:r w:rsidR="00910991">
        <w:t xml:space="preserve"> </w:t>
      </w:r>
      <w:r w:rsidR="009E447F">
        <w:t>non-</w:t>
      </w:r>
      <w:r w:rsidR="00910991">
        <w:t>trivial</w:t>
      </w:r>
      <w:r w:rsidR="009E447F">
        <w:t xml:space="preserve"> system</w:t>
      </w:r>
      <w:r w:rsidR="00910991">
        <w:t xml:space="preserve">, </w:t>
      </w:r>
      <w:r w:rsidR="009E447F">
        <w:t xml:space="preserve">yet with a  </w:t>
      </w:r>
      <w:r w:rsidR="002B2D08">
        <w:t>reasonable size</w:t>
      </w:r>
      <w:r w:rsidR="009E447F">
        <w:t>,</w:t>
      </w:r>
      <w:r w:rsidR="002B2D08">
        <w:t xml:space="preserve"> and </w:t>
      </w:r>
      <w:r w:rsidR="009E447F">
        <w:t xml:space="preserve">a list of </w:t>
      </w:r>
      <w:r w:rsidR="002B2D08">
        <w:t>features that can be analyzed with</w:t>
      </w:r>
      <w:r w:rsidR="009E447F">
        <w:t>in the time frame</w:t>
      </w:r>
      <w:r w:rsidR="002B2D08">
        <w:t xml:space="preserve"> we ha</w:t>
      </w:r>
      <w:r w:rsidR="009E447F">
        <w:t>d</w:t>
      </w:r>
      <w:r w:rsidR="002B2D08">
        <w:t>.</w:t>
      </w:r>
    </w:p>
    <w:bookmarkEnd w:id="6"/>
    <w:bookmarkEnd w:id="7"/>
    <w:bookmarkEnd w:id="8"/>
    <w:bookmarkEnd w:id="9"/>
    <w:p w14:paraId="190FF2EB" w14:textId="77777777" w:rsidR="00692FA4" w:rsidRDefault="00692FA4">
      <w:pPr>
        <w:rPr>
          <w:rFonts w:ascii="Verdana" w:hAnsi="Verdana"/>
          <w:b/>
          <w:bCs/>
          <w:kern w:val="28"/>
          <w:sz w:val="32"/>
          <w:szCs w:val="32"/>
        </w:rPr>
      </w:pPr>
      <w:r>
        <w:br w:type="page"/>
      </w:r>
    </w:p>
    <w:p w14:paraId="31E99D1A" w14:textId="456A4618" w:rsidR="00684122" w:rsidRDefault="00C05C8F" w:rsidP="00C50E40">
      <w:pPr>
        <w:pStyle w:val="1"/>
        <w:rPr>
          <w:lang w:eastAsia="en-US" w:bidi="ar-SA"/>
        </w:rPr>
      </w:pPr>
      <w:bookmarkStart w:id="12" w:name="_Toc492767934"/>
      <w:r>
        <w:lastRenderedPageBreak/>
        <w:t xml:space="preserve">System </w:t>
      </w:r>
      <w:r w:rsidR="00D76A96">
        <w:t>O</w:t>
      </w:r>
      <w:r>
        <w:t>verview</w:t>
      </w:r>
      <w:bookmarkEnd w:id="12"/>
    </w:p>
    <w:p w14:paraId="48FF4F8B" w14:textId="2F34151A" w:rsidR="00684122" w:rsidRDefault="002D6DC2" w:rsidP="00781FA7">
      <w:pPr>
        <w:pStyle w:val="2"/>
      </w:pPr>
      <w:bookmarkStart w:id="13" w:name="_Toc492767935"/>
      <w:r>
        <w:t>System Requirements Analysis</w:t>
      </w:r>
      <w:bookmarkEnd w:id="13"/>
    </w:p>
    <w:p w14:paraId="37336DC6" w14:textId="6D128CB6" w:rsidR="000D64C7" w:rsidRDefault="000D64C7" w:rsidP="000D64C7">
      <w:pPr>
        <w:pStyle w:val="3"/>
        <w:rPr>
          <w:lang w:eastAsia="en-US" w:bidi="ar-SA"/>
        </w:rPr>
      </w:pPr>
      <w:bookmarkStart w:id="14" w:name="_Toc492767936"/>
      <w:r>
        <w:rPr>
          <w:lang w:eastAsia="en-US" w:bidi="ar-SA"/>
        </w:rPr>
        <w:t>Functionality overview</w:t>
      </w:r>
      <w:bookmarkEnd w:id="14"/>
    </w:p>
    <w:p w14:paraId="6B584445" w14:textId="3B850839" w:rsidR="002D6DC2" w:rsidRDefault="009449F2" w:rsidP="002D6DC2">
      <w:pPr>
        <w:ind w:firstLine="432"/>
        <w:rPr>
          <w:lang w:eastAsia="en-US" w:bidi="ar-SA"/>
        </w:rPr>
      </w:pPr>
      <w:hyperlink r:id="rId11" w:history="1">
        <w:r w:rsidR="002D6DC2" w:rsidRPr="00C95BD9" w:rsidDel="00E96E30">
          <w:rPr>
            <w:rStyle w:val="Hyperlink"/>
            <w:lang w:eastAsia="en-US" w:bidi="ar-SA"/>
          </w:rPr>
          <w:t xml:space="preserve">The </w:t>
        </w:r>
        <w:r w:rsidR="002D6DC2" w:rsidRPr="00C95BD9">
          <w:rPr>
            <w:rStyle w:val="Hyperlink"/>
            <w:lang w:eastAsia="en-US" w:bidi="ar-SA"/>
          </w:rPr>
          <w:t>Audacity</w:t>
        </w:r>
      </w:hyperlink>
      <w:r w:rsidR="002D6DC2">
        <w:rPr>
          <w:lang w:eastAsia="en-US" w:bidi="ar-SA"/>
        </w:rPr>
        <w:t xml:space="preserve"> is a widely used open-source audio editor with </w:t>
      </w:r>
      <w:r w:rsidR="00E96E30">
        <w:rPr>
          <w:lang w:eastAsia="en-US" w:bidi="ar-SA"/>
        </w:rPr>
        <w:t xml:space="preserve">a </w:t>
      </w:r>
      <w:r w:rsidR="002D6DC2">
        <w:rPr>
          <w:lang w:eastAsia="en-US" w:bidi="ar-SA"/>
        </w:rPr>
        <w:t xml:space="preserve">strong supporting community. There is a </w:t>
      </w:r>
      <w:r w:rsidR="002D6DC2" w:rsidRPr="00A3092A">
        <w:rPr>
          <w:lang w:eastAsia="en-US" w:bidi="ar-SA"/>
        </w:rPr>
        <w:t>Wiki site</w:t>
      </w:r>
      <w:r w:rsidR="002D6DC2">
        <w:rPr>
          <w:lang w:eastAsia="en-US" w:bidi="ar-SA"/>
        </w:rPr>
        <w:t xml:space="preserve"> maintained by the community. It contains </w:t>
      </w:r>
      <w:hyperlink r:id="rId12" w:history="1">
        <w:r w:rsidR="002D6DC2" w:rsidRPr="00A3092A">
          <w:rPr>
            <w:rStyle w:val="Hyperlink"/>
            <w:lang w:eastAsia="en-US" w:bidi="ar-SA"/>
          </w:rPr>
          <w:t>user manual</w:t>
        </w:r>
      </w:hyperlink>
      <w:r w:rsidR="002D6DC2">
        <w:rPr>
          <w:lang w:eastAsia="en-US" w:bidi="ar-SA"/>
        </w:rPr>
        <w:t xml:space="preserve"> and </w:t>
      </w:r>
      <w:hyperlink r:id="rId13" w:history="1">
        <w:r w:rsidR="002D6DC2" w:rsidRPr="00A3092A">
          <w:rPr>
            <w:rStyle w:val="Hyperlink"/>
            <w:lang w:eastAsia="en-US" w:bidi="ar-SA"/>
          </w:rPr>
          <w:t xml:space="preserve">release </w:t>
        </w:r>
        <w:r w:rsidR="00A3092A" w:rsidRPr="00A3092A">
          <w:rPr>
            <w:rStyle w:val="Hyperlink"/>
            <w:lang w:eastAsia="en-US" w:bidi="ar-SA"/>
          </w:rPr>
          <w:t>notes</w:t>
        </w:r>
      </w:hyperlink>
      <w:r w:rsidR="00A3092A">
        <w:rPr>
          <w:lang w:eastAsia="en-US" w:bidi="ar-SA"/>
        </w:rPr>
        <w:t xml:space="preserve"> sections. However,</w:t>
      </w:r>
      <w:r w:rsidR="002D6DC2">
        <w:rPr>
          <w:lang w:eastAsia="en-US" w:bidi="ar-SA"/>
        </w:rPr>
        <w:t xml:space="preserve"> there is no official </w:t>
      </w:r>
      <w:r w:rsidR="00E96E30">
        <w:rPr>
          <w:lang w:eastAsia="en-US" w:bidi="ar-SA"/>
        </w:rPr>
        <w:t xml:space="preserve">Software </w:t>
      </w:r>
      <w:r w:rsidR="002D6DC2">
        <w:rPr>
          <w:lang w:eastAsia="en-US" w:bidi="ar-SA"/>
        </w:rPr>
        <w:t xml:space="preserve">Requirements Specification document. </w:t>
      </w:r>
    </w:p>
    <w:p w14:paraId="311C1DC8" w14:textId="6FB1CB61" w:rsidR="002D6DC2" w:rsidRDefault="002D6DC2" w:rsidP="002D6DC2">
      <w:pPr>
        <w:ind w:firstLine="432"/>
        <w:rPr>
          <w:lang w:eastAsia="en-US" w:bidi="ar-SA"/>
        </w:rPr>
      </w:pPr>
      <w:r>
        <w:rPr>
          <w:lang w:eastAsia="en-US" w:bidi="ar-SA"/>
        </w:rPr>
        <w:t xml:space="preserve">The software </w:t>
      </w:r>
      <w:r w:rsidR="00A3092A">
        <w:rPr>
          <w:lang w:eastAsia="en-US" w:bidi="ar-SA"/>
        </w:rPr>
        <w:t>development</w:t>
      </w:r>
      <w:r w:rsidR="00A3092A" w:rsidRPr="00A3092A">
        <w:rPr>
          <w:lang w:eastAsia="en-US" w:bidi="ar-SA"/>
        </w:rPr>
        <w:t xml:space="preserve"> started in the fall of 1999 by Dominic Mazzoni and Roger Dannenberg at Carnegie Mellon University</w:t>
      </w:r>
      <w:r w:rsidR="00E96E30">
        <w:rPr>
          <w:lang w:eastAsia="en-US" w:bidi="ar-SA"/>
        </w:rPr>
        <w:t>,</w:t>
      </w:r>
      <w:r w:rsidR="00A3092A" w:rsidRPr="00A3092A">
        <w:rPr>
          <w:lang w:eastAsia="en-US" w:bidi="ar-SA"/>
        </w:rPr>
        <w:t xml:space="preserve"> and </w:t>
      </w:r>
      <w:r w:rsidR="00E96E30">
        <w:rPr>
          <w:lang w:eastAsia="en-US" w:bidi="ar-SA"/>
        </w:rPr>
        <w:t xml:space="preserve">the system </w:t>
      </w:r>
      <w:r w:rsidR="00A3092A" w:rsidRPr="00A3092A">
        <w:rPr>
          <w:lang w:eastAsia="en-US" w:bidi="ar-SA"/>
        </w:rPr>
        <w:t>was released on May 28, 2000</w:t>
      </w:r>
      <w:r w:rsidR="00A3092A">
        <w:rPr>
          <w:lang w:eastAsia="en-US" w:bidi="ar-SA"/>
        </w:rPr>
        <w:t>. Since then and until today it remains maintained</w:t>
      </w:r>
      <w:r w:rsidR="00E96E30">
        <w:rPr>
          <w:lang w:eastAsia="en-US" w:bidi="ar-SA"/>
        </w:rPr>
        <w:t>,</w:t>
      </w:r>
      <w:r w:rsidR="00A3092A">
        <w:rPr>
          <w:lang w:eastAsia="en-US" w:bidi="ar-SA"/>
        </w:rPr>
        <w:t xml:space="preserve"> and new features and improvements are periodically released.</w:t>
      </w:r>
    </w:p>
    <w:p w14:paraId="06727A6E" w14:textId="55AEC6FB" w:rsidR="00A3092A" w:rsidRDefault="00A3092A" w:rsidP="002D6DC2">
      <w:pPr>
        <w:ind w:firstLine="432"/>
        <w:rPr>
          <w:lang w:eastAsia="en-US" w:bidi="ar-SA"/>
        </w:rPr>
      </w:pPr>
      <w:r>
        <w:rPr>
          <w:lang w:eastAsia="en-US" w:bidi="ar-SA"/>
        </w:rPr>
        <w:t xml:space="preserve">To support many different platforms, audio formats, codecs, filters, etc., the system is </w:t>
      </w:r>
      <w:r w:rsidR="00ED1E05">
        <w:rPr>
          <w:lang w:eastAsia="en-US" w:bidi="ar-SA"/>
        </w:rPr>
        <w:t>heavily plugin-based.</w:t>
      </w:r>
    </w:p>
    <w:p w14:paraId="2D14749C" w14:textId="77777777" w:rsidR="000D64C7" w:rsidRDefault="000D64C7" w:rsidP="002D6DC2">
      <w:pPr>
        <w:ind w:firstLine="432"/>
        <w:rPr>
          <w:lang w:eastAsia="en-US" w:bidi="ar-SA"/>
        </w:rPr>
      </w:pPr>
    </w:p>
    <w:p w14:paraId="3AF39C89" w14:textId="60B7FE03" w:rsidR="000D64C7" w:rsidRPr="002D6DC2" w:rsidRDefault="006633CB" w:rsidP="000D64C7">
      <w:pPr>
        <w:pStyle w:val="3"/>
        <w:rPr>
          <w:lang w:eastAsia="en-US" w:bidi="ar-SA"/>
        </w:rPr>
      </w:pPr>
      <w:bookmarkStart w:id="15" w:name="_Toc492767937"/>
      <w:r>
        <w:rPr>
          <w:lang w:eastAsia="en-US" w:bidi="ar-SA"/>
        </w:rPr>
        <w:t>Reverse-engineering system</w:t>
      </w:r>
      <w:r w:rsidR="000D64C7">
        <w:rPr>
          <w:lang w:eastAsia="en-US" w:bidi="ar-SA"/>
        </w:rPr>
        <w:t xml:space="preserve"> </w:t>
      </w:r>
      <w:r>
        <w:rPr>
          <w:lang w:eastAsia="en-US" w:bidi="ar-SA"/>
        </w:rPr>
        <w:t>specifications</w:t>
      </w:r>
      <w:bookmarkEnd w:id="15"/>
    </w:p>
    <w:bookmarkEnd w:id="4"/>
    <w:p w14:paraId="7C6FDF82" w14:textId="447F67D7" w:rsidR="000D5CA7" w:rsidRDefault="00E96E30" w:rsidP="00E96E30">
      <w:pPr>
        <w:ind w:left="432" w:firstLine="288"/>
      </w:pPr>
      <w:r>
        <w:t xml:space="preserve">Because there is no software </w:t>
      </w:r>
      <w:r w:rsidR="006633CB">
        <w:t xml:space="preserve">the lack of initial specification, </w:t>
      </w:r>
      <w:r>
        <w:t xml:space="preserve">we have extracted the requirements list for our study from the software itself. </w:t>
      </w:r>
      <w:r w:rsidR="006633CB">
        <w:t xml:space="preserve">the system features set is a result of the evolutionary process of system's development since 2000 and until today, </w:t>
      </w:r>
      <w:r w:rsidR="000D5CA7">
        <w:t xml:space="preserve">We </w:t>
      </w:r>
      <w:r>
        <w:t xml:space="preserve">use </w:t>
      </w:r>
      <w:r w:rsidR="000D5CA7">
        <w:t>the latest version of the software</w:t>
      </w:r>
      <w:r>
        <w:t>, as available at</w:t>
      </w:r>
      <w:r w:rsidR="000D5CA7">
        <w:t xml:space="preserve"> the time of the </w:t>
      </w:r>
      <w:r>
        <w:t xml:space="preserve">study </w:t>
      </w:r>
      <w:r w:rsidR="000D5CA7">
        <w:t>beginning</w:t>
      </w:r>
      <w:r>
        <w:t>.</w:t>
      </w:r>
      <w:r w:rsidR="000D5CA7">
        <w:t xml:space="preserve"> </w:t>
      </w:r>
    </w:p>
    <w:p w14:paraId="3C3C9ADE" w14:textId="592F3859" w:rsidR="00FE48E4" w:rsidRDefault="000D5CA7" w:rsidP="00E96E30">
      <w:pPr>
        <w:ind w:left="432" w:firstLine="288"/>
      </w:pPr>
      <w:r>
        <w:t>Th</w:t>
      </w:r>
      <w:r w:rsidR="00E96E30">
        <w:t>is</w:t>
      </w:r>
      <w:r>
        <w:t xml:space="preserve"> reverse-engineering </w:t>
      </w:r>
      <w:r w:rsidR="00E96E30">
        <w:t xml:space="preserve">process </w:t>
      </w:r>
      <w:r>
        <w:t xml:space="preserve">was based on the software UI. First, we tried and documented all the options and features </w:t>
      </w:r>
      <w:r w:rsidR="00E96E30">
        <w:t xml:space="preserve">that </w:t>
      </w:r>
      <w:r>
        <w:t>appear on</w:t>
      </w:r>
      <w:r w:rsidR="00E96E30">
        <w:t>,</w:t>
      </w:r>
      <w:r>
        <w:t xml:space="preserve"> or</w:t>
      </w:r>
      <w:r w:rsidR="00E96E30">
        <w:t xml:space="preserve"> are</w:t>
      </w:r>
      <w:r>
        <w:t xml:space="preserve"> accessible from</w:t>
      </w:r>
      <w:r w:rsidR="00E96E30">
        <w:t>,</w:t>
      </w:r>
      <w:r>
        <w:t xml:space="preserve"> the main window.</w:t>
      </w:r>
      <w:r w:rsidR="00FE48E4">
        <w:t xml:space="preserve"> </w:t>
      </w:r>
      <w:hyperlink w:anchor="_Appendix_A:_Audacity" w:history="1">
        <w:r w:rsidR="00FE48E4" w:rsidRPr="00C334D1">
          <w:rPr>
            <w:rStyle w:val="Hyperlink"/>
          </w:rPr>
          <w:t>Appendix A</w:t>
        </w:r>
      </w:hyperlink>
      <w:r w:rsidR="00FE48E4">
        <w:t xml:space="preserve"> contains the detailed list of th</w:t>
      </w:r>
      <w:r w:rsidR="00E96E30">
        <w:t>os</w:t>
      </w:r>
      <w:r w:rsidR="00FE48E4">
        <w:t>e functions.</w:t>
      </w:r>
    </w:p>
    <w:p w14:paraId="17DCC561" w14:textId="454914E5" w:rsidR="0084236D" w:rsidRDefault="00FE48E4" w:rsidP="000D5CA7">
      <w:pPr>
        <w:ind w:left="432" w:firstLine="288"/>
      </w:pPr>
      <w:r>
        <w:t>Next, the Application Requirement Specification</w:t>
      </w:r>
      <w:r w:rsidR="00E96E30">
        <w:t xml:space="preserve"> (ARS)</w:t>
      </w:r>
      <w:r>
        <w:t xml:space="preserve"> was derived from the above list of functionalities. </w:t>
      </w:r>
      <w:hyperlink w:anchor="_Appendix_B:_Audacity" w:history="1">
        <w:r w:rsidRPr="00C334D1">
          <w:rPr>
            <w:rStyle w:val="Hyperlink"/>
          </w:rPr>
          <w:t>Appendix B</w:t>
        </w:r>
      </w:hyperlink>
      <w:r>
        <w:t xml:space="preserve"> contains the derived ARS.</w:t>
      </w:r>
    </w:p>
    <w:p w14:paraId="05248FD6" w14:textId="77777777" w:rsidR="00AC24BF" w:rsidRDefault="00AC24BF" w:rsidP="000D5CA7">
      <w:pPr>
        <w:ind w:left="432" w:firstLine="288"/>
      </w:pPr>
    </w:p>
    <w:p w14:paraId="31A835EF" w14:textId="318295D9" w:rsidR="00AC24BF" w:rsidRDefault="00AC24BF" w:rsidP="00AC24BF">
      <w:pPr>
        <w:pStyle w:val="3"/>
      </w:pPr>
      <w:bookmarkStart w:id="16" w:name="_Toc492767938"/>
      <w:r>
        <w:t>Limitations and Assumptions</w:t>
      </w:r>
      <w:bookmarkEnd w:id="16"/>
    </w:p>
    <w:p w14:paraId="2DDFB623" w14:textId="7283D5A4" w:rsidR="007D1161" w:rsidRPr="000D5CA7" w:rsidRDefault="0084236D" w:rsidP="00261406">
      <w:pPr>
        <w:ind w:left="432" w:firstLine="288"/>
        <w:rPr>
          <w:rFonts w:ascii="Verdana" w:hAnsi="Verdana"/>
          <w:b/>
          <w:bCs/>
          <w:kern w:val="28"/>
          <w:sz w:val="32"/>
          <w:szCs w:val="32"/>
        </w:rPr>
      </w:pPr>
      <w:r>
        <w:t>Late</w:t>
      </w:r>
      <w:r w:rsidR="00D363A6">
        <w:t>r</w:t>
      </w:r>
      <w:r>
        <w:t xml:space="preserve"> on, when we </w:t>
      </w:r>
      <w:r w:rsidR="001F3BFC">
        <w:t xml:space="preserve">have </w:t>
      </w:r>
      <w:r>
        <w:t>studie</w:t>
      </w:r>
      <w:r w:rsidR="00D363A6">
        <w:t>d Audacity's design</w:t>
      </w:r>
      <w:r w:rsidR="001F3BFC">
        <w:t>,</w:t>
      </w:r>
      <w:r>
        <w:t xml:space="preserve"> we </w:t>
      </w:r>
      <w:r w:rsidR="001F3BFC">
        <w:t xml:space="preserve">have </w:t>
      </w:r>
      <w:r>
        <w:t xml:space="preserve">derived a shorter list of features </w:t>
      </w:r>
      <w:r w:rsidR="00D363A6">
        <w:t>to be formalized–th</w:t>
      </w:r>
      <w:r w:rsidR="001F3BFC">
        <w:t>os</w:t>
      </w:r>
      <w:r w:rsidR="00D363A6">
        <w:t>e feature</w:t>
      </w:r>
      <w:r w:rsidR="001F3BFC">
        <w:t>s</w:t>
      </w:r>
      <w:r w:rsidR="00D363A6">
        <w:t xml:space="preserve"> which have </w:t>
      </w:r>
      <w:r w:rsidR="001F3BFC">
        <w:t xml:space="preserve">a </w:t>
      </w:r>
      <w:r w:rsidR="00D363A6">
        <w:t xml:space="preserve">direct impact on the system's high-level structure. It is important to understand that </w:t>
      </w:r>
      <w:r w:rsidR="004B5F56">
        <w:t xml:space="preserve">it </w:t>
      </w:r>
      <w:r w:rsidR="00D363A6">
        <w:t>is almost impossible (or at least not time-efficient)</w:t>
      </w:r>
      <w:r w:rsidR="004B5F56">
        <w:t>,</w:t>
      </w:r>
      <w:r w:rsidR="00D363A6">
        <w:t xml:space="preserve"> and therefore impractical</w:t>
      </w:r>
      <w:r w:rsidR="004B5F56">
        <w:t>,</w:t>
      </w:r>
      <w:r w:rsidR="00D363A6">
        <w:t xml:space="preserve"> to formalize </w:t>
      </w:r>
      <w:r w:rsidR="00E92F07">
        <w:t xml:space="preserve">all </w:t>
      </w:r>
      <w:r w:rsidR="00D363A6">
        <w:t>small feature</w:t>
      </w:r>
      <w:r w:rsidR="00E92F07">
        <w:t>s</w:t>
      </w:r>
      <w:r w:rsidR="00D363A6">
        <w:t xml:space="preserve"> of </w:t>
      </w:r>
      <w:r w:rsidR="00E92F07">
        <w:t xml:space="preserve">a </w:t>
      </w:r>
      <w:r w:rsidR="00D363A6">
        <w:t>software. In the case of Audacity, those feature</w:t>
      </w:r>
      <w:r w:rsidR="00E92F07">
        <w:t>s</w:t>
      </w:r>
      <w:r w:rsidR="00D363A6">
        <w:t xml:space="preserve"> which are/can be implemented as plug-ins ha</w:t>
      </w:r>
      <w:r w:rsidR="00E92F07">
        <w:t>ve</w:t>
      </w:r>
      <w:r w:rsidR="00D363A6">
        <w:t xml:space="preserve"> very small (if any) effect on the system's design. Also, many features are just a</w:t>
      </w:r>
      <w:r w:rsidR="00B40A8B">
        <w:t xml:space="preserve"> </w:t>
      </w:r>
      <w:r w:rsidR="00D363A6">
        <w:t>single line of code implementation in the software</w:t>
      </w:r>
      <w:r w:rsidR="00E92F07">
        <w:t>,</w:t>
      </w:r>
      <w:r w:rsidR="00D363A6">
        <w:t xml:space="preserve"> or just an additional loop or interface implementation. For example: support of different audio formats, different playback devices, mixing modes, etc.</w:t>
      </w:r>
      <w:r w:rsidR="005D66D0">
        <w:t xml:space="preserve"> However, the few features listed in </w:t>
      </w:r>
      <w:hyperlink w:anchor="_Appendix_C:_Audacity" w:history="1">
        <w:r w:rsidR="005D66D0" w:rsidRPr="00C334D1">
          <w:rPr>
            <w:rStyle w:val="Hyperlink"/>
          </w:rPr>
          <w:t>Appendix C</w:t>
        </w:r>
      </w:hyperlink>
      <w:r w:rsidR="005D66D0">
        <w:t xml:space="preserve"> are the ones which determined almost the entire design of the software system.</w:t>
      </w:r>
      <w:r w:rsidR="004D49E4">
        <w:t xml:space="preserve"> Of course, this statement is questionable and someone can decide that other features </w:t>
      </w:r>
      <w:r w:rsidR="00261406">
        <w:t xml:space="preserve"> (may) have </w:t>
      </w:r>
      <w:r w:rsidR="004D49E4">
        <w:t>an impact on the design</w:t>
      </w:r>
      <w:r w:rsidR="00261406">
        <w:t>,</w:t>
      </w:r>
      <w:r w:rsidR="004D49E4">
        <w:t xml:space="preserve"> which is sufficient to include them in the study </w:t>
      </w:r>
      <w:r w:rsidR="00261406">
        <w:t>F</w:t>
      </w:r>
      <w:r w:rsidR="004D49E4">
        <w:t xml:space="preserve">or reasons of time </w:t>
      </w:r>
      <w:r w:rsidR="00261406">
        <w:t xml:space="preserve">and </w:t>
      </w:r>
      <w:r w:rsidR="004D49E4">
        <w:t xml:space="preserve">complexity of the study, </w:t>
      </w:r>
      <w:r w:rsidR="00261406">
        <w:t xml:space="preserve">we </w:t>
      </w:r>
      <w:r w:rsidR="004D49E4">
        <w:t xml:space="preserve">decided to </w:t>
      </w:r>
      <w:r w:rsidR="00261406">
        <w:t>stick to</w:t>
      </w:r>
      <w:r w:rsidR="004D49E4">
        <w:t xml:space="preserve"> the list of features mentioned in </w:t>
      </w:r>
      <w:hyperlink w:anchor="_Appendix_C:_Audacity" w:history="1">
        <w:r w:rsidR="004D49E4" w:rsidRPr="00C334D1">
          <w:rPr>
            <w:rStyle w:val="Hyperlink"/>
          </w:rPr>
          <w:t>Appendix C</w:t>
        </w:r>
      </w:hyperlink>
      <w:r w:rsidR="004D49E4">
        <w:t xml:space="preserve">. </w:t>
      </w:r>
      <w:r w:rsidR="007D1161">
        <w:br w:type="page"/>
      </w:r>
    </w:p>
    <w:p w14:paraId="625FB237" w14:textId="77777777" w:rsidR="0014551F" w:rsidRPr="0014551F" w:rsidRDefault="00F77BE9" w:rsidP="00F77BE9">
      <w:pPr>
        <w:pStyle w:val="2"/>
        <w:rPr>
          <w:rFonts w:ascii="Verdana" w:hAnsi="Verdana"/>
          <w:kern w:val="28"/>
          <w:sz w:val="32"/>
          <w:szCs w:val="32"/>
        </w:rPr>
      </w:pPr>
      <w:r>
        <w:lastRenderedPageBreak/>
        <w:t xml:space="preserve"> </w:t>
      </w:r>
      <w:bookmarkStart w:id="17" w:name="_Toc492767939"/>
      <w:r>
        <w:t>Audacity Design</w:t>
      </w:r>
      <w:bookmarkEnd w:id="17"/>
    </w:p>
    <w:p w14:paraId="2EC3ADD6" w14:textId="77777777" w:rsidR="00C50E40" w:rsidRDefault="0014551F" w:rsidP="00C50E40">
      <w:pPr>
        <w:pStyle w:val="3"/>
      </w:pPr>
      <w:bookmarkStart w:id="18" w:name="_Toc492767940"/>
      <w:r>
        <w:t>Design Overview</w:t>
      </w:r>
      <w:bookmarkEnd w:id="18"/>
    </w:p>
    <w:p w14:paraId="174AB3FC" w14:textId="0CED3399" w:rsidR="00C50E40" w:rsidRDefault="00AB43F9" w:rsidP="00AB43F9">
      <w:pPr>
        <w:ind w:firstLine="720"/>
      </w:pPr>
      <w:r>
        <w:t>A s</w:t>
      </w:r>
      <w:r w:rsidR="00C50E40">
        <w:t xml:space="preserve">oftware design overview is provided by </w:t>
      </w:r>
      <w:hyperlink r:id="rId14" w:anchor="crook-james" w:history="1">
        <w:r w:rsidR="00C50E40" w:rsidRPr="00C50E40">
          <w:rPr>
            <w:rStyle w:val="Hyperlink"/>
          </w:rPr>
          <w:t>James Crook</w:t>
        </w:r>
      </w:hyperlink>
      <w:r w:rsidR="00C50E40">
        <w:t xml:space="preserve"> </w:t>
      </w:r>
      <w:r w:rsidR="005071B5">
        <w:t>in chapter</w:t>
      </w:r>
      <w:r w:rsidR="00C50E40">
        <w:t xml:space="preserve"> </w:t>
      </w:r>
      <w:r w:rsidR="005071B5">
        <w:t xml:space="preserve">of </w:t>
      </w:r>
      <w:r w:rsidR="00C50E40">
        <w:t>"</w:t>
      </w:r>
      <w:hyperlink r:id="rId15" w:history="1">
        <w:r w:rsidR="00C50E40" w:rsidRPr="00C50E40">
          <w:rPr>
            <w:rStyle w:val="Hyperlink"/>
          </w:rPr>
          <w:t>The Architecture of Open Source Applications</w:t>
        </w:r>
      </w:hyperlink>
      <w:r w:rsidR="00C50E40">
        <w:t>"</w:t>
      </w:r>
      <w:r w:rsidR="003D2424">
        <w:t xml:space="preserve"> [2]</w:t>
      </w:r>
      <w:r w:rsidR="00C50E40">
        <w:t xml:space="preserve">. The </w:t>
      </w:r>
      <w:r w:rsidR="005071B5">
        <w:t xml:space="preserve">chapter </w:t>
      </w:r>
      <w:r w:rsidR="00C50E40">
        <w:t>does</w:t>
      </w:r>
      <w:r>
        <w:t xml:space="preserve"> not </w:t>
      </w:r>
      <w:r w:rsidR="00C50E40">
        <w:t>provide the full system's high-level design in the</w:t>
      </w:r>
      <w:r w:rsidR="005071B5">
        <w:t xml:space="preserve"> formal</w:t>
      </w:r>
      <w:r w:rsidR="00C50E40">
        <w:t xml:space="preserve"> way</w:t>
      </w:r>
      <w:r w:rsidR="005071B5">
        <w:t>, h</w:t>
      </w:r>
      <w:r w:rsidR="00C50E40">
        <w:t xml:space="preserve">owever it addresses </w:t>
      </w:r>
      <w:r w:rsidR="009D76B7">
        <w:t>and explains most of the</w:t>
      </w:r>
      <w:r w:rsidR="00C50E40">
        <w:t xml:space="preserve"> important considerations</w:t>
      </w:r>
      <w:r>
        <w:t>, i.e.</w:t>
      </w:r>
      <w:r w:rsidR="00C50E40">
        <w:t xml:space="preserve"> </w:t>
      </w:r>
      <w:r w:rsidR="009D76B7">
        <w:t xml:space="preserve">both functional and non-functional </w:t>
      </w:r>
      <w:r>
        <w:t xml:space="preserve">requirements </w:t>
      </w:r>
      <w:r w:rsidR="009D76B7">
        <w:t xml:space="preserve">which </w:t>
      </w:r>
      <w:r>
        <w:t xml:space="preserve">are used for </w:t>
      </w:r>
      <w:r w:rsidR="009D76B7">
        <w:t>the system's design. Some of those</w:t>
      </w:r>
      <w:r w:rsidR="005071B5">
        <w:t xml:space="preserve"> considerations</w:t>
      </w:r>
      <w:r w:rsidR="009D76B7">
        <w:t xml:space="preserve"> are taken into consideration in our study despite the fact that they are</w:t>
      </w:r>
      <w:r>
        <w:t xml:space="preserve"> </w:t>
      </w:r>
      <w:r w:rsidR="009D76B7">
        <w:t>n</w:t>
      </w:r>
      <w:r>
        <w:t>o</w:t>
      </w:r>
      <w:r w:rsidR="009D76B7">
        <w:t>t referring to any specific functionality visible from Audacity's U</w:t>
      </w:r>
      <w:r w:rsidR="002F54F6">
        <w:t xml:space="preserve">ser </w:t>
      </w:r>
      <w:r w:rsidR="009D76B7">
        <w:t>I</w:t>
      </w:r>
      <w:r w:rsidR="002F54F6">
        <w:t>nterface.</w:t>
      </w:r>
      <w:r w:rsidR="009D76B7">
        <w:t xml:space="preserve"> </w:t>
      </w:r>
    </w:p>
    <w:p w14:paraId="09E1DC7B" w14:textId="77777777" w:rsidR="00C50E40" w:rsidRDefault="00C50E40" w:rsidP="00C50E40">
      <w:pPr>
        <w:ind w:left="720"/>
      </w:pPr>
    </w:p>
    <w:p w14:paraId="36A7DCFB" w14:textId="01FDE76C" w:rsidR="0014551F" w:rsidRDefault="0014551F" w:rsidP="00C50E40">
      <w:pPr>
        <w:pStyle w:val="3"/>
      </w:pPr>
      <w:bookmarkStart w:id="19" w:name="_Software_Detailed_Design"/>
      <w:bookmarkStart w:id="20" w:name="_Toc492767941"/>
      <w:bookmarkEnd w:id="19"/>
      <w:r>
        <w:t>Software</w:t>
      </w:r>
      <w:r w:rsidR="00CA497F">
        <w:t xml:space="preserve"> Detailed</w:t>
      </w:r>
      <w:r>
        <w:t xml:space="preserve"> Design</w:t>
      </w:r>
      <w:bookmarkEnd w:id="20"/>
    </w:p>
    <w:p w14:paraId="7EC5742C" w14:textId="518BA632" w:rsidR="006C5F22" w:rsidRDefault="00B7659C" w:rsidP="00AB43F9">
      <w:pPr>
        <w:ind w:firstLine="432"/>
      </w:pPr>
      <w:r>
        <w:t xml:space="preserve">This part is completely </w:t>
      </w:r>
      <w:r w:rsidR="00AB43F9">
        <w:t xml:space="preserve">based on </w:t>
      </w:r>
      <w:r>
        <w:t>the reverse-engineering work. Audacity is mainly written in C++ (compatible for both Linux and Windows OSs).</w:t>
      </w:r>
    </w:p>
    <w:p w14:paraId="041B881B" w14:textId="7573B0F1" w:rsidR="00B66F01" w:rsidRDefault="00B66F01" w:rsidP="00B66F01">
      <w:pPr>
        <w:ind w:firstLine="432"/>
      </w:pPr>
    </w:p>
    <w:p w14:paraId="4318564C" w14:textId="331804B2" w:rsidR="00B7659C" w:rsidRDefault="00B66F01" w:rsidP="00B66F01">
      <w:pPr>
        <w:ind w:firstLine="432"/>
      </w:pPr>
      <w:r>
        <w:t xml:space="preserve">Audacity's code is difficult to read and understand; but this is </w:t>
      </w:r>
      <w:r w:rsidR="006C5F22">
        <w:t>the nature of most of the long-term evolving open-sou</w:t>
      </w:r>
      <w:r w:rsidR="007E5907">
        <w:t>rce software</w:t>
      </w:r>
      <w:r>
        <w:t>.</w:t>
      </w:r>
      <w:r w:rsidR="007E5907">
        <w:t xml:space="preserve"> </w:t>
      </w:r>
      <w:r>
        <w:t>Therefore</w:t>
      </w:r>
      <w:r w:rsidR="007E5907">
        <w:t xml:space="preserve">, the reverse-engineering work was done in the following steps: </w:t>
      </w:r>
    </w:p>
    <w:p w14:paraId="232C3F57" w14:textId="2BE6F043" w:rsidR="00E909EA" w:rsidRDefault="00E909EA" w:rsidP="00B66F01">
      <w:pPr>
        <w:pStyle w:val="ad"/>
        <w:numPr>
          <w:ilvl w:val="0"/>
          <w:numId w:val="21"/>
        </w:numPr>
      </w:pPr>
      <w:r>
        <w:t xml:space="preserve">Auto generation of </w:t>
      </w:r>
      <w:r w:rsidR="00B66F01">
        <w:t xml:space="preserve">software </w:t>
      </w:r>
      <w:r w:rsidR="00C3380D">
        <w:t xml:space="preserve">API documentation from the source-code using </w:t>
      </w:r>
      <w:r w:rsidR="00B66F01">
        <w:t xml:space="preserve">the </w:t>
      </w:r>
      <w:hyperlink r:id="rId16" w:history="1">
        <w:r w:rsidR="00C3380D" w:rsidRPr="00C3380D">
          <w:rPr>
            <w:rStyle w:val="Hyperlink"/>
          </w:rPr>
          <w:t>Doxygen</w:t>
        </w:r>
      </w:hyperlink>
      <w:r w:rsidR="00C3380D">
        <w:t xml:space="preserve"> tool.</w:t>
      </w:r>
      <w:r w:rsidR="004D5F51">
        <w:t xml:space="preserve"> </w:t>
      </w:r>
      <w:r w:rsidR="0043712E">
        <w:t xml:space="preserve">The </w:t>
      </w:r>
      <w:r w:rsidR="006343FD">
        <w:t xml:space="preserve">generated interactive documentation can be found </w:t>
      </w:r>
      <w:r w:rsidR="00B66F01">
        <w:t xml:space="preserve">in </w:t>
      </w:r>
      <w:r w:rsidR="006343FD">
        <w:t xml:space="preserve">GitHub: </w:t>
      </w:r>
      <w:hyperlink r:id="rId17" w:history="1">
        <w:r w:rsidR="006343FD" w:rsidRPr="009D3BE3">
          <w:rPr>
            <w:rStyle w:val="Hyperlink"/>
          </w:rPr>
          <w:t>https://github.com/leonidsh119/audacity-doxygen.git</w:t>
        </w:r>
      </w:hyperlink>
    </w:p>
    <w:p w14:paraId="4A01C4C7" w14:textId="358F9A9D" w:rsidR="00BE267A" w:rsidRPr="00B7659C" w:rsidRDefault="00BE267A" w:rsidP="00BE2D38">
      <w:pPr>
        <w:pStyle w:val="ad"/>
        <w:numPr>
          <w:ilvl w:val="0"/>
          <w:numId w:val="21"/>
        </w:numPr>
      </w:pPr>
      <w:r>
        <w:t xml:space="preserve">Determining the base classes that are defining the skeleton of system's structure. </w:t>
      </w:r>
      <w:r w:rsidR="007C058E">
        <w:t>Actually,</w:t>
      </w:r>
      <w:r>
        <w:t xml:space="preserve"> most classes </w:t>
      </w:r>
      <w:r w:rsidR="00BE2D38">
        <w:t>do not have</w:t>
      </w:r>
      <w:r>
        <w:t xml:space="preserve"> much impact (if any) on the system's </w:t>
      </w:r>
      <w:r w:rsidR="00BE2D38">
        <w:t>high</w:t>
      </w:r>
      <w:r>
        <w:t>-</w:t>
      </w:r>
      <w:r w:rsidR="00BE2D38">
        <w:t>level design</w:t>
      </w:r>
      <w:r>
        <w:t xml:space="preserve">, and it is </w:t>
      </w:r>
      <w:r w:rsidR="007C058E">
        <w:t xml:space="preserve">neither possible nor practical to map all of them inside our diagrams., </w:t>
      </w:r>
      <w:r w:rsidR="00BE2D38">
        <w:t>T</w:t>
      </w:r>
      <w:r w:rsidR="007C058E">
        <w:t>here are</w:t>
      </w:r>
      <w:r w:rsidR="00BE2D38">
        <w:t>, however,</w:t>
      </w:r>
      <w:r w:rsidR="007C058E">
        <w:t xml:space="preserve"> a few classes of very high importance in the system's architecture</w:t>
      </w:r>
      <w:r w:rsidR="00BE2D38">
        <w:t>,</w:t>
      </w:r>
      <w:r w:rsidR="007C058E">
        <w:t xml:space="preserve"> and it was </w:t>
      </w:r>
      <w:r w:rsidR="000F4575">
        <w:t>highly</w:t>
      </w:r>
      <w:r w:rsidR="007C058E">
        <w:t xml:space="preserve"> important to understand their </w:t>
      </w:r>
      <w:r w:rsidR="000F4575">
        <w:t>func</w:t>
      </w:r>
      <w:r w:rsidR="004249B3">
        <w:t xml:space="preserve">tion. The auto-generated documentation helped to outline these classes. </w:t>
      </w:r>
      <w:hyperlink w:anchor="_Audacity_Class_Diagram" w:history="1">
        <w:r w:rsidR="004249B3" w:rsidRPr="002918DC">
          <w:rPr>
            <w:rStyle w:val="Hyperlink"/>
          </w:rPr>
          <w:t>Section 4.2.3</w:t>
        </w:r>
      </w:hyperlink>
      <w:r w:rsidR="004249B3">
        <w:t xml:space="preserve"> presents the class diagram describing main Audacity classes.</w:t>
      </w:r>
    </w:p>
    <w:p w14:paraId="10F770CB" w14:textId="77777777" w:rsidR="00CA497F" w:rsidRDefault="00CA497F">
      <w:pPr>
        <w:rPr>
          <w:b/>
          <w:bCs/>
        </w:rPr>
      </w:pPr>
      <w:r>
        <w:br w:type="page"/>
      </w:r>
    </w:p>
    <w:p w14:paraId="478CF0F5" w14:textId="2299CF16" w:rsidR="00C05530" w:rsidRDefault="00CA497F" w:rsidP="0014551F">
      <w:pPr>
        <w:pStyle w:val="3"/>
      </w:pPr>
      <w:bookmarkStart w:id="21" w:name="_Audacity_Class_Diagram"/>
      <w:bookmarkStart w:id="22" w:name="_Toc492767942"/>
      <w:bookmarkEnd w:id="21"/>
      <w:r>
        <w:lastRenderedPageBreak/>
        <w:t>Audacity Class Diagram – main elements</w:t>
      </w:r>
      <w:bookmarkEnd w:id="22"/>
    </w:p>
    <w:p w14:paraId="60B9F1BF" w14:textId="77777777" w:rsidR="00CA497F" w:rsidRDefault="00CA497F" w:rsidP="00CA497F">
      <w:pPr>
        <w:pStyle w:val="3"/>
        <w:numPr>
          <w:ilvl w:val="0"/>
          <w:numId w:val="0"/>
        </w:numPr>
        <w:rPr>
          <w:noProof/>
        </w:rPr>
      </w:pPr>
    </w:p>
    <w:p w14:paraId="2C7DC74F" w14:textId="77777777" w:rsidR="00CA497F" w:rsidRDefault="00CA497F" w:rsidP="00CA497F">
      <w:pPr>
        <w:pStyle w:val="3"/>
        <w:numPr>
          <w:ilvl w:val="0"/>
          <w:numId w:val="0"/>
        </w:numPr>
      </w:pPr>
      <w:bookmarkStart w:id="23" w:name="_Toc492765442"/>
      <w:bookmarkStart w:id="24" w:name="_Toc492767943"/>
      <w:r>
        <w:rPr>
          <w:noProof/>
          <w:lang w:eastAsia="en-US"/>
        </w:rPr>
        <w:drawing>
          <wp:inline distT="0" distB="0" distL="0" distR="0" wp14:anchorId="66F937BD" wp14:editId="013E6C75">
            <wp:extent cx="5276850" cy="6829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6829425"/>
                    </a:xfrm>
                    <a:prstGeom prst="rect">
                      <a:avLst/>
                    </a:prstGeom>
                    <a:noFill/>
                    <a:ln>
                      <a:noFill/>
                    </a:ln>
                  </pic:spPr>
                </pic:pic>
              </a:graphicData>
            </a:graphic>
          </wp:inline>
        </w:drawing>
      </w:r>
      <w:bookmarkEnd w:id="23"/>
      <w:bookmarkEnd w:id="24"/>
    </w:p>
    <w:p w14:paraId="5EA6C8AB" w14:textId="77777777" w:rsidR="00CA497F" w:rsidRDefault="00CA497F">
      <w:pPr>
        <w:rPr>
          <w:b/>
          <w:bCs/>
        </w:rPr>
      </w:pPr>
      <w:r>
        <w:br w:type="page"/>
      </w:r>
    </w:p>
    <w:p w14:paraId="6C9CE7AA" w14:textId="0D1BD37E" w:rsidR="00F77BE9" w:rsidRPr="0014551F" w:rsidRDefault="00CA497F" w:rsidP="00DE151D">
      <w:pPr>
        <w:pStyle w:val="3"/>
        <w:numPr>
          <w:ilvl w:val="0"/>
          <w:numId w:val="0"/>
        </w:numPr>
        <w:ind w:left="-1701"/>
      </w:pPr>
      <w:bookmarkStart w:id="25" w:name="_Toc492765443"/>
      <w:bookmarkStart w:id="26" w:name="_Toc492767944"/>
      <w:r>
        <w:rPr>
          <w:noProof/>
          <w:lang w:eastAsia="en-US"/>
        </w:rPr>
        <w:lastRenderedPageBreak/>
        <w:drawing>
          <wp:inline distT="0" distB="0" distL="0" distR="0" wp14:anchorId="4BFF895A" wp14:editId="69C1BA24">
            <wp:extent cx="7410450" cy="326380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41822" cy="3277625"/>
                    </a:xfrm>
                    <a:prstGeom prst="rect">
                      <a:avLst/>
                    </a:prstGeom>
                    <a:noFill/>
                    <a:ln>
                      <a:noFill/>
                    </a:ln>
                  </pic:spPr>
                </pic:pic>
              </a:graphicData>
            </a:graphic>
          </wp:inline>
        </w:drawing>
      </w:r>
      <w:bookmarkEnd w:id="25"/>
      <w:bookmarkEnd w:id="26"/>
      <w:r w:rsidR="00F77BE9" w:rsidRPr="0014551F">
        <w:br w:type="page"/>
      </w:r>
    </w:p>
    <w:p w14:paraId="3474B79F" w14:textId="3EAE8D57" w:rsidR="00F832EA" w:rsidRDefault="00C05C8F" w:rsidP="00D76A96">
      <w:pPr>
        <w:pStyle w:val="1"/>
      </w:pPr>
      <w:bookmarkStart w:id="27" w:name="_Toc492767945"/>
      <w:r>
        <w:lastRenderedPageBreak/>
        <w:t xml:space="preserve">Formal </w:t>
      </w:r>
      <w:r w:rsidR="00D76A96">
        <w:t>Analysis</w:t>
      </w:r>
      <w:bookmarkEnd w:id="27"/>
    </w:p>
    <w:p w14:paraId="6D66E362" w14:textId="75585F63" w:rsidR="002A2BB8" w:rsidRDefault="002918DC" w:rsidP="00B14E82">
      <w:pPr>
        <w:pStyle w:val="2"/>
      </w:pPr>
      <w:bookmarkStart w:id="28" w:name="_Toc492767946"/>
      <w:r>
        <w:t>The formal Model</w:t>
      </w:r>
      <w:bookmarkEnd w:id="28"/>
    </w:p>
    <w:p w14:paraId="7FEEA93C" w14:textId="4BF10B95" w:rsidR="002A2BB8" w:rsidRDefault="002A2BB8" w:rsidP="002A2BB8">
      <w:pPr>
        <w:pStyle w:val="3"/>
        <w:rPr>
          <w:lang w:eastAsia="en-US" w:bidi="ar-SA"/>
        </w:rPr>
      </w:pPr>
      <w:bookmarkStart w:id="29" w:name="_Toc492767947"/>
      <w:r>
        <w:rPr>
          <w:lang w:eastAsia="en-US" w:bidi="ar-SA"/>
        </w:rPr>
        <w:t>Alloy Overview</w:t>
      </w:r>
      <w:bookmarkEnd w:id="29"/>
    </w:p>
    <w:p w14:paraId="485CC3D3" w14:textId="5778BD23" w:rsidR="008B393E" w:rsidRPr="00C10DC3" w:rsidRDefault="00C10DC3" w:rsidP="00D56C26">
      <w:pPr>
        <w:ind w:firstLine="720"/>
        <w:rPr>
          <w:lang w:eastAsia="en-US" w:bidi="ar-SA"/>
        </w:rPr>
      </w:pPr>
      <w:r>
        <w:rPr>
          <w:lang w:eastAsia="en-US" w:bidi="ar-SA"/>
        </w:rPr>
        <w:t xml:space="preserve">For the formal model description, it was chosen the </w:t>
      </w:r>
      <w:hyperlink r:id="rId20" w:history="1">
        <w:r w:rsidRPr="009C4449">
          <w:rPr>
            <w:rStyle w:val="Hyperlink"/>
            <w:lang w:eastAsia="en-US" w:bidi="ar-SA"/>
          </w:rPr>
          <w:t>Alloy modelling language</w:t>
        </w:r>
      </w:hyperlink>
      <w:r w:rsidR="006A6DEA">
        <w:rPr>
          <w:lang w:eastAsia="en-US" w:bidi="ar-SA"/>
        </w:rPr>
        <w:t xml:space="preserve"> [3].</w:t>
      </w:r>
    </w:p>
    <w:p w14:paraId="6FC68A50" w14:textId="0114C010" w:rsidR="009B3DDE" w:rsidRDefault="009C4449" w:rsidP="00D56C26">
      <w:pPr>
        <w:ind w:firstLine="720"/>
        <w:rPr>
          <w:lang w:eastAsia="en-US" w:bidi="ar-SA"/>
        </w:rPr>
      </w:pPr>
      <w:r w:rsidRPr="009C4449">
        <w:rPr>
          <w:lang w:eastAsia="en-US" w:bidi="ar-SA"/>
        </w:rPr>
        <w:t xml:space="preserve">Alloy is a lightweight modelling language for software design. It is amenable to a fully automatic analysis, using the Alloy Analyzer, and provides a visualizer for </w:t>
      </w:r>
      <w:r w:rsidR="00BD54E9">
        <w:rPr>
          <w:lang w:eastAsia="en-US" w:bidi="ar-SA"/>
        </w:rPr>
        <w:t>checking</w:t>
      </w:r>
      <w:r w:rsidRPr="009C4449">
        <w:rPr>
          <w:lang w:eastAsia="en-US" w:bidi="ar-SA"/>
        </w:rPr>
        <w:t xml:space="preserve"> solutions and counterexamples it finds</w:t>
      </w:r>
      <w:r>
        <w:rPr>
          <w:lang w:eastAsia="en-US" w:bidi="ar-SA"/>
        </w:rPr>
        <w:t>. Alloy is a declarative specification language for expressing complex structural constraints and behavior in a software system. Alloy provides a simple structural modeling tool based on first-order logic. The mathematical underpinnings of the language were heavily influenced by the Z notation</w:t>
      </w:r>
      <w:r w:rsidR="00084432">
        <w:rPr>
          <w:lang w:eastAsia="en-US" w:bidi="ar-SA"/>
        </w:rPr>
        <w:t xml:space="preserve"> [3]</w:t>
      </w:r>
      <w:r>
        <w:rPr>
          <w:lang w:eastAsia="en-US" w:bidi="ar-SA"/>
        </w:rPr>
        <w:t>, although the syntax of Alloy owes more to languages such as Object Constraint Language</w:t>
      </w:r>
      <w:r w:rsidR="00BD54E9">
        <w:rPr>
          <w:lang w:eastAsia="en-US" w:bidi="ar-SA"/>
        </w:rPr>
        <w:t>.</w:t>
      </w:r>
      <w:r>
        <w:rPr>
          <w:lang w:eastAsia="en-US" w:bidi="ar-SA"/>
        </w:rPr>
        <w:t xml:space="preserve"> Alloy is targeted at the creation of micro-models that can then be automatically checked for correctness. Alloy specifications can be checked using the Alloy Analyzer.</w:t>
      </w:r>
      <w:r w:rsidR="00EC2749">
        <w:rPr>
          <w:lang w:eastAsia="en-US" w:bidi="ar-SA"/>
        </w:rPr>
        <w:t xml:space="preserve"> </w:t>
      </w:r>
      <w:r>
        <w:rPr>
          <w:lang w:eastAsia="en-US" w:bidi="ar-SA"/>
        </w:rPr>
        <w:t xml:space="preserve">Although Alloy is designed with automatic analysis in mind, Alloy differs from many specification languages designed for model-checking </w:t>
      </w:r>
      <w:r w:rsidR="00BD54E9">
        <w:rPr>
          <w:lang w:eastAsia="en-US" w:bidi="ar-SA"/>
        </w:rPr>
        <w:t>by</w:t>
      </w:r>
      <w:r>
        <w:rPr>
          <w:lang w:eastAsia="en-US" w:bidi="ar-SA"/>
        </w:rPr>
        <w:t xml:space="preserve"> </w:t>
      </w:r>
      <w:r w:rsidR="003A4FA3">
        <w:rPr>
          <w:lang w:eastAsia="en-US" w:bidi="ar-SA"/>
        </w:rPr>
        <w:t>permitting</w:t>
      </w:r>
      <w:r w:rsidR="00BD54E9">
        <w:rPr>
          <w:lang w:eastAsia="en-US" w:bidi="ar-SA"/>
        </w:rPr>
        <w:t xml:space="preserve"> </w:t>
      </w:r>
      <w:r>
        <w:rPr>
          <w:lang w:eastAsia="en-US" w:bidi="ar-SA"/>
        </w:rPr>
        <w:t>the definition of infinite models. The Alloy Analyzer is designed to perform finite scope checks even on infinite models.</w:t>
      </w:r>
      <w:bookmarkStart w:id="30" w:name="_Toc439994690"/>
      <w:bookmarkEnd w:id="5"/>
    </w:p>
    <w:p w14:paraId="425EC4EE" w14:textId="77777777" w:rsidR="000667D3" w:rsidRDefault="006A178B" w:rsidP="00D56C26">
      <w:pPr>
        <w:ind w:firstLine="720"/>
      </w:pPr>
      <w:r>
        <w:t xml:space="preserve">Below we provide a brief description of </w:t>
      </w:r>
      <w:r w:rsidR="000667D3">
        <w:rPr>
          <w:lang w:eastAsia="en-US" w:bidi="ar-SA"/>
        </w:rPr>
        <w:t>Alloy's notation. The detailed specification is provided in paper "</w:t>
      </w:r>
      <w:r w:rsidR="000667D3">
        <w:t>Alloy: A Lightweight Object Modelling Notation" [5].</w:t>
      </w:r>
    </w:p>
    <w:p w14:paraId="722F9505" w14:textId="59E886BD" w:rsidR="000667D3" w:rsidRPr="00D56C26" w:rsidRDefault="000667D3" w:rsidP="00D56C26">
      <w:pPr>
        <w:ind w:firstLine="720"/>
      </w:pPr>
      <w:r w:rsidRPr="00D56C26">
        <w:t>Alloy models are relational in nature, and are composed of several different kinds of statements. Because it is a declarative language the meaning of a model is unaffected by the order of statements.</w:t>
      </w:r>
    </w:p>
    <w:p w14:paraId="2674DB07" w14:textId="77777777" w:rsidR="000667D3" w:rsidRDefault="000667D3" w:rsidP="000667D3">
      <w:pPr>
        <w:numPr>
          <w:ilvl w:val="0"/>
          <w:numId w:val="27"/>
        </w:numPr>
        <w:shd w:val="clear" w:color="auto" w:fill="FFFFFF"/>
        <w:spacing w:before="100" w:beforeAutospacing="1" w:after="24"/>
        <w:ind w:left="384"/>
        <w:rPr>
          <w:color w:val="222222"/>
          <w:sz w:val="21"/>
          <w:szCs w:val="21"/>
        </w:rPr>
      </w:pPr>
      <w:r>
        <w:rPr>
          <w:b/>
          <w:bCs/>
          <w:color w:val="222222"/>
          <w:sz w:val="21"/>
          <w:szCs w:val="21"/>
        </w:rPr>
        <w:t>Signatures</w:t>
      </w:r>
      <w:r>
        <w:rPr>
          <w:color w:val="222222"/>
          <w:sz w:val="21"/>
          <w:szCs w:val="21"/>
        </w:rPr>
        <w:t> define the vocabulary of a model by creating new sets</w:t>
      </w:r>
    </w:p>
    <w:p w14:paraId="6C0358E8" w14:textId="77777777" w:rsidR="000667D3" w:rsidRDefault="000667D3" w:rsidP="00D56C26">
      <w:pPr>
        <w:shd w:val="clear" w:color="auto" w:fill="FFFFFF"/>
        <w:spacing w:after="24"/>
        <w:ind w:left="384"/>
        <w:rPr>
          <w:color w:val="222222"/>
          <w:sz w:val="21"/>
          <w:szCs w:val="21"/>
        </w:rPr>
      </w:pPr>
      <w:r>
        <w:rPr>
          <w:rStyle w:val="HTMLCode"/>
          <w:b/>
          <w:bCs/>
          <w:color w:val="000000"/>
          <w:bdr w:val="single" w:sz="6" w:space="1" w:color="EAECF0" w:frame="1"/>
          <w:shd w:val="clear" w:color="auto" w:fill="F8F9FA"/>
        </w:rPr>
        <w:t>sig</w:t>
      </w:r>
      <w:r>
        <w:rPr>
          <w:rStyle w:val="HTMLCode"/>
          <w:color w:val="000000"/>
          <w:bdr w:val="single" w:sz="6" w:space="1" w:color="EAECF0" w:frame="1"/>
          <w:shd w:val="clear" w:color="auto" w:fill="F8F9FA"/>
        </w:rPr>
        <w:t> Object{}</w:t>
      </w:r>
      <w:r>
        <w:rPr>
          <w:color w:val="222222"/>
          <w:sz w:val="21"/>
          <w:szCs w:val="21"/>
        </w:rPr>
        <w:t> defines a signature </w:t>
      </w:r>
      <w:r>
        <w:rPr>
          <w:i/>
          <w:iCs/>
          <w:color w:val="222222"/>
          <w:sz w:val="21"/>
          <w:szCs w:val="21"/>
        </w:rPr>
        <w:t>Object</w:t>
      </w:r>
    </w:p>
    <w:p w14:paraId="5776B36B" w14:textId="77777777" w:rsidR="000667D3" w:rsidRDefault="000667D3" w:rsidP="00D56C26">
      <w:pPr>
        <w:shd w:val="clear" w:color="auto" w:fill="FFFFFF"/>
        <w:spacing w:after="24"/>
        <w:ind w:left="384"/>
        <w:rPr>
          <w:color w:val="222222"/>
          <w:sz w:val="21"/>
          <w:szCs w:val="21"/>
        </w:rPr>
      </w:pPr>
      <w:r>
        <w:rPr>
          <w:rStyle w:val="HTMLCode"/>
          <w:b/>
          <w:bCs/>
          <w:color w:val="000000"/>
          <w:bdr w:val="single" w:sz="6" w:space="1" w:color="EAECF0" w:frame="1"/>
          <w:shd w:val="clear" w:color="auto" w:fill="F8F9FA"/>
        </w:rPr>
        <w:t>sig</w:t>
      </w:r>
      <w:r>
        <w:rPr>
          <w:rStyle w:val="HTMLCode"/>
          <w:color w:val="000000"/>
          <w:bdr w:val="single" w:sz="6" w:space="1" w:color="EAECF0" w:frame="1"/>
          <w:shd w:val="clear" w:color="auto" w:fill="F8F9FA"/>
        </w:rPr>
        <w:t> List{ head : </w:t>
      </w:r>
      <w:r>
        <w:rPr>
          <w:rStyle w:val="HTMLCode"/>
          <w:b/>
          <w:bCs/>
          <w:color w:val="000000"/>
          <w:bdr w:val="single" w:sz="6" w:space="1" w:color="EAECF0" w:frame="1"/>
          <w:shd w:val="clear" w:color="auto" w:fill="F8F9FA"/>
        </w:rPr>
        <w:t>lone</w:t>
      </w:r>
      <w:r>
        <w:rPr>
          <w:rStyle w:val="HTMLCode"/>
          <w:color w:val="000000"/>
          <w:bdr w:val="single" w:sz="6" w:space="1" w:color="EAECF0" w:frame="1"/>
          <w:shd w:val="clear" w:color="auto" w:fill="F8F9FA"/>
        </w:rPr>
        <w:t> Node }</w:t>
      </w:r>
      <w:r>
        <w:rPr>
          <w:color w:val="222222"/>
          <w:sz w:val="21"/>
          <w:szCs w:val="21"/>
        </w:rPr>
        <w:t> defines a signature </w:t>
      </w:r>
      <w:r>
        <w:rPr>
          <w:i/>
          <w:iCs/>
          <w:color w:val="222222"/>
          <w:sz w:val="21"/>
          <w:szCs w:val="21"/>
        </w:rPr>
        <w:t>List</w:t>
      </w:r>
      <w:r>
        <w:rPr>
          <w:color w:val="222222"/>
          <w:sz w:val="21"/>
          <w:szCs w:val="21"/>
        </w:rPr>
        <w:t> that contains a field </w:t>
      </w:r>
      <w:r>
        <w:rPr>
          <w:i/>
          <w:iCs/>
          <w:color w:val="222222"/>
          <w:sz w:val="21"/>
          <w:szCs w:val="21"/>
        </w:rPr>
        <w:t>head</w:t>
      </w:r>
      <w:r>
        <w:rPr>
          <w:color w:val="222222"/>
          <w:sz w:val="21"/>
          <w:szCs w:val="21"/>
        </w:rPr>
        <w:t> of type </w:t>
      </w:r>
      <w:r>
        <w:rPr>
          <w:i/>
          <w:iCs/>
          <w:color w:val="222222"/>
          <w:sz w:val="21"/>
          <w:szCs w:val="21"/>
        </w:rPr>
        <w:t>Node</w:t>
      </w:r>
      <w:r>
        <w:rPr>
          <w:color w:val="222222"/>
          <w:sz w:val="21"/>
          <w:szCs w:val="21"/>
        </w:rPr>
        <w:t> and multiplicity </w:t>
      </w:r>
      <w:r>
        <w:rPr>
          <w:i/>
          <w:iCs/>
          <w:color w:val="222222"/>
          <w:sz w:val="21"/>
          <w:szCs w:val="21"/>
        </w:rPr>
        <w:t>lone</w:t>
      </w:r>
      <w:r>
        <w:rPr>
          <w:color w:val="222222"/>
          <w:sz w:val="21"/>
          <w:szCs w:val="21"/>
        </w:rPr>
        <w:t> - this establishes the existence of a relation between </w:t>
      </w:r>
      <w:r>
        <w:rPr>
          <w:i/>
          <w:iCs/>
          <w:color w:val="222222"/>
          <w:sz w:val="21"/>
          <w:szCs w:val="21"/>
        </w:rPr>
        <w:t>List</w:t>
      </w:r>
      <w:r>
        <w:rPr>
          <w:color w:val="222222"/>
          <w:sz w:val="21"/>
          <w:szCs w:val="21"/>
        </w:rPr>
        <w:t>s and </w:t>
      </w:r>
      <w:r>
        <w:rPr>
          <w:i/>
          <w:iCs/>
          <w:color w:val="222222"/>
          <w:sz w:val="21"/>
          <w:szCs w:val="21"/>
        </w:rPr>
        <w:t>Node</w:t>
      </w:r>
      <w:r>
        <w:rPr>
          <w:color w:val="222222"/>
          <w:sz w:val="21"/>
          <w:szCs w:val="21"/>
        </w:rPr>
        <w:t>s such that every </w:t>
      </w:r>
      <w:r>
        <w:rPr>
          <w:i/>
          <w:iCs/>
          <w:color w:val="222222"/>
          <w:sz w:val="21"/>
          <w:szCs w:val="21"/>
        </w:rPr>
        <w:t>List</w:t>
      </w:r>
      <w:r>
        <w:rPr>
          <w:color w:val="222222"/>
          <w:sz w:val="21"/>
          <w:szCs w:val="21"/>
        </w:rPr>
        <w:t> is associated with no more than one head </w:t>
      </w:r>
      <w:r>
        <w:rPr>
          <w:i/>
          <w:iCs/>
          <w:color w:val="222222"/>
          <w:sz w:val="21"/>
          <w:szCs w:val="21"/>
        </w:rPr>
        <w:t>Node</w:t>
      </w:r>
    </w:p>
    <w:p w14:paraId="7FCDE283" w14:textId="77777777" w:rsidR="000667D3" w:rsidRDefault="000667D3" w:rsidP="00D56C26">
      <w:pPr>
        <w:numPr>
          <w:ilvl w:val="0"/>
          <w:numId w:val="28"/>
        </w:numPr>
        <w:shd w:val="clear" w:color="auto" w:fill="FFFFFF"/>
        <w:tabs>
          <w:tab w:val="clear" w:pos="720"/>
          <w:tab w:val="num" w:pos="384"/>
        </w:tabs>
        <w:spacing w:before="100" w:beforeAutospacing="1" w:after="24"/>
        <w:ind w:left="432"/>
        <w:rPr>
          <w:color w:val="222222"/>
          <w:sz w:val="21"/>
          <w:szCs w:val="21"/>
        </w:rPr>
      </w:pPr>
      <w:r>
        <w:rPr>
          <w:b/>
          <w:bCs/>
          <w:color w:val="222222"/>
          <w:sz w:val="21"/>
          <w:szCs w:val="21"/>
        </w:rPr>
        <w:t>Facts</w:t>
      </w:r>
      <w:r>
        <w:rPr>
          <w:color w:val="222222"/>
          <w:sz w:val="21"/>
          <w:szCs w:val="21"/>
        </w:rPr>
        <w:t> are constraints that are assumed to always hold</w:t>
      </w:r>
    </w:p>
    <w:p w14:paraId="1877C935" w14:textId="77777777" w:rsidR="000667D3" w:rsidRDefault="000667D3" w:rsidP="00D56C26">
      <w:pPr>
        <w:numPr>
          <w:ilvl w:val="0"/>
          <w:numId w:val="28"/>
        </w:numPr>
        <w:shd w:val="clear" w:color="auto" w:fill="FFFFFF"/>
        <w:tabs>
          <w:tab w:val="clear" w:pos="720"/>
          <w:tab w:val="num" w:pos="384"/>
        </w:tabs>
        <w:spacing w:before="100" w:beforeAutospacing="1" w:after="24"/>
        <w:ind w:left="432"/>
        <w:rPr>
          <w:color w:val="222222"/>
          <w:sz w:val="21"/>
          <w:szCs w:val="21"/>
        </w:rPr>
      </w:pPr>
      <w:r>
        <w:rPr>
          <w:b/>
          <w:bCs/>
          <w:color w:val="222222"/>
          <w:sz w:val="21"/>
          <w:szCs w:val="21"/>
        </w:rPr>
        <w:t>Predicates</w:t>
      </w:r>
      <w:r>
        <w:rPr>
          <w:color w:val="222222"/>
          <w:sz w:val="21"/>
          <w:szCs w:val="21"/>
        </w:rPr>
        <w:t> are parameterized constraints, and can be used to represent operations</w:t>
      </w:r>
    </w:p>
    <w:p w14:paraId="466EB56B" w14:textId="77777777" w:rsidR="000667D3" w:rsidRDefault="000667D3" w:rsidP="00D56C26">
      <w:pPr>
        <w:numPr>
          <w:ilvl w:val="0"/>
          <w:numId w:val="28"/>
        </w:numPr>
        <w:shd w:val="clear" w:color="auto" w:fill="FFFFFF"/>
        <w:tabs>
          <w:tab w:val="clear" w:pos="720"/>
          <w:tab w:val="num" w:pos="384"/>
        </w:tabs>
        <w:spacing w:before="100" w:beforeAutospacing="1" w:after="24"/>
        <w:ind w:left="432"/>
        <w:rPr>
          <w:color w:val="222222"/>
          <w:sz w:val="21"/>
          <w:szCs w:val="21"/>
        </w:rPr>
      </w:pPr>
      <w:r>
        <w:rPr>
          <w:b/>
          <w:bCs/>
          <w:color w:val="222222"/>
          <w:sz w:val="21"/>
          <w:szCs w:val="21"/>
        </w:rPr>
        <w:t>Functions</w:t>
      </w:r>
      <w:r>
        <w:rPr>
          <w:color w:val="222222"/>
          <w:sz w:val="21"/>
          <w:szCs w:val="21"/>
        </w:rPr>
        <w:t> are expressions that return results</w:t>
      </w:r>
    </w:p>
    <w:p w14:paraId="2032A86F" w14:textId="77777777" w:rsidR="000667D3" w:rsidRDefault="000667D3" w:rsidP="00D56C26">
      <w:pPr>
        <w:numPr>
          <w:ilvl w:val="0"/>
          <w:numId w:val="28"/>
        </w:numPr>
        <w:shd w:val="clear" w:color="auto" w:fill="FFFFFF"/>
        <w:tabs>
          <w:tab w:val="clear" w:pos="720"/>
          <w:tab w:val="num" w:pos="384"/>
        </w:tabs>
        <w:spacing w:before="100" w:beforeAutospacing="1" w:after="24"/>
        <w:ind w:left="432"/>
        <w:rPr>
          <w:color w:val="222222"/>
          <w:sz w:val="21"/>
          <w:szCs w:val="21"/>
        </w:rPr>
      </w:pPr>
      <w:r>
        <w:rPr>
          <w:b/>
          <w:bCs/>
          <w:color w:val="222222"/>
          <w:sz w:val="21"/>
          <w:szCs w:val="21"/>
        </w:rPr>
        <w:t>Assertions</w:t>
      </w:r>
      <w:r>
        <w:rPr>
          <w:color w:val="222222"/>
          <w:sz w:val="21"/>
          <w:szCs w:val="21"/>
        </w:rPr>
        <w:t> are assumptions about the model that can be checked using the </w:t>
      </w:r>
      <w:hyperlink r:id="rId21" w:tooltip="Alloy Analyzer" w:history="1">
        <w:r>
          <w:rPr>
            <w:rStyle w:val="Hyperlink"/>
            <w:color w:val="0B0080"/>
            <w:sz w:val="21"/>
            <w:szCs w:val="21"/>
          </w:rPr>
          <w:t>Alloy Analyzer</w:t>
        </w:r>
      </w:hyperlink>
    </w:p>
    <w:p w14:paraId="1EA40D5F" w14:textId="77777777" w:rsidR="006A178B" w:rsidRDefault="006A178B" w:rsidP="00D56C26">
      <w:pPr>
        <w:ind w:firstLine="720"/>
        <w:rPr>
          <w:lang w:eastAsia="en-US" w:bidi="ar-SA"/>
        </w:rPr>
      </w:pPr>
    </w:p>
    <w:p w14:paraId="49FDC672" w14:textId="77777777" w:rsidR="009B3DDE" w:rsidRDefault="009B3DDE" w:rsidP="009B3DDE">
      <w:pPr>
        <w:ind w:left="432" w:firstLine="288"/>
        <w:rPr>
          <w:lang w:eastAsia="en-US" w:bidi="ar-SA"/>
        </w:rPr>
      </w:pPr>
    </w:p>
    <w:p w14:paraId="33342F33" w14:textId="77777777" w:rsidR="00322A0D" w:rsidRDefault="00322A0D">
      <w:pPr>
        <w:rPr>
          <w:b/>
          <w:bCs/>
          <w:lang w:eastAsia="en-US" w:bidi="ar-SA"/>
        </w:rPr>
      </w:pPr>
      <w:r>
        <w:rPr>
          <w:lang w:eastAsia="en-US" w:bidi="ar-SA"/>
        </w:rPr>
        <w:br w:type="page"/>
      </w:r>
    </w:p>
    <w:p w14:paraId="27188272" w14:textId="4498C116" w:rsidR="009B3DDE" w:rsidRDefault="009B3DDE" w:rsidP="009B3DDE">
      <w:pPr>
        <w:pStyle w:val="3"/>
        <w:rPr>
          <w:lang w:eastAsia="en-US" w:bidi="ar-SA"/>
        </w:rPr>
      </w:pPr>
      <w:bookmarkStart w:id="31" w:name="_Toc492767948"/>
      <w:r>
        <w:rPr>
          <w:lang w:eastAsia="en-US" w:bidi="ar-SA"/>
        </w:rPr>
        <w:lastRenderedPageBreak/>
        <w:t>Audacity Alloy Model</w:t>
      </w:r>
      <w:bookmarkEnd w:id="31"/>
    </w:p>
    <w:p w14:paraId="2F2083DD" w14:textId="34E8205A" w:rsidR="00B14E82" w:rsidRDefault="00B14E82" w:rsidP="00D862F6">
      <w:pPr>
        <w:ind w:firstLine="576"/>
      </w:pPr>
      <w:r>
        <w:rPr>
          <w:lang w:eastAsia="en-US" w:bidi="ar-SA"/>
        </w:rPr>
        <w:t>The reverse-engineering process of Audacity</w:t>
      </w:r>
      <w:r w:rsidR="00D862F6">
        <w:rPr>
          <w:lang w:eastAsia="en-US" w:bidi="ar-SA"/>
        </w:rPr>
        <w:t>'s</w:t>
      </w:r>
      <w:r>
        <w:rPr>
          <w:lang w:eastAsia="en-US" w:bidi="ar-SA"/>
        </w:rPr>
        <w:t xml:space="preserve"> design (</w:t>
      </w:r>
      <w:r w:rsidR="00D862F6">
        <w:rPr>
          <w:lang w:eastAsia="en-US" w:bidi="ar-SA"/>
        </w:rPr>
        <w:t>see</w:t>
      </w:r>
      <w:r>
        <w:rPr>
          <w:lang w:eastAsia="en-US" w:bidi="ar-SA"/>
        </w:rPr>
        <w:t xml:space="preserve"> </w:t>
      </w:r>
      <w:hyperlink w:anchor="_Software_Detailed_Design" w:history="1">
        <w:r w:rsidRPr="002918DC">
          <w:rPr>
            <w:rStyle w:val="Hyperlink"/>
            <w:lang w:eastAsia="en-US" w:bidi="ar-SA"/>
          </w:rPr>
          <w:t>section 4.2</w:t>
        </w:r>
      </w:hyperlink>
      <w:r>
        <w:rPr>
          <w:lang w:eastAsia="en-US" w:bidi="ar-SA"/>
        </w:rPr>
        <w:t xml:space="preserve">) outlined the key elements which became a basis for our formal model. </w:t>
      </w:r>
      <w:r w:rsidR="00D862F6">
        <w:rPr>
          <w:lang w:eastAsia="en-US" w:bidi="ar-SA"/>
        </w:rPr>
        <w:t xml:space="preserve">The </w:t>
      </w:r>
      <w:r>
        <w:rPr>
          <w:lang w:eastAsia="en-US" w:bidi="ar-SA"/>
        </w:rPr>
        <w:t xml:space="preserve">actions described in this model correspond to the key </w:t>
      </w:r>
      <w:r>
        <w:t>design features</w:t>
      </w:r>
      <w:r w:rsidR="00D862F6">
        <w:t>, namely</w:t>
      </w:r>
      <w:r>
        <w:t>:</w:t>
      </w:r>
    </w:p>
    <w:p w14:paraId="0D6F9160" w14:textId="482DE2C1" w:rsidR="00B14E82" w:rsidRDefault="00B14E82">
      <w:pPr>
        <w:pStyle w:val="ad"/>
        <w:numPr>
          <w:ilvl w:val="0"/>
          <w:numId w:val="18"/>
        </w:numPr>
        <w:rPr>
          <w:lang w:eastAsia="en-US" w:bidi="ar-SA"/>
        </w:rPr>
      </w:pPr>
      <w:r>
        <w:rPr>
          <w:lang w:eastAsia="en-US" w:bidi="ar-SA"/>
        </w:rPr>
        <w:t>Import</w:t>
      </w:r>
    </w:p>
    <w:p w14:paraId="0C28CC6C" w14:textId="77777777" w:rsidR="00B14E82" w:rsidRDefault="00B14E82" w:rsidP="00B14E82">
      <w:pPr>
        <w:pStyle w:val="ad"/>
        <w:numPr>
          <w:ilvl w:val="0"/>
          <w:numId w:val="18"/>
        </w:numPr>
        <w:rPr>
          <w:lang w:eastAsia="en-US" w:bidi="ar-SA"/>
        </w:rPr>
      </w:pPr>
      <w:r>
        <w:rPr>
          <w:lang w:eastAsia="en-US" w:bidi="ar-SA"/>
        </w:rPr>
        <w:t>Cut</w:t>
      </w:r>
    </w:p>
    <w:p w14:paraId="1436F5B9" w14:textId="77777777" w:rsidR="00B14E82" w:rsidRDefault="00B14E82" w:rsidP="00B14E82">
      <w:pPr>
        <w:pStyle w:val="ad"/>
        <w:numPr>
          <w:ilvl w:val="0"/>
          <w:numId w:val="18"/>
        </w:numPr>
        <w:rPr>
          <w:lang w:eastAsia="en-US" w:bidi="ar-SA"/>
        </w:rPr>
      </w:pPr>
      <w:r>
        <w:rPr>
          <w:lang w:eastAsia="en-US" w:bidi="ar-SA"/>
        </w:rPr>
        <w:t>Paste</w:t>
      </w:r>
    </w:p>
    <w:p w14:paraId="1B7D6D50" w14:textId="77777777" w:rsidR="00B14E82" w:rsidRDefault="00B14E82" w:rsidP="00B14E82">
      <w:pPr>
        <w:pStyle w:val="ad"/>
        <w:numPr>
          <w:ilvl w:val="0"/>
          <w:numId w:val="18"/>
        </w:numPr>
        <w:rPr>
          <w:lang w:eastAsia="en-US" w:bidi="ar-SA"/>
        </w:rPr>
      </w:pPr>
      <w:r>
        <w:rPr>
          <w:lang w:eastAsia="en-US" w:bidi="ar-SA"/>
        </w:rPr>
        <w:t>Zoom-In</w:t>
      </w:r>
    </w:p>
    <w:p w14:paraId="35D744E5" w14:textId="77777777" w:rsidR="00B14E82" w:rsidRDefault="00B14E82" w:rsidP="00B14E82">
      <w:pPr>
        <w:pStyle w:val="ad"/>
        <w:numPr>
          <w:ilvl w:val="0"/>
          <w:numId w:val="18"/>
        </w:numPr>
        <w:rPr>
          <w:lang w:eastAsia="en-US" w:bidi="ar-SA"/>
        </w:rPr>
      </w:pPr>
      <w:r>
        <w:rPr>
          <w:lang w:eastAsia="en-US" w:bidi="ar-SA"/>
        </w:rPr>
        <w:t>Zoom-Out</w:t>
      </w:r>
    </w:p>
    <w:p w14:paraId="1E7ACCD3" w14:textId="2360D996" w:rsidR="00B14E82" w:rsidRDefault="00B14E82" w:rsidP="00B14E82">
      <w:pPr>
        <w:pStyle w:val="ad"/>
        <w:numPr>
          <w:ilvl w:val="0"/>
          <w:numId w:val="18"/>
        </w:numPr>
        <w:rPr>
          <w:lang w:eastAsia="en-US" w:bidi="ar-SA"/>
        </w:rPr>
      </w:pPr>
      <w:r>
        <w:rPr>
          <w:lang w:eastAsia="en-US" w:bidi="ar-SA"/>
        </w:rPr>
        <w:t xml:space="preserve">Undo </w:t>
      </w:r>
    </w:p>
    <w:p w14:paraId="22015CB7" w14:textId="77777777" w:rsidR="00CD467F" w:rsidRDefault="00B14E82" w:rsidP="00B14E82">
      <w:pPr>
        <w:pStyle w:val="ad"/>
        <w:numPr>
          <w:ilvl w:val="0"/>
          <w:numId w:val="18"/>
        </w:numPr>
        <w:rPr>
          <w:lang w:eastAsia="en-US" w:bidi="ar-SA"/>
        </w:rPr>
      </w:pPr>
      <w:r>
        <w:rPr>
          <w:lang w:eastAsia="en-US" w:bidi="ar-SA"/>
        </w:rPr>
        <w:t>Redo</w:t>
      </w:r>
    </w:p>
    <w:p w14:paraId="2E14BBD4" w14:textId="1C6407DB" w:rsidR="00322A0D" w:rsidRDefault="00322A0D" w:rsidP="00322A0D">
      <w:pPr>
        <w:rPr>
          <w:lang w:eastAsia="en-US" w:bidi="ar-SA"/>
        </w:rPr>
      </w:pPr>
    </w:p>
    <w:p w14:paraId="28C80721" w14:textId="28F208B6" w:rsidR="00CD467F" w:rsidRDefault="00CD467F" w:rsidP="00D56C26">
      <w:pPr>
        <w:ind w:firstLine="432"/>
        <w:rPr>
          <w:lang w:eastAsia="en-US" w:bidi="ar-SA"/>
        </w:rPr>
      </w:pPr>
      <w:r>
        <w:rPr>
          <w:lang w:eastAsia="en-US" w:bidi="ar-SA"/>
        </w:rPr>
        <w:t xml:space="preserve">See </w:t>
      </w:r>
      <w:hyperlink w:anchor="_Appendix_C:_Audacity_1" w:history="1">
        <w:r w:rsidRPr="00730327">
          <w:rPr>
            <w:rStyle w:val="Hyperlink"/>
            <w:lang w:eastAsia="en-US" w:bidi="ar-SA"/>
          </w:rPr>
          <w:t>Appendix C</w:t>
        </w:r>
      </w:hyperlink>
      <w:r>
        <w:rPr>
          <w:lang w:eastAsia="en-US" w:bidi="ar-SA"/>
        </w:rPr>
        <w:t xml:space="preserve"> for detailed explanation of the features and their effect on the system's design.</w:t>
      </w:r>
    </w:p>
    <w:p w14:paraId="4E7ABFC4" w14:textId="77777777" w:rsidR="00CD467F" w:rsidRDefault="00CD467F" w:rsidP="00322A0D">
      <w:pPr>
        <w:ind w:firstLine="432"/>
        <w:rPr>
          <w:lang w:eastAsia="en-US" w:bidi="ar-SA"/>
        </w:rPr>
      </w:pPr>
    </w:p>
    <w:p w14:paraId="448E16EE" w14:textId="0F15B2D8" w:rsidR="00322A0D" w:rsidRDefault="00322A0D" w:rsidP="00322A0D">
      <w:pPr>
        <w:ind w:firstLine="432"/>
        <w:rPr>
          <w:lang w:eastAsia="en-US" w:bidi="ar-SA"/>
        </w:rPr>
      </w:pPr>
      <w:r>
        <w:rPr>
          <w:lang w:eastAsia="en-US" w:bidi="ar-SA"/>
        </w:rPr>
        <w:t>In order to provide formal description of the above actions, our model consists from the following atoms and relations:</w:t>
      </w:r>
    </w:p>
    <w:p w14:paraId="5273BF2A" w14:textId="20B32917" w:rsidR="00322A0D" w:rsidRDefault="00322A0D" w:rsidP="00322A0D">
      <w:pPr>
        <w:ind w:firstLine="432"/>
        <w:rPr>
          <w:lang w:eastAsia="en-US" w:bidi="ar-SA"/>
        </w:rPr>
      </w:pPr>
    </w:p>
    <w:p w14:paraId="143C0836" w14:textId="51389C10" w:rsidR="00322A0D" w:rsidRDefault="00322A0D" w:rsidP="00322A0D">
      <w:pPr>
        <w:ind w:firstLine="432"/>
        <w:rPr>
          <w:lang w:eastAsia="en-US" w:bidi="ar-SA"/>
        </w:rPr>
      </w:pPr>
      <w:r>
        <w:rPr>
          <w:noProof/>
          <w:lang w:eastAsia="en-US"/>
        </w:rPr>
        <w:drawing>
          <wp:inline distT="0" distB="0" distL="0" distR="0" wp14:anchorId="2C98352B" wp14:editId="27056876">
            <wp:extent cx="5791200" cy="506991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02218" cy="5079559"/>
                    </a:xfrm>
                    <a:prstGeom prst="rect">
                      <a:avLst/>
                    </a:prstGeom>
                    <a:noFill/>
                    <a:ln>
                      <a:noFill/>
                    </a:ln>
                  </pic:spPr>
                </pic:pic>
              </a:graphicData>
            </a:graphic>
          </wp:inline>
        </w:drawing>
      </w:r>
    </w:p>
    <w:p w14:paraId="40C9B107" w14:textId="77777777" w:rsidR="00322A0D" w:rsidRDefault="00322A0D" w:rsidP="00322A0D">
      <w:pPr>
        <w:ind w:firstLine="432"/>
        <w:rPr>
          <w:lang w:eastAsia="en-US" w:bidi="ar-SA"/>
        </w:rPr>
      </w:pPr>
    </w:p>
    <w:p w14:paraId="08A281DA" w14:textId="77777777" w:rsidR="00322A0D" w:rsidRDefault="00322A0D">
      <w:r>
        <w:br w:type="page"/>
      </w:r>
    </w:p>
    <w:p w14:paraId="4AA13CB6" w14:textId="5CFF5026" w:rsidR="00322A0D" w:rsidRDefault="00322A0D" w:rsidP="00322A0D">
      <w:pPr>
        <w:ind w:firstLine="432"/>
      </w:pPr>
      <w:r>
        <w:lastRenderedPageBreak/>
        <w:t>Where:</w:t>
      </w:r>
    </w:p>
    <w:p w14:paraId="49B2B8A4" w14:textId="2BAE8CF2" w:rsidR="00322A0D" w:rsidRDefault="00322A0D" w:rsidP="00322A0D">
      <w:pPr>
        <w:pStyle w:val="ad"/>
        <w:numPr>
          <w:ilvl w:val="0"/>
          <w:numId w:val="22"/>
        </w:numPr>
      </w:pPr>
      <w:r w:rsidRPr="00A954A5">
        <w:rPr>
          <w:b/>
          <w:bCs/>
          <w:i/>
          <w:iCs/>
        </w:rPr>
        <w:t>Sample</w:t>
      </w:r>
      <w:r>
        <w:t xml:space="preserve"> represents a single sample in the audio file</w:t>
      </w:r>
    </w:p>
    <w:p w14:paraId="6419FBB3" w14:textId="5F03FAB5" w:rsidR="00322A0D" w:rsidRDefault="00322A0D" w:rsidP="00322A0D">
      <w:pPr>
        <w:pStyle w:val="ad"/>
        <w:numPr>
          <w:ilvl w:val="0"/>
          <w:numId w:val="22"/>
        </w:numPr>
      </w:pPr>
      <w:r w:rsidRPr="00A954A5">
        <w:rPr>
          <w:b/>
          <w:bCs/>
          <w:i/>
          <w:iCs/>
        </w:rPr>
        <w:t>SamplesContainer</w:t>
      </w:r>
      <w:r>
        <w:t xml:space="preserve"> represent</w:t>
      </w:r>
      <w:r w:rsidR="00A954A5">
        <w:t>s</w:t>
      </w:r>
      <w:r>
        <w:t xml:space="preserve"> a generic sequence of samples</w:t>
      </w:r>
    </w:p>
    <w:p w14:paraId="4AF0858B" w14:textId="00DFD283" w:rsidR="00322A0D" w:rsidRDefault="00322A0D" w:rsidP="00322A0D">
      <w:pPr>
        <w:pStyle w:val="ad"/>
        <w:numPr>
          <w:ilvl w:val="0"/>
          <w:numId w:val="22"/>
        </w:numPr>
      </w:pPr>
      <w:r w:rsidRPr="00A954A5">
        <w:rPr>
          <w:b/>
          <w:bCs/>
          <w:i/>
          <w:iCs/>
        </w:rPr>
        <w:t>Clipboard</w:t>
      </w:r>
      <w:r>
        <w:t xml:space="preserve"> – the sequence of samples used to hold samples between cut and paste operations </w:t>
      </w:r>
    </w:p>
    <w:p w14:paraId="757D1BC1" w14:textId="381E546A" w:rsidR="00322A0D" w:rsidRDefault="00322A0D" w:rsidP="00322A0D">
      <w:pPr>
        <w:pStyle w:val="ad"/>
        <w:numPr>
          <w:ilvl w:val="0"/>
          <w:numId w:val="22"/>
        </w:numPr>
      </w:pPr>
      <w:r w:rsidRPr="00A954A5">
        <w:rPr>
          <w:b/>
          <w:bCs/>
          <w:i/>
          <w:iCs/>
        </w:rPr>
        <w:t>Track</w:t>
      </w:r>
      <w:r w:rsidR="00A954A5">
        <w:t xml:space="preserve"> – the sample container represents an audio channel that is initially loaded from a file, but further may be edited by cut/paste (or other) operations.</w:t>
      </w:r>
    </w:p>
    <w:p w14:paraId="4A90494E" w14:textId="5FF28781" w:rsidR="00322A0D" w:rsidRDefault="00A954A5" w:rsidP="00322A0D">
      <w:pPr>
        <w:pStyle w:val="ad"/>
        <w:numPr>
          <w:ilvl w:val="0"/>
          <w:numId w:val="22"/>
        </w:numPr>
      </w:pPr>
      <w:r w:rsidRPr="00A954A5">
        <w:rPr>
          <w:b/>
          <w:bCs/>
          <w:i/>
          <w:iCs/>
        </w:rPr>
        <w:t>Window</w:t>
      </w:r>
      <w:r>
        <w:t xml:space="preserve"> represents the visible part of a track</w:t>
      </w:r>
    </w:p>
    <w:p w14:paraId="76453E1F" w14:textId="5A4673B3" w:rsidR="00A954A5" w:rsidRDefault="00A954A5" w:rsidP="00322A0D">
      <w:pPr>
        <w:pStyle w:val="ad"/>
        <w:numPr>
          <w:ilvl w:val="0"/>
          <w:numId w:val="22"/>
        </w:numPr>
      </w:pPr>
      <w:r w:rsidRPr="00A954A5">
        <w:rPr>
          <w:b/>
          <w:bCs/>
          <w:i/>
          <w:iCs/>
        </w:rPr>
        <w:t>History</w:t>
      </w:r>
      <w:r>
        <w:t xml:space="preserve"> – this is the formal way to represent an over-the-time memory of the model states to allow formal definition of the Undo and Redo actions.</w:t>
      </w:r>
    </w:p>
    <w:p w14:paraId="6369E2C3" w14:textId="77777777" w:rsidR="00322A0D" w:rsidRDefault="00322A0D" w:rsidP="00322A0D">
      <w:pPr>
        <w:ind w:firstLine="432"/>
      </w:pPr>
    </w:p>
    <w:p w14:paraId="1FB7C8C5" w14:textId="445D4EB5" w:rsidR="00C60F86" w:rsidRDefault="00B14E82" w:rsidP="00322A0D">
      <w:pPr>
        <w:ind w:firstLine="432"/>
      </w:pPr>
      <w:r>
        <w:t xml:space="preserve">Since the </w:t>
      </w:r>
      <w:r w:rsidR="00322A0D">
        <w:t xml:space="preserve">entire </w:t>
      </w:r>
      <w:r w:rsidR="00C60F86">
        <w:t>A</w:t>
      </w:r>
      <w:r>
        <w:t>lloy code</w:t>
      </w:r>
      <w:r w:rsidR="00322A0D">
        <w:t xml:space="preserve"> with facts, predicates and checks for all the actions</w:t>
      </w:r>
      <w:r>
        <w:t xml:space="preserve"> </w:t>
      </w:r>
      <w:r w:rsidR="00C60F86">
        <w:t xml:space="preserve">will overload this document, it is not presented here, </w:t>
      </w:r>
      <w:r w:rsidR="00322A0D">
        <w:t>however</w:t>
      </w:r>
      <w:r w:rsidR="00C60F86">
        <w:t xml:space="preserve"> </w:t>
      </w:r>
      <w:r w:rsidR="00322A0D">
        <w:t>the full</w:t>
      </w:r>
      <w:r w:rsidR="00C60F86">
        <w:t xml:space="preserve"> code is open-source and can be easily found on GitHub: </w:t>
      </w:r>
      <w:hyperlink r:id="rId23" w:history="1">
        <w:r w:rsidR="00C60F86" w:rsidRPr="009D3BE3">
          <w:rPr>
            <w:rStyle w:val="Hyperlink"/>
          </w:rPr>
          <w:t>https://github.com/leonidsh119/audacity-alloy-model</w:t>
        </w:r>
      </w:hyperlink>
    </w:p>
    <w:p w14:paraId="51F9F74A" w14:textId="0CE09B70" w:rsidR="00B14E82" w:rsidRDefault="00B14E82" w:rsidP="00B14E82">
      <w:pPr>
        <w:ind w:left="432"/>
        <w:rPr>
          <w:b/>
          <w:bCs/>
          <w:sz w:val="28"/>
          <w:szCs w:val="28"/>
          <w:lang w:eastAsia="en-US" w:bidi="ar-SA"/>
        </w:rPr>
      </w:pPr>
      <w:r>
        <w:br w:type="page"/>
      </w:r>
    </w:p>
    <w:p w14:paraId="51C5056F" w14:textId="3118C59A" w:rsidR="00322A0D" w:rsidRDefault="007B4510" w:rsidP="00322A0D">
      <w:pPr>
        <w:pStyle w:val="3"/>
        <w:rPr>
          <w:lang w:eastAsia="en-US" w:bidi="ar-SA"/>
        </w:rPr>
      </w:pPr>
      <w:bookmarkStart w:id="32" w:name="_Toc492767949"/>
      <w:r>
        <w:rPr>
          <w:lang w:eastAsia="en-US" w:bidi="ar-SA"/>
        </w:rPr>
        <w:lastRenderedPageBreak/>
        <w:t>Analyzing the Formal Model</w:t>
      </w:r>
      <w:bookmarkEnd w:id="32"/>
    </w:p>
    <w:p w14:paraId="36A70F84" w14:textId="117ACA90" w:rsidR="007B4510" w:rsidRDefault="007B4510" w:rsidP="007B4510">
      <w:pPr>
        <w:ind w:firstLine="432"/>
      </w:pPr>
      <w:r>
        <w:t>When the formal model is created, we want to analyze it in a way that will help us to produce a design which will be optimal in the terms of strong cohesion and loose coupling.</w:t>
      </w:r>
    </w:p>
    <w:p w14:paraId="2EB9A25F" w14:textId="03EADFE2" w:rsidR="00B8010E" w:rsidRDefault="00B8010E" w:rsidP="00B8010E">
      <w:pPr>
        <w:pStyle w:val="ae"/>
        <w:numPr>
          <w:ilvl w:val="0"/>
          <w:numId w:val="24"/>
        </w:numPr>
        <w:rPr>
          <w:shd w:val="clear" w:color="auto" w:fill="FFFFFF"/>
        </w:rPr>
      </w:pPr>
      <w:r w:rsidRPr="00B8010E">
        <w:rPr>
          <w:b/>
          <w:bCs/>
          <w:shd w:val="clear" w:color="auto" w:fill="FFFFFF"/>
        </w:rPr>
        <w:t>loosely coupled</w:t>
      </w:r>
      <w:r w:rsidRPr="00B8010E">
        <w:rPr>
          <w:shd w:val="clear" w:color="auto" w:fill="FFFFFF"/>
        </w:rPr>
        <w:t> system is one in which each of its </w:t>
      </w:r>
      <w:r w:rsidRPr="00B8010E">
        <w:rPr>
          <w:sz w:val="21"/>
          <w:szCs w:val="21"/>
          <w:shd w:val="clear" w:color="auto" w:fill="FFFFFF"/>
        </w:rPr>
        <w:t>components</w:t>
      </w:r>
      <w:r w:rsidRPr="00B8010E">
        <w:rPr>
          <w:shd w:val="clear" w:color="auto" w:fill="FFFFFF"/>
        </w:rPr>
        <w:t> has, or makes use of, little or no knowledge of the definitions of other separate components. Subareas include the </w:t>
      </w:r>
      <w:r w:rsidRPr="00B8010E">
        <w:rPr>
          <w:sz w:val="21"/>
          <w:szCs w:val="21"/>
          <w:shd w:val="clear" w:color="auto" w:fill="FFFFFF"/>
        </w:rPr>
        <w:t>coupling</w:t>
      </w:r>
      <w:r w:rsidRPr="00B8010E">
        <w:rPr>
          <w:shd w:val="clear" w:color="auto" w:fill="FFFFFF"/>
        </w:rPr>
        <w:t> of classes, interfaces, data, and services</w:t>
      </w:r>
    </w:p>
    <w:p w14:paraId="649B9998" w14:textId="5D652D66" w:rsidR="00B8010E" w:rsidRDefault="00B8010E" w:rsidP="00B8010E">
      <w:pPr>
        <w:pStyle w:val="ae"/>
        <w:numPr>
          <w:ilvl w:val="0"/>
          <w:numId w:val="24"/>
        </w:numPr>
        <w:rPr>
          <w:shd w:val="clear" w:color="auto" w:fill="FFFFFF"/>
        </w:rPr>
      </w:pPr>
      <w:r>
        <w:rPr>
          <w:shd w:val="clear" w:color="auto" w:fill="FFFFFF"/>
        </w:rPr>
        <w:t xml:space="preserve">The </w:t>
      </w:r>
      <w:r w:rsidRPr="00B8010E">
        <w:rPr>
          <w:b/>
          <w:bCs/>
          <w:shd w:val="clear" w:color="auto" w:fill="FFFFFF"/>
        </w:rPr>
        <w:t>cohesion</w:t>
      </w:r>
      <w:r>
        <w:rPr>
          <w:shd w:val="clear" w:color="auto" w:fill="FFFFFF"/>
        </w:rPr>
        <w:t xml:space="preserve"> of a module is a measure for how well the internal parts of a module (e.g. the methods and attributes of a class) belong together. Having a high cohesion means, that a module should only comprise responsibilities which belong together.</w:t>
      </w:r>
    </w:p>
    <w:p w14:paraId="0C6D2EF2" w14:textId="611D76F9" w:rsidR="00EE3148" w:rsidRDefault="00EE3148" w:rsidP="00B8010E">
      <w:pPr>
        <w:ind w:left="360"/>
      </w:pPr>
    </w:p>
    <w:p w14:paraId="15C04582" w14:textId="77777777" w:rsidR="00EE3148" w:rsidRDefault="00EE3148" w:rsidP="00EE3148">
      <w:pPr>
        <w:ind w:firstLine="360"/>
      </w:pPr>
      <w:r>
        <w:t xml:space="preserve">The idea behind analyzing of the formal model is described in the </w:t>
      </w:r>
      <w:r w:rsidRPr="00EE3148">
        <w:t xml:space="preserve">prof. Shmuel Tyszberowicz and dr. David Faitelson </w:t>
      </w:r>
      <w:r>
        <w:t>work which is summarized in the "Improving Design Decomposition" article.</w:t>
      </w:r>
    </w:p>
    <w:p w14:paraId="104FD952" w14:textId="2EC5174B" w:rsidR="00EE3148" w:rsidRDefault="00EE3148" w:rsidP="00EE3148">
      <w:pPr>
        <w:ind w:firstLine="360"/>
      </w:pPr>
      <w:r>
        <w:t xml:space="preserve">The goal of the analysis is to determine clusters of </w:t>
      </w:r>
      <w:r w:rsidR="00350DE7">
        <w:t>state variables</w:t>
      </w:r>
      <w:r>
        <w:t xml:space="preserve"> (</w:t>
      </w:r>
      <w:r w:rsidR="00350DE7">
        <w:t>entities,</w:t>
      </w:r>
      <w:r>
        <w:t xml:space="preserve"> classes</w:t>
      </w:r>
      <w:r w:rsidR="00350DE7">
        <w:t>, etc.</w:t>
      </w:r>
      <w:r>
        <w:t xml:space="preserve">) with strong connections inside the clusters and loose connections between the clusters. For our abstract Audacity model, the </w:t>
      </w:r>
      <w:r w:rsidR="00350DE7">
        <w:t xml:space="preserve">dependencies </w:t>
      </w:r>
      <w:r>
        <w:t xml:space="preserve">between the </w:t>
      </w:r>
      <w:r w:rsidR="00350DE7">
        <w:t>model atoms (state variables of the system) and operations (methods and functions in the system)</w:t>
      </w:r>
      <w:r>
        <w:t xml:space="preserve"> are summarized in the table below:</w:t>
      </w:r>
    </w:p>
    <w:p w14:paraId="71C6979C" w14:textId="77777777" w:rsidR="00EE3148" w:rsidRDefault="00EE3148" w:rsidP="00EE3148">
      <w:pPr>
        <w:ind w:firstLine="360"/>
      </w:pPr>
    </w:p>
    <w:tbl>
      <w:tblPr>
        <w:tblW w:w="10043" w:type="dxa"/>
        <w:tblInd w:w="-856" w:type="dxa"/>
        <w:tblLook w:val="04A0" w:firstRow="1" w:lastRow="0" w:firstColumn="1" w:lastColumn="0" w:noHBand="0" w:noVBand="1"/>
      </w:tblPr>
      <w:tblGrid>
        <w:gridCol w:w="1675"/>
        <w:gridCol w:w="1160"/>
        <w:gridCol w:w="1160"/>
        <w:gridCol w:w="1160"/>
        <w:gridCol w:w="1160"/>
        <w:gridCol w:w="1408"/>
        <w:gridCol w:w="1160"/>
        <w:gridCol w:w="1160"/>
      </w:tblGrid>
      <w:tr w:rsidR="00EE3148" w:rsidRPr="00EE3148" w14:paraId="09E964D9" w14:textId="77777777" w:rsidTr="00350DE7">
        <w:trPr>
          <w:trHeight w:val="300"/>
        </w:trPr>
        <w:tc>
          <w:tcPr>
            <w:tcW w:w="167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098481F"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Actions\Entities</w:t>
            </w:r>
          </w:p>
        </w:tc>
        <w:tc>
          <w:tcPr>
            <w:tcW w:w="116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D139D10"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_samples</w:t>
            </w:r>
          </w:p>
        </w:tc>
        <w:tc>
          <w:tcPr>
            <w:tcW w:w="116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47D3372"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_tracks</w:t>
            </w:r>
          </w:p>
        </w:tc>
        <w:tc>
          <w:tcPr>
            <w:tcW w:w="116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22B84F1"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_start</w:t>
            </w:r>
          </w:p>
        </w:tc>
        <w:tc>
          <w:tcPr>
            <w:tcW w:w="116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A97D3F0"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_end</w:t>
            </w:r>
          </w:p>
        </w:tc>
        <w:tc>
          <w:tcPr>
            <w:tcW w:w="1408"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DAA757B"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_winsamples</w:t>
            </w:r>
          </w:p>
        </w:tc>
        <w:tc>
          <w:tcPr>
            <w:tcW w:w="116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F69BA9C"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history</w:t>
            </w:r>
          </w:p>
        </w:tc>
        <w:tc>
          <w:tcPr>
            <w:tcW w:w="116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628E517"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present</w:t>
            </w:r>
          </w:p>
        </w:tc>
      </w:tr>
      <w:tr w:rsidR="00EE3148" w:rsidRPr="00EE3148" w14:paraId="0A146F75" w14:textId="77777777" w:rsidTr="00350DE7">
        <w:trPr>
          <w:trHeight w:val="300"/>
        </w:trPr>
        <w:tc>
          <w:tcPr>
            <w:tcW w:w="167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9CE82DE"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Import</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627F54AA"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r</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49DFEBAD"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2E613799"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629EA3B3"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408"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7AFAEFED"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07D35881"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51F6F4A6"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r>
      <w:tr w:rsidR="00EE3148" w:rsidRPr="00EE3148" w14:paraId="71A2C68F" w14:textId="77777777" w:rsidTr="00350DE7">
        <w:trPr>
          <w:trHeight w:val="300"/>
        </w:trPr>
        <w:tc>
          <w:tcPr>
            <w:tcW w:w="167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D04853D"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Cut</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17855AB"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07B592A"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 </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7186424"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DC6A8A5"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408"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2940AD8A"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314E5AAE"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25F98CFF"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r>
      <w:tr w:rsidR="00EE3148" w:rsidRPr="00EE3148" w14:paraId="3C03CAEE" w14:textId="77777777" w:rsidTr="00350DE7">
        <w:trPr>
          <w:trHeight w:val="300"/>
        </w:trPr>
        <w:tc>
          <w:tcPr>
            <w:tcW w:w="167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CA8576F"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Paste</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312EFDFD"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72D2A361"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 </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15D2C397"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 </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51A63B5D"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 </w:t>
            </w:r>
          </w:p>
        </w:tc>
        <w:tc>
          <w:tcPr>
            <w:tcW w:w="1408"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714051DF"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4B91D837"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352087BA"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r>
      <w:tr w:rsidR="00EE3148" w:rsidRPr="00EE3148" w14:paraId="7A1BCB65" w14:textId="77777777" w:rsidTr="00350DE7">
        <w:trPr>
          <w:trHeight w:val="300"/>
        </w:trPr>
        <w:tc>
          <w:tcPr>
            <w:tcW w:w="167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88CD690"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ZoomIn</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E1044CD"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r</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612C5B4A"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 </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7DB71885"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7434A312"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408"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2260D404"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77B25546"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0F7E44A3"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r>
      <w:tr w:rsidR="00EE3148" w:rsidRPr="00EE3148" w14:paraId="346EF32E" w14:textId="77777777" w:rsidTr="00350DE7">
        <w:trPr>
          <w:trHeight w:val="300"/>
        </w:trPr>
        <w:tc>
          <w:tcPr>
            <w:tcW w:w="167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756EC03"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ZoomOut</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7CA8EE8D"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r</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77D491A7"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 </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30E4AC61"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4FB5D0B1"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408"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0D13ECC5"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506F0C92"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4F42100F"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r>
      <w:tr w:rsidR="00EE3148" w:rsidRPr="00EE3148" w14:paraId="1E6E73F0" w14:textId="77777777" w:rsidTr="00350DE7">
        <w:trPr>
          <w:trHeight w:val="300"/>
        </w:trPr>
        <w:tc>
          <w:tcPr>
            <w:tcW w:w="1675" w:type="dxa"/>
            <w:tcBorders>
              <w:top w:val="single" w:sz="4" w:space="0" w:color="auto"/>
              <w:left w:val="single" w:sz="4" w:space="0" w:color="auto"/>
              <w:bottom w:val="nil"/>
              <w:right w:val="single" w:sz="4" w:space="0" w:color="auto"/>
            </w:tcBorders>
            <w:shd w:val="clear" w:color="000000" w:fill="808080"/>
            <w:noWrap/>
            <w:vAlign w:val="bottom"/>
            <w:hideMark/>
          </w:tcPr>
          <w:p w14:paraId="1F73FC7C"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Undo</w:t>
            </w:r>
          </w:p>
        </w:tc>
        <w:tc>
          <w:tcPr>
            <w:tcW w:w="1160" w:type="dxa"/>
            <w:tcBorders>
              <w:top w:val="single" w:sz="4" w:space="0" w:color="auto"/>
              <w:left w:val="single" w:sz="4" w:space="0" w:color="auto"/>
              <w:bottom w:val="nil"/>
              <w:right w:val="single" w:sz="4" w:space="0" w:color="auto"/>
            </w:tcBorders>
            <w:shd w:val="clear" w:color="5B9BD5" w:fill="5B9BD5"/>
            <w:noWrap/>
            <w:vAlign w:val="bottom"/>
            <w:hideMark/>
          </w:tcPr>
          <w:p w14:paraId="3FA9F38B"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nil"/>
              <w:right w:val="single" w:sz="4" w:space="0" w:color="auto"/>
            </w:tcBorders>
            <w:shd w:val="clear" w:color="5B9BD5" w:fill="5B9BD5"/>
            <w:noWrap/>
            <w:vAlign w:val="bottom"/>
            <w:hideMark/>
          </w:tcPr>
          <w:p w14:paraId="75F0F4CF"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nil"/>
              <w:right w:val="single" w:sz="4" w:space="0" w:color="auto"/>
            </w:tcBorders>
            <w:shd w:val="clear" w:color="5B9BD5" w:fill="5B9BD5"/>
            <w:noWrap/>
            <w:vAlign w:val="bottom"/>
            <w:hideMark/>
          </w:tcPr>
          <w:p w14:paraId="37EC96D2"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nil"/>
              <w:right w:val="single" w:sz="4" w:space="0" w:color="auto"/>
            </w:tcBorders>
            <w:shd w:val="clear" w:color="5B9BD5" w:fill="5B9BD5"/>
            <w:noWrap/>
            <w:vAlign w:val="bottom"/>
            <w:hideMark/>
          </w:tcPr>
          <w:p w14:paraId="0A62C63E"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408" w:type="dxa"/>
            <w:tcBorders>
              <w:top w:val="single" w:sz="4" w:space="0" w:color="auto"/>
              <w:left w:val="single" w:sz="4" w:space="0" w:color="auto"/>
              <w:bottom w:val="nil"/>
              <w:right w:val="single" w:sz="4" w:space="0" w:color="auto"/>
            </w:tcBorders>
            <w:shd w:val="clear" w:color="5B9BD5" w:fill="5B9BD5"/>
            <w:noWrap/>
            <w:vAlign w:val="bottom"/>
            <w:hideMark/>
          </w:tcPr>
          <w:p w14:paraId="0A5BE4BC"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nil"/>
              <w:right w:val="single" w:sz="4" w:space="0" w:color="auto"/>
            </w:tcBorders>
            <w:shd w:val="clear" w:color="5B9BD5" w:fill="5B9BD5"/>
            <w:noWrap/>
            <w:vAlign w:val="bottom"/>
            <w:hideMark/>
          </w:tcPr>
          <w:p w14:paraId="0262BA38"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 </w:t>
            </w:r>
          </w:p>
        </w:tc>
        <w:tc>
          <w:tcPr>
            <w:tcW w:w="1160" w:type="dxa"/>
            <w:tcBorders>
              <w:top w:val="single" w:sz="4" w:space="0" w:color="auto"/>
              <w:left w:val="single" w:sz="4" w:space="0" w:color="auto"/>
              <w:bottom w:val="nil"/>
              <w:right w:val="single" w:sz="4" w:space="0" w:color="auto"/>
            </w:tcBorders>
            <w:shd w:val="clear" w:color="5B9BD5" w:fill="5B9BD5"/>
            <w:noWrap/>
            <w:vAlign w:val="bottom"/>
            <w:hideMark/>
          </w:tcPr>
          <w:p w14:paraId="208EB97B"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r>
      <w:tr w:rsidR="00EE3148" w:rsidRPr="00EE3148" w14:paraId="15C2C918" w14:textId="77777777" w:rsidTr="00350DE7">
        <w:trPr>
          <w:trHeight w:val="315"/>
        </w:trPr>
        <w:tc>
          <w:tcPr>
            <w:tcW w:w="167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E6276E9" w14:textId="77777777" w:rsidR="00EE3148" w:rsidRPr="00EE3148" w:rsidRDefault="00EE3148" w:rsidP="00EE3148">
            <w:pPr>
              <w:jc w:val="center"/>
              <w:rPr>
                <w:rFonts w:ascii="Calibri" w:hAnsi="Calibri" w:cs="Calibri"/>
                <w:b/>
                <w:bCs/>
                <w:color w:val="FFFFFF"/>
                <w:sz w:val="22"/>
                <w:szCs w:val="22"/>
                <w:lang w:val="x-none" w:eastAsia="x-none"/>
              </w:rPr>
            </w:pPr>
            <w:r w:rsidRPr="00EE3148">
              <w:rPr>
                <w:rFonts w:ascii="Calibri" w:hAnsi="Calibri" w:cs="Calibri"/>
                <w:b/>
                <w:bCs/>
                <w:color w:val="FFFFFF"/>
                <w:sz w:val="22"/>
                <w:szCs w:val="22"/>
                <w:lang w:val="x-none" w:eastAsia="x-none"/>
              </w:rPr>
              <w:t>Redo</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72788F60"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162141B3"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14E23231"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44AC4430"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408"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1FC0BCBB"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40151CDD"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 </w:t>
            </w:r>
          </w:p>
        </w:tc>
        <w:tc>
          <w:tcPr>
            <w:tcW w:w="1160" w:type="dxa"/>
            <w:tcBorders>
              <w:top w:val="single" w:sz="4" w:space="0" w:color="auto"/>
              <w:left w:val="single" w:sz="4" w:space="0" w:color="auto"/>
              <w:bottom w:val="single" w:sz="4" w:space="0" w:color="auto"/>
              <w:right w:val="single" w:sz="4" w:space="0" w:color="auto"/>
            </w:tcBorders>
            <w:shd w:val="clear" w:color="2F75B5" w:fill="2F75B5"/>
            <w:noWrap/>
            <w:vAlign w:val="bottom"/>
            <w:hideMark/>
          </w:tcPr>
          <w:p w14:paraId="05011657" w14:textId="77777777" w:rsidR="00EE3148" w:rsidRPr="00EE3148" w:rsidRDefault="00EE3148" w:rsidP="00EE3148">
            <w:pPr>
              <w:jc w:val="center"/>
              <w:rPr>
                <w:rFonts w:ascii="Calibri" w:hAnsi="Calibri" w:cs="Calibri"/>
                <w:color w:val="FFFFFF"/>
                <w:sz w:val="22"/>
                <w:szCs w:val="22"/>
                <w:lang w:val="x-none" w:eastAsia="x-none"/>
              </w:rPr>
            </w:pPr>
            <w:r w:rsidRPr="00EE3148">
              <w:rPr>
                <w:rFonts w:ascii="Calibri" w:hAnsi="Calibri" w:cs="Calibri"/>
                <w:color w:val="FFFFFF"/>
                <w:sz w:val="22"/>
                <w:szCs w:val="22"/>
                <w:lang w:val="x-none" w:eastAsia="x-none"/>
              </w:rPr>
              <w:t>w</w:t>
            </w:r>
          </w:p>
        </w:tc>
      </w:tr>
    </w:tbl>
    <w:p w14:paraId="4821CC7B" w14:textId="77777777" w:rsidR="00350DE7" w:rsidRDefault="00350DE7" w:rsidP="00EE3148">
      <w:pPr>
        <w:ind w:firstLine="360"/>
      </w:pPr>
      <w:r>
        <w:tab/>
      </w:r>
    </w:p>
    <w:p w14:paraId="6288F4AC" w14:textId="584F1F1A" w:rsidR="00350DE7" w:rsidRPr="00350DE7" w:rsidRDefault="00350DE7" w:rsidP="00350DE7">
      <w:pPr>
        <w:rPr>
          <w:u w:val="single"/>
        </w:rPr>
      </w:pPr>
      <w:r w:rsidRPr="00350DE7">
        <w:rPr>
          <w:u w:val="single"/>
        </w:rPr>
        <w:t>Where:</w:t>
      </w:r>
    </w:p>
    <w:p w14:paraId="1555BAE4" w14:textId="483F5C49" w:rsidR="00350DE7" w:rsidRDefault="00350DE7" w:rsidP="00CE33A3">
      <w:pPr>
        <w:pStyle w:val="ad"/>
        <w:numPr>
          <w:ilvl w:val="0"/>
          <w:numId w:val="26"/>
        </w:numPr>
      </w:pPr>
      <w:r>
        <w:t>"</w:t>
      </w:r>
      <w:r w:rsidRPr="00CE33A3">
        <w:rPr>
          <w:b/>
          <w:bCs/>
        </w:rPr>
        <w:t>r</w:t>
      </w:r>
      <w:r>
        <w:t>" represents the "</w:t>
      </w:r>
      <w:r w:rsidRPr="00CE33A3">
        <w:rPr>
          <w:b/>
          <w:bCs/>
        </w:rPr>
        <w:t>read-only</w:t>
      </w:r>
      <w:r>
        <w:t>" dependency from operation to state variable</w:t>
      </w:r>
    </w:p>
    <w:p w14:paraId="7210BE56" w14:textId="4CCC688E" w:rsidR="00350DE7" w:rsidRDefault="00350DE7" w:rsidP="00CE33A3">
      <w:pPr>
        <w:pStyle w:val="ad"/>
        <w:numPr>
          <w:ilvl w:val="0"/>
          <w:numId w:val="26"/>
        </w:numPr>
      </w:pPr>
      <w:r>
        <w:t>"</w:t>
      </w:r>
      <w:r w:rsidRPr="00CE33A3">
        <w:rPr>
          <w:b/>
          <w:bCs/>
        </w:rPr>
        <w:t>w</w:t>
      </w:r>
      <w:r>
        <w:t>" represents the "</w:t>
      </w:r>
      <w:r w:rsidRPr="00CE33A3">
        <w:rPr>
          <w:b/>
          <w:bCs/>
        </w:rPr>
        <w:t>read-write</w:t>
      </w:r>
      <w:r>
        <w:t>" dependency from operation to state variable</w:t>
      </w:r>
    </w:p>
    <w:p w14:paraId="6C481370" w14:textId="77777777" w:rsidR="00350DE7" w:rsidRDefault="00350DE7" w:rsidP="00350DE7">
      <w:pPr>
        <w:ind w:firstLine="360"/>
      </w:pPr>
    </w:p>
    <w:p w14:paraId="777B0727" w14:textId="2C143ABC" w:rsidR="00B14E82" w:rsidRDefault="00350DE7" w:rsidP="00350DE7">
      <w:r w:rsidRPr="00350DE7">
        <w:rPr>
          <w:u w:val="single"/>
        </w:rPr>
        <w:t>Note</w:t>
      </w:r>
      <w:r>
        <w:t xml:space="preserve"> that in the weighted graph the "</w:t>
      </w:r>
      <w:r w:rsidRPr="00CE33A3">
        <w:rPr>
          <w:b/>
          <w:bCs/>
        </w:rPr>
        <w:t>read-write</w:t>
      </w:r>
      <w:r>
        <w:t xml:space="preserve">" </w:t>
      </w:r>
      <w:r w:rsidR="00CE33A3">
        <w:t xml:space="preserve">dependency </w:t>
      </w:r>
      <w:r>
        <w:t>will have double weight from "</w:t>
      </w:r>
      <w:r w:rsidRPr="00CE33A3">
        <w:rPr>
          <w:b/>
          <w:bCs/>
        </w:rPr>
        <w:t>read-only</w:t>
      </w:r>
      <w:r>
        <w:t xml:space="preserve">" </w:t>
      </w:r>
      <w:r w:rsidR="00CE33A3">
        <w:t>dependency.</w:t>
      </w:r>
      <w:r w:rsidR="00B14E82">
        <w:br w:type="page"/>
      </w:r>
    </w:p>
    <w:p w14:paraId="514EE73D" w14:textId="0B4A7829" w:rsidR="007D1161" w:rsidRDefault="0045344E" w:rsidP="0045344E">
      <w:pPr>
        <w:pStyle w:val="2"/>
        <w:numPr>
          <w:ilvl w:val="0"/>
          <w:numId w:val="0"/>
        </w:numPr>
        <w:jc w:val="center"/>
        <w:rPr>
          <w:rFonts w:ascii="Verdana" w:hAnsi="Verdana"/>
          <w:kern w:val="28"/>
          <w:sz w:val="32"/>
          <w:szCs w:val="32"/>
        </w:rPr>
      </w:pPr>
      <w:bookmarkStart w:id="33" w:name="_Toc492765449"/>
      <w:bookmarkStart w:id="34" w:name="_Toc492767950"/>
      <w:r>
        <w:rPr>
          <w:noProof/>
          <w:lang w:bidi="he-IL"/>
        </w:rPr>
        <w:lastRenderedPageBreak/>
        <w:drawing>
          <wp:inline distT="0" distB="0" distL="0" distR="0" wp14:anchorId="2BEA4842" wp14:editId="2F6DB48E">
            <wp:extent cx="4076700" cy="52482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6700" cy="5248275"/>
                    </a:xfrm>
                    <a:prstGeom prst="rect">
                      <a:avLst/>
                    </a:prstGeom>
                    <a:noFill/>
                    <a:ln>
                      <a:noFill/>
                    </a:ln>
                  </pic:spPr>
                </pic:pic>
              </a:graphicData>
            </a:graphic>
          </wp:inline>
        </w:drawing>
      </w:r>
      <w:bookmarkEnd w:id="33"/>
      <w:bookmarkEnd w:id="34"/>
    </w:p>
    <w:p w14:paraId="42F067C1" w14:textId="1C8B28A3" w:rsidR="00944928" w:rsidRPr="00944928" w:rsidRDefault="00944928" w:rsidP="00944928">
      <w:pPr>
        <w:jc w:val="center"/>
        <w:rPr>
          <w:rStyle w:val="afb"/>
          <w:i w:val="0"/>
          <w:iCs w:val="0"/>
          <w:lang w:eastAsia="en-US" w:bidi="ar-SA"/>
        </w:rPr>
      </w:pPr>
      <w:r w:rsidRPr="00944928">
        <w:rPr>
          <w:rStyle w:val="afb"/>
          <w:i w:val="0"/>
          <w:iCs w:val="0"/>
        </w:rPr>
        <w:t>Abstract Audacity variable-operation dependency graph</w:t>
      </w:r>
    </w:p>
    <w:p w14:paraId="24259C5D" w14:textId="5170C3BB" w:rsidR="0045344E" w:rsidRDefault="0045344E">
      <w:pPr>
        <w:rPr>
          <w:rFonts w:ascii="Verdana" w:hAnsi="Verdana"/>
          <w:b/>
          <w:bCs/>
          <w:kern w:val="28"/>
          <w:sz w:val="32"/>
          <w:szCs w:val="32"/>
        </w:rPr>
      </w:pPr>
      <w:r>
        <w:br w:type="page"/>
      </w:r>
    </w:p>
    <w:p w14:paraId="6385F06E" w14:textId="2024F5E5" w:rsidR="009777B3" w:rsidRDefault="00DB4091" w:rsidP="009777B3">
      <w:pPr>
        <w:pStyle w:val="1"/>
      </w:pPr>
      <w:bookmarkStart w:id="35" w:name="_Toc492767951"/>
      <w:r>
        <w:lastRenderedPageBreak/>
        <w:t>Conclusions</w:t>
      </w:r>
      <w:bookmarkEnd w:id="35"/>
      <w:r>
        <w:t xml:space="preserve"> </w:t>
      </w:r>
    </w:p>
    <w:p w14:paraId="1B25C64B" w14:textId="701EAAA8" w:rsidR="009777B3" w:rsidRDefault="00AA2CBB" w:rsidP="000210F6">
      <w:pPr>
        <w:ind w:firstLine="432"/>
      </w:pPr>
      <w:r>
        <w:t xml:space="preserve">Making the correct conclusions is the most challenging part of this project. </w:t>
      </w:r>
    </w:p>
    <w:p w14:paraId="274E63B8" w14:textId="77777777" w:rsidR="009777B3" w:rsidRDefault="00AA2CBB" w:rsidP="000210F6">
      <w:pPr>
        <w:ind w:firstLine="432"/>
      </w:pPr>
      <w:r>
        <w:t xml:space="preserve">We began the work with a goal of creating a measurable comparison between the existing design of Audacity and the design derived from analysis of formalized set of requirements. </w:t>
      </w:r>
    </w:p>
    <w:p w14:paraId="1A693965" w14:textId="3E10D87F" w:rsidR="009777B3" w:rsidRDefault="00AA2CBB" w:rsidP="000210F6">
      <w:pPr>
        <w:ind w:firstLine="432"/>
      </w:pPr>
      <w:r>
        <w:t>However,</w:t>
      </w:r>
      <w:r w:rsidR="000210F6">
        <w:t xml:space="preserve"> even though, the Audacity is not a very large system,</w:t>
      </w:r>
      <w:r>
        <w:t xml:space="preserve"> taking in account all </w:t>
      </w:r>
      <w:r w:rsidR="000210F6">
        <w:t xml:space="preserve">its parts, modules and requirements will make the work infinite. </w:t>
      </w:r>
    </w:p>
    <w:p w14:paraId="5D4D9A63" w14:textId="77777777" w:rsidR="009777B3" w:rsidRDefault="000210F6" w:rsidP="000210F6">
      <w:pPr>
        <w:ind w:firstLine="432"/>
      </w:pPr>
      <w:r>
        <w:t xml:space="preserve">From the other side, the </w:t>
      </w:r>
      <w:r w:rsidR="006F31D6">
        <w:t>too simplified</w:t>
      </w:r>
      <w:r>
        <w:t xml:space="preserve"> abstract model appeared to be insufficient to point on a good decomposition</w:t>
      </w:r>
      <w:r w:rsidR="006F31D6">
        <w:t xml:space="preserve"> because it disregarded some important </w:t>
      </w:r>
      <w:r w:rsidR="009777B3">
        <w:t>behaviors</w:t>
      </w:r>
      <w:r w:rsidR="006F31D6">
        <w:t xml:space="preserve"> of the implementation which are not directly </w:t>
      </w:r>
      <w:r w:rsidR="009777B3">
        <w:t>related to</w:t>
      </w:r>
      <w:r w:rsidR="006F31D6">
        <w:t xml:space="preserve"> some concrete feature, but rather affect the entire system's usability. Such a </w:t>
      </w:r>
      <w:r w:rsidR="009777B3">
        <w:t xml:space="preserve">behavior </w:t>
      </w:r>
      <w:r w:rsidR="006F31D6">
        <w:t xml:space="preserve">is the BlockFiles structure of the sample sequences in track which allow more efficient operations. </w:t>
      </w:r>
    </w:p>
    <w:p w14:paraId="0EC517E0" w14:textId="77777777" w:rsidR="009777B3" w:rsidRDefault="006F31D6" w:rsidP="000210F6">
      <w:pPr>
        <w:ind w:firstLine="432"/>
      </w:pPr>
      <w:r>
        <w:t xml:space="preserve">Another </w:t>
      </w:r>
      <w:r w:rsidR="009777B3">
        <w:t xml:space="preserve">behavior </w:t>
      </w:r>
      <w:r>
        <w:t xml:space="preserve">is the cached </w:t>
      </w:r>
      <w:r w:rsidR="009777B3">
        <w:t>sequences of samples with reduced sampling rate for different zoom levels. Although these behaviors are related to the system's performance (the first one) or to the representation (the second), but they affecting the entire system's design.</w:t>
      </w:r>
    </w:p>
    <w:p w14:paraId="77CF8870" w14:textId="77777777" w:rsidR="009777B3" w:rsidRDefault="009777B3" w:rsidP="000210F6">
      <w:pPr>
        <w:ind w:firstLine="432"/>
      </w:pPr>
    </w:p>
    <w:p w14:paraId="48CA4B0A" w14:textId="77777777" w:rsidR="009777B3" w:rsidRDefault="009777B3" w:rsidP="009777B3">
      <w:pPr>
        <w:pStyle w:val="1"/>
      </w:pPr>
      <w:bookmarkStart w:id="36" w:name="_Toc492767952"/>
      <w:r>
        <w:t>Future Work</w:t>
      </w:r>
      <w:bookmarkEnd w:id="36"/>
      <w:r>
        <w:t xml:space="preserve">  </w:t>
      </w:r>
    </w:p>
    <w:p w14:paraId="726E38F3" w14:textId="77777777" w:rsidR="00843681" w:rsidRDefault="009777B3" w:rsidP="009777B3">
      <w:pPr>
        <w:ind w:firstLine="432"/>
      </w:pPr>
      <w:r>
        <w:t xml:space="preserve">The above results </w:t>
      </w:r>
      <w:r w:rsidR="00843681">
        <w:t>giving</w:t>
      </w:r>
      <w:r>
        <w:t xml:space="preserve"> us </w:t>
      </w:r>
      <w:r w:rsidR="00843681">
        <w:t>directions to continue researching the applicability of the discussed model. We desire to extend the abstract model with additional layers that will represent concrete implementations of the Audacity subsystems such as: History (supporting the undo/redo mechanism), BlockFiles (supporting efficient referencing between track sections and samples), Zoom sampling and others.</w:t>
      </w:r>
    </w:p>
    <w:p w14:paraId="3D2A2445" w14:textId="69403F1D" w:rsidR="001A39A6" w:rsidRDefault="00843681" w:rsidP="009777B3">
      <w:pPr>
        <w:ind w:firstLine="432"/>
      </w:pPr>
      <w:r>
        <w:tab/>
        <w:t xml:space="preserve">This study is already in progress and being of more research nature </w:t>
      </w:r>
      <w:r w:rsidR="0015068B">
        <w:t>it</w:t>
      </w:r>
      <w:r>
        <w:t xml:space="preserve"> </w:t>
      </w:r>
      <w:r w:rsidR="0015068B">
        <w:t>is</w:t>
      </w:r>
      <w:r>
        <w:t xml:space="preserve"> </w:t>
      </w:r>
      <w:r w:rsidR="0015068B">
        <w:t xml:space="preserve">continued as the </w:t>
      </w:r>
      <w:r>
        <w:t>topic of a thesis work.</w:t>
      </w:r>
      <w:r w:rsidR="001A39A6">
        <w:br w:type="page"/>
      </w:r>
    </w:p>
    <w:p w14:paraId="0AED3573" w14:textId="4D2FC876" w:rsidR="001A39A6" w:rsidRPr="001A39A6" w:rsidRDefault="001A39A6" w:rsidP="001A39A6">
      <w:pPr>
        <w:pStyle w:val="1"/>
      </w:pPr>
      <w:bookmarkStart w:id="37" w:name="_Toc492767953"/>
      <w:r>
        <w:lastRenderedPageBreak/>
        <w:t>Appendices</w:t>
      </w:r>
      <w:bookmarkEnd w:id="37"/>
    </w:p>
    <w:p w14:paraId="0692AE65" w14:textId="563AC2E6" w:rsidR="001A4608" w:rsidRDefault="001A39A6" w:rsidP="001A39A6">
      <w:pPr>
        <w:pStyle w:val="2"/>
      </w:pPr>
      <w:bookmarkStart w:id="38" w:name="_Appendix_A:_Audacity"/>
      <w:bookmarkStart w:id="39" w:name="_Toc492767954"/>
      <w:bookmarkStart w:id="40" w:name="_Toc172270568"/>
      <w:bookmarkStart w:id="41" w:name="_Toc344040425"/>
      <w:bookmarkEnd w:id="30"/>
      <w:bookmarkEnd w:id="38"/>
      <w:r>
        <w:t xml:space="preserve">Appendix A: </w:t>
      </w:r>
      <w:r w:rsidR="0084236D">
        <w:t>Audacity features derived from UI</w:t>
      </w:r>
      <w:bookmarkEnd w:id="39"/>
    </w:p>
    <w:p w14:paraId="0B2FE8B1" w14:textId="77777777" w:rsidR="0084236D" w:rsidRDefault="0084236D" w:rsidP="00372E46">
      <w:pPr>
        <w:pStyle w:val="3"/>
      </w:pPr>
      <w:bookmarkStart w:id="42" w:name="_Toc492767955"/>
      <w:bookmarkEnd w:id="40"/>
      <w:bookmarkEnd w:id="41"/>
      <w:r>
        <w:t>File Menu</w:t>
      </w:r>
      <w:bookmarkEnd w:id="42"/>
    </w:p>
    <w:p w14:paraId="47FE957C" w14:textId="77777777" w:rsidR="0084236D" w:rsidRDefault="0084236D" w:rsidP="00372E46">
      <w:pPr>
        <w:pStyle w:val="4"/>
      </w:pPr>
      <w:r>
        <w:t>Project</w:t>
      </w:r>
    </w:p>
    <w:p w14:paraId="0CB97EF5" w14:textId="77777777" w:rsidR="0084236D" w:rsidRDefault="0084236D" w:rsidP="00372E46">
      <w:pPr>
        <w:pStyle w:val="5"/>
      </w:pPr>
      <w:r>
        <w:t>New (opens another instance of Audacity)</w:t>
      </w:r>
    </w:p>
    <w:p w14:paraId="4348265D" w14:textId="77777777" w:rsidR="0084236D" w:rsidRDefault="0084236D" w:rsidP="00372E46">
      <w:pPr>
        <w:pStyle w:val="5"/>
      </w:pPr>
      <w:r>
        <w:t xml:space="preserve">Save </w:t>
      </w:r>
    </w:p>
    <w:p w14:paraId="41F4A1D1" w14:textId="77777777" w:rsidR="0084236D" w:rsidRDefault="0084236D" w:rsidP="00372E46">
      <w:pPr>
        <w:pStyle w:val="5"/>
      </w:pPr>
      <w:r>
        <w:t>Save as</w:t>
      </w:r>
    </w:p>
    <w:p w14:paraId="60F09535" w14:textId="77777777" w:rsidR="0084236D" w:rsidRDefault="0084236D" w:rsidP="00372E46">
      <w:pPr>
        <w:pStyle w:val="5"/>
      </w:pPr>
      <w:r>
        <w:t>Save compressed</w:t>
      </w:r>
    </w:p>
    <w:p w14:paraId="0898FAA2" w14:textId="77777777" w:rsidR="0084236D" w:rsidRDefault="0084236D" w:rsidP="00372E46">
      <w:pPr>
        <w:pStyle w:val="5"/>
      </w:pPr>
      <w:r>
        <w:t>Close (kills current instance of Audacity)</w:t>
      </w:r>
    </w:p>
    <w:p w14:paraId="6FD3CD4C" w14:textId="77777777" w:rsidR="0084236D" w:rsidRDefault="0084236D" w:rsidP="00372E46">
      <w:pPr>
        <w:pStyle w:val="4"/>
      </w:pPr>
      <w:r>
        <w:t>Audio</w:t>
      </w:r>
    </w:p>
    <w:p w14:paraId="2B77E282" w14:textId="77777777" w:rsidR="0084236D" w:rsidRDefault="0084236D" w:rsidP="00372E46">
      <w:pPr>
        <w:pStyle w:val="5"/>
      </w:pPr>
      <w:r>
        <w:t>Import</w:t>
      </w:r>
    </w:p>
    <w:p w14:paraId="31395F7B" w14:textId="77777777" w:rsidR="0084236D" w:rsidRDefault="0084236D" w:rsidP="00372E46">
      <w:pPr>
        <w:pStyle w:val="5"/>
      </w:pPr>
      <w:r>
        <w:t>Export</w:t>
      </w:r>
    </w:p>
    <w:p w14:paraId="0110CBC0" w14:textId="77777777" w:rsidR="0084236D" w:rsidRDefault="0084236D" w:rsidP="0084236D">
      <w:pPr>
        <w:pStyle w:val="ad"/>
        <w:ind w:left="792"/>
      </w:pPr>
    </w:p>
    <w:p w14:paraId="7C6544F6" w14:textId="77777777" w:rsidR="0084236D" w:rsidRDefault="0084236D" w:rsidP="00372E46">
      <w:pPr>
        <w:pStyle w:val="3"/>
      </w:pPr>
      <w:bookmarkStart w:id="43" w:name="_Toc492767956"/>
      <w:r>
        <w:t>Recording Toolbar</w:t>
      </w:r>
      <w:bookmarkEnd w:id="43"/>
    </w:p>
    <w:p w14:paraId="541384C2" w14:textId="77777777" w:rsidR="0084236D" w:rsidRDefault="0084236D" w:rsidP="00372E46">
      <w:pPr>
        <w:pStyle w:val="4"/>
      </w:pPr>
      <w:r>
        <w:t>Microphone level monitor</w:t>
      </w:r>
    </w:p>
    <w:p w14:paraId="0BD8E15E" w14:textId="77777777" w:rsidR="0084236D" w:rsidRDefault="0084236D" w:rsidP="00372E46">
      <w:pPr>
        <w:pStyle w:val="4"/>
      </w:pPr>
      <w:r>
        <w:t xml:space="preserve">Start </w:t>
      </w:r>
    </w:p>
    <w:p w14:paraId="1A4A934A" w14:textId="77777777" w:rsidR="0084236D" w:rsidRDefault="0084236D" w:rsidP="00372E46">
      <w:pPr>
        <w:pStyle w:val="4"/>
      </w:pPr>
      <w:r>
        <w:t>Stop</w:t>
      </w:r>
    </w:p>
    <w:p w14:paraId="3A0143F1" w14:textId="77777777" w:rsidR="0084236D" w:rsidRDefault="0084236D" w:rsidP="00372E46">
      <w:pPr>
        <w:pStyle w:val="4"/>
      </w:pPr>
      <w:r>
        <w:t>Set preferences</w:t>
      </w:r>
    </w:p>
    <w:p w14:paraId="5D984805" w14:textId="77777777" w:rsidR="0084236D" w:rsidRDefault="0084236D" w:rsidP="00372E46">
      <w:pPr>
        <w:pStyle w:val="5"/>
      </w:pPr>
      <w:r>
        <w:t>Style</w:t>
      </w:r>
    </w:p>
    <w:p w14:paraId="360FCEFE" w14:textId="77777777" w:rsidR="0084236D" w:rsidRDefault="0084236D" w:rsidP="00372E46">
      <w:pPr>
        <w:pStyle w:val="5"/>
      </w:pPr>
      <w:r>
        <w:t>Type</w:t>
      </w:r>
    </w:p>
    <w:p w14:paraId="1784C4B0" w14:textId="77777777" w:rsidR="0084236D" w:rsidRDefault="0084236D" w:rsidP="00372E46">
      <w:pPr>
        <w:pStyle w:val="5"/>
      </w:pPr>
      <w:r>
        <w:t>Orientation</w:t>
      </w:r>
    </w:p>
    <w:p w14:paraId="5B7A4251" w14:textId="77777777" w:rsidR="0084236D" w:rsidRDefault="0084236D" w:rsidP="00372E46">
      <w:pPr>
        <w:pStyle w:val="5"/>
      </w:pPr>
      <w:r>
        <w:t>Refresh Rate</w:t>
      </w:r>
    </w:p>
    <w:p w14:paraId="7C4F07F8" w14:textId="77777777" w:rsidR="0084236D" w:rsidRDefault="0084236D" w:rsidP="0084236D">
      <w:pPr>
        <w:pStyle w:val="ad"/>
        <w:ind w:left="1224"/>
      </w:pPr>
    </w:p>
    <w:p w14:paraId="7EF1C088" w14:textId="77777777" w:rsidR="0084236D" w:rsidRDefault="0084236D" w:rsidP="00372E46">
      <w:pPr>
        <w:pStyle w:val="3"/>
      </w:pPr>
      <w:bookmarkStart w:id="44" w:name="_Toc492767957"/>
      <w:r>
        <w:t>Playback Meter toolbar</w:t>
      </w:r>
      <w:bookmarkEnd w:id="44"/>
    </w:p>
    <w:p w14:paraId="1B7422F6" w14:textId="77777777" w:rsidR="0084236D" w:rsidRDefault="0084236D" w:rsidP="00372E46">
      <w:pPr>
        <w:pStyle w:val="4"/>
      </w:pPr>
      <w:r>
        <w:t>Playback level monitor</w:t>
      </w:r>
    </w:p>
    <w:p w14:paraId="516DED17" w14:textId="77777777" w:rsidR="0084236D" w:rsidRDefault="0084236D" w:rsidP="00372E46">
      <w:pPr>
        <w:pStyle w:val="4"/>
      </w:pPr>
      <w:r>
        <w:t>Set preferences</w:t>
      </w:r>
    </w:p>
    <w:p w14:paraId="012D6E44" w14:textId="77777777" w:rsidR="0084236D" w:rsidRDefault="0084236D" w:rsidP="00372E46">
      <w:pPr>
        <w:pStyle w:val="5"/>
      </w:pPr>
      <w:r>
        <w:t>Style</w:t>
      </w:r>
    </w:p>
    <w:p w14:paraId="46EBD130" w14:textId="77777777" w:rsidR="0084236D" w:rsidRDefault="0084236D" w:rsidP="00372E46">
      <w:pPr>
        <w:pStyle w:val="5"/>
      </w:pPr>
      <w:r>
        <w:t>Type</w:t>
      </w:r>
    </w:p>
    <w:p w14:paraId="5FC4F7E7" w14:textId="77777777" w:rsidR="0084236D" w:rsidRDefault="0084236D" w:rsidP="00372E46">
      <w:pPr>
        <w:pStyle w:val="5"/>
      </w:pPr>
      <w:r>
        <w:lastRenderedPageBreak/>
        <w:t>Orientation</w:t>
      </w:r>
    </w:p>
    <w:p w14:paraId="22673994" w14:textId="77777777" w:rsidR="0084236D" w:rsidRDefault="0084236D" w:rsidP="00372E46">
      <w:pPr>
        <w:pStyle w:val="5"/>
      </w:pPr>
      <w:r>
        <w:t>Refresh Rate</w:t>
      </w:r>
    </w:p>
    <w:p w14:paraId="6D18A261" w14:textId="77777777" w:rsidR="0084236D" w:rsidRDefault="0084236D" w:rsidP="0084236D">
      <w:pPr>
        <w:pStyle w:val="ad"/>
        <w:ind w:left="1224"/>
      </w:pPr>
    </w:p>
    <w:p w14:paraId="651A453E" w14:textId="77777777" w:rsidR="0084236D" w:rsidRDefault="0084236D" w:rsidP="00372E46">
      <w:pPr>
        <w:pStyle w:val="3"/>
      </w:pPr>
      <w:bookmarkStart w:id="45" w:name="_Toc492767958"/>
      <w:r>
        <w:t>Mixer Toolbar</w:t>
      </w:r>
      <w:bookmarkEnd w:id="45"/>
    </w:p>
    <w:p w14:paraId="3BDF4BD7" w14:textId="77777777" w:rsidR="0084236D" w:rsidRDefault="0084236D" w:rsidP="00372E46">
      <w:pPr>
        <w:pStyle w:val="4"/>
      </w:pPr>
      <w:r>
        <w:t>Set recording volume (between 0.0 and 1.0)</w:t>
      </w:r>
    </w:p>
    <w:p w14:paraId="006D5BAA" w14:textId="77777777" w:rsidR="0084236D" w:rsidRDefault="0084236D" w:rsidP="00372E46">
      <w:pPr>
        <w:pStyle w:val="4"/>
      </w:pPr>
      <w:r>
        <w:t>Set playback volume (between 0.0 and 1.0)</w:t>
      </w:r>
    </w:p>
    <w:p w14:paraId="7E623317" w14:textId="77777777" w:rsidR="0084236D" w:rsidRDefault="0084236D" w:rsidP="0084236D">
      <w:pPr>
        <w:pStyle w:val="ad"/>
        <w:ind w:left="360"/>
      </w:pPr>
    </w:p>
    <w:p w14:paraId="184EEB40" w14:textId="77777777" w:rsidR="0084236D" w:rsidRDefault="0084236D" w:rsidP="00372E46">
      <w:pPr>
        <w:pStyle w:val="3"/>
      </w:pPr>
      <w:bookmarkStart w:id="46" w:name="_Toc492767959"/>
      <w:r>
        <w:t>Edit Toolbar</w:t>
      </w:r>
      <w:bookmarkEnd w:id="46"/>
    </w:p>
    <w:p w14:paraId="26A3B8DD" w14:textId="77777777" w:rsidR="0084236D" w:rsidRDefault="0084236D" w:rsidP="00372E46">
      <w:pPr>
        <w:pStyle w:val="5"/>
      </w:pPr>
      <w:r>
        <w:t>Time-domain track editing options</w:t>
      </w:r>
    </w:p>
    <w:p w14:paraId="71F7BC1E" w14:textId="77777777" w:rsidR="0084236D" w:rsidRPr="00372E46" w:rsidRDefault="0084236D" w:rsidP="00372E46">
      <w:pPr>
        <w:pStyle w:val="6"/>
        <w:rPr>
          <w:b w:val="0"/>
          <w:bCs w:val="0"/>
        </w:rPr>
      </w:pPr>
      <w:r w:rsidRPr="00372E46">
        <w:rPr>
          <w:b w:val="0"/>
          <w:bCs w:val="0"/>
        </w:rPr>
        <w:t>Cut selection</w:t>
      </w:r>
    </w:p>
    <w:p w14:paraId="47F8AFD4" w14:textId="77777777" w:rsidR="0084236D" w:rsidRPr="00372E46" w:rsidRDefault="0084236D" w:rsidP="00372E46">
      <w:pPr>
        <w:pStyle w:val="6"/>
        <w:rPr>
          <w:b w:val="0"/>
          <w:bCs w:val="0"/>
        </w:rPr>
      </w:pPr>
      <w:r w:rsidRPr="00372E46">
        <w:rPr>
          <w:b w:val="0"/>
          <w:bCs w:val="0"/>
        </w:rPr>
        <w:t>Copy selection</w:t>
      </w:r>
    </w:p>
    <w:p w14:paraId="2A7E2545" w14:textId="77777777" w:rsidR="0084236D" w:rsidRPr="00372E46" w:rsidRDefault="0084236D" w:rsidP="00372E46">
      <w:pPr>
        <w:pStyle w:val="6"/>
        <w:rPr>
          <w:b w:val="0"/>
          <w:bCs w:val="0"/>
        </w:rPr>
      </w:pPr>
      <w:r w:rsidRPr="00372E46">
        <w:rPr>
          <w:b w:val="0"/>
          <w:bCs w:val="0"/>
        </w:rPr>
        <w:t>Paste cut or copied</w:t>
      </w:r>
    </w:p>
    <w:p w14:paraId="446885F5" w14:textId="77777777" w:rsidR="0084236D" w:rsidRPr="00372E46" w:rsidRDefault="0084236D" w:rsidP="00372E46">
      <w:pPr>
        <w:pStyle w:val="6"/>
        <w:rPr>
          <w:b w:val="0"/>
          <w:bCs w:val="0"/>
        </w:rPr>
      </w:pPr>
      <w:r w:rsidRPr="00372E46">
        <w:rPr>
          <w:b w:val="0"/>
          <w:bCs w:val="0"/>
        </w:rPr>
        <w:t>Trim (clean signal except selection)</w:t>
      </w:r>
    </w:p>
    <w:p w14:paraId="78E7E330" w14:textId="77777777" w:rsidR="0084236D" w:rsidRPr="00372E46" w:rsidRDefault="0084236D" w:rsidP="00372E46">
      <w:pPr>
        <w:pStyle w:val="6"/>
        <w:rPr>
          <w:b w:val="0"/>
          <w:bCs w:val="0"/>
        </w:rPr>
      </w:pPr>
      <w:r w:rsidRPr="00372E46">
        <w:rPr>
          <w:b w:val="0"/>
          <w:bCs w:val="0"/>
        </w:rPr>
        <w:t>Silence (clean signal selection)</w:t>
      </w:r>
    </w:p>
    <w:p w14:paraId="7303AACF" w14:textId="77777777" w:rsidR="0084236D" w:rsidRPr="00372E46" w:rsidRDefault="0084236D" w:rsidP="00372E46">
      <w:pPr>
        <w:pStyle w:val="6"/>
        <w:rPr>
          <w:b w:val="0"/>
          <w:bCs w:val="0"/>
        </w:rPr>
      </w:pPr>
      <w:r w:rsidRPr="00372E46">
        <w:rPr>
          <w:b w:val="0"/>
          <w:bCs w:val="0"/>
        </w:rPr>
        <w:t>Undo action</w:t>
      </w:r>
    </w:p>
    <w:p w14:paraId="6EBCC97F" w14:textId="11643FAF" w:rsidR="0084236D" w:rsidRPr="00372E46" w:rsidRDefault="0084236D" w:rsidP="00372E46">
      <w:pPr>
        <w:pStyle w:val="6"/>
        <w:rPr>
          <w:b w:val="0"/>
          <w:bCs w:val="0"/>
        </w:rPr>
      </w:pPr>
      <w:r w:rsidRPr="00372E46">
        <w:rPr>
          <w:b w:val="0"/>
          <w:bCs w:val="0"/>
        </w:rPr>
        <w:t>Redo undone action</w:t>
      </w:r>
    </w:p>
    <w:p w14:paraId="4DEBD837" w14:textId="2BED9B92" w:rsidR="0084236D" w:rsidRDefault="0084236D" w:rsidP="0084236D">
      <w:pPr>
        <w:spacing w:after="160" w:line="259" w:lineRule="auto"/>
      </w:pPr>
    </w:p>
    <w:p w14:paraId="58C30F29" w14:textId="77777777" w:rsidR="00372E46" w:rsidRDefault="00372E46">
      <w:pPr>
        <w:rPr>
          <w:b/>
          <w:bCs/>
          <w:sz w:val="28"/>
          <w:szCs w:val="28"/>
          <w:lang w:eastAsia="en-US" w:bidi="ar-SA"/>
        </w:rPr>
      </w:pPr>
      <w:bookmarkStart w:id="47" w:name="_Appendix_B:_Audacity"/>
      <w:bookmarkEnd w:id="47"/>
      <w:r>
        <w:br w:type="page"/>
      </w:r>
    </w:p>
    <w:p w14:paraId="5575EF6D" w14:textId="79F57629" w:rsidR="0084236D" w:rsidRDefault="0084236D" w:rsidP="0084236D">
      <w:pPr>
        <w:pStyle w:val="2"/>
      </w:pPr>
      <w:bookmarkStart w:id="48" w:name="_Toc492767960"/>
      <w:r>
        <w:lastRenderedPageBreak/>
        <w:t>Appendix B: Audacity ARS reverse-engineered</w:t>
      </w:r>
      <w:bookmarkEnd w:id="48"/>
    </w:p>
    <w:p w14:paraId="15E2E2C6" w14:textId="77777777" w:rsidR="0049441C" w:rsidRDefault="0049441C" w:rsidP="0049441C">
      <w:pPr>
        <w:pStyle w:val="3"/>
      </w:pPr>
      <w:bookmarkStart w:id="49" w:name="_Appendix_C:_Audacity"/>
      <w:bookmarkStart w:id="50" w:name="_Toc492767961"/>
      <w:bookmarkEnd w:id="49"/>
      <w:r>
        <w:t>Terms</w:t>
      </w:r>
      <w:bookmarkEnd w:id="50"/>
    </w:p>
    <w:p w14:paraId="3C227C1A" w14:textId="77777777" w:rsidR="0049441C" w:rsidRPr="00B04E4A" w:rsidRDefault="0049441C" w:rsidP="0049441C">
      <w:pPr>
        <w:pStyle w:val="4"/>
      </w:pPr>
      <w:r>
        <w:t>Project - A list of tracks processed together within a global scope of settings</w:t>
      </w:r>
    </w:p>
    <w:p w14:paraId="11FFD7CD" w14:textId="77777777" w:rsidR="0049441C" w:rsidRPr="00D20506" w:rsidRDefault="0049441C" w:rsidP="0049441C">
      <w:pPr>
        <w:pStyle w:val="4"/>
      </w:pPr>
      <w:r>
        <w:t>Track - A waveform in project</w:t>
      </w:r>
    </w:p>
    <w:p w14:paraId="1F068B99" w14:textId="77777777" w:rsidR="0049441C" w:rsidRPr="00D20506" w:rsidRDefault="0049441C" w:rsidP="0049441C">
      <w:pPr>
        <w:pStyle w:val="4"/>
      </w:pPr>
      <w:r>
        <w:t>Selection - A part from track in time domain</w:t>
      </w:r>
    </w:p>
    <w:p w14:paraId="6C137900" w14:textId="1876DF77" w:rsidR="0049441C" w:rsidRDefault="0049441C" w:rsidP="0049441C">
      <w:pPr>
        <w:pStyle w:val="3"/>
      </w:pPr>
      <w:bookmarkStart w:id="51" w:name="_Toc492767962"/>
      <w:r>
        <w:t>Functional Requirements</w:t>
      </w:r>
      <w:bookmarkEnd w:id="51"/>
    </w:p>
    <w:p w14:paraId="108CC14A" w14:textId="14D5E088" w:rsidR="0049441C" w:rsidRDefault="0049441C" w:rsidP="0049441C">
      <w:pPr>
        <w:pStyle w:val="4"/>
      </w:pPr>
      <w:r>
        <w:t>Project</w:t>
      </w:r>
    </w:p>
    <w:p w14:paraId="02DFF90C" w14:textId="77777777" w:rsidR="0049441C" w:rsidRDefault="0049441C" w:rsidP="0049441C">
      <w:pPr>
        <w:pStyle w:val="5"/>
      </w:pPr>
      <w:r>
        <w:t>Settings</w:t>
      </w:r>
    </w:p>
    <w:p w14:paraId="6561E792" w14:textId="77777777" w:rsidR="0049441C" w:rsidRPr="009B3DDE" w:rsidRDefault="0049441C" w:rsidP="0049441C">
      <w:pPr>
        <w:pStyle w:val="6"/>
        <w:rPr>
          <w:b w:val="0"/>
          <w:bCs w:val="0"/>
        </w:rPr>
      </w:pPr>
      <w:r w:rsidRPr="009B3DDE">
        <w:rPr>
          <w:b w:val="0"/>
          <w:bCs w:val="0"/>
        </w:rPr>
        <w:t>Allow setting project rate</w:t>
      </w:r>
    </w:p>
    <w:p w14:paraId="77FDBE4E" w14:textId="77777777" w:rsidR="0049441C" w:rsidRPr="009B3DDE" w:rsidRDefault="0049441C" w:rsidP="0049441C">
      <w:pPr>
        <w:pStyle w:val="6"/>
        <w:rPr>
          <w:b w:val="0"/>
          <w:bCs w:val="0"/>
        </w:rPr>
      </w:pPr>
      <w:r w:rsidRPr="009B3DDE">
        <w:rPr>
          <w:b w:val="0"/>
          <w:bCs w:val="0"/>
        </w:rPr>
        <w:t>Display actual rate</w:t>
      </w:r>
    </w:p>
    <w:p w14:paraId="5C7AA740" w14:textId="77777777" w:rsidR="0049441C" w:rsidRPr="009B3DDE" w:rsidRDefault="0049441C" w:rsidP="0049441C">
      <w:pPr>
        <w:pStyle w:val="6"/>
        <w:rPr>
          <w:b w:val="0"/>
          <w:bCs w:val="0"/>
        </w:rPr>
      </w:pPr>
      <w:r w:rsidRPr="009B3DDE">
        <w:rPr>
          <w:b w:val="0"/>
          <w:bCs w:val="0"/>
        </w:rPr>
        <w:t>Allow editing “Media Tags” key-value list</w:t>
      </w:r>
    </w:p>
    <w:p w14:paraId="686F3843" w14:textId="77777777" w:rsidR="0049441C" w:rsidRDefault="0049441C" w:rsidP="0049441C">
      <w:pPr>
        <w:pStyle w:val="5"/>
      </w:pPr>
      <w:r>
        <w:t>Tracks</w:t>
      </w:r>
    </w:p>
    <w:p w14:paraId="0DCE3F67" w14:textId="77777777" w:rsidR="0049441C" w:rsidRPr="009B3DDE" w:rsidRDefault="0049441C" w:rsidP="0049441C">
      <w:pPr>
        <w:pStyle w:val="6"/>
        <w:rPr>
          <w:b w:val="0"/>
          <w:bCs w:val="0"/>
        </w:rPr>
      </w:pPr>
      <w:r w:rsidRPr="009B3DDE">
        <w:rPr>
          <w:b w:val="0"/>
          <w:bCs w:val="0"/>
        </w:rPr>
        <w:t>Maintain an ordered list of tracks</w:t>
      </w:r>
    </w:p>
    <w:p w14:paraId="3C631CD3" w14:textId="77777777" w:rsidR="0049441C" w:rsidRPr="009B3DDE" w:rsidRDefault="0049441C" w:rsidP="0049441C">
      <w:pPr>
        <w:pStyle w:val="6"/>
        <w:rPr>
          <w:b w:val="0"/>
          <w:bCs w:val="0"/>
        </w:rPr>
      </w:pPr>
      <w:r w:rsidRPr="009B3DDE">
        <w:rPr>
          <w:b w:val="0"/>
          <w:bCs w:val="0"/>
        </w:rPr>
        <w:t>Allow re-ordering tracks</w:t>
      </w:r>
    </w:p>
    <w:p w14:paraId="41558C4A" w14:textId="77777777" w:rsidR="0049441C" w:rsidRPr="009B3DDE" w:rsidRDefault="0049441C" w:rsidP="0049441C">
      <w:pPr>
        <w:pStyle w:val="6"/>
        <w:rPr>
          <w:b w:val="0"/>
          <w:bCs w:val="0"/>
        </w:rPr>
      </w:pPr>
      <w:r w:rsidRPr="009B3DDE">
        <w:rPr>
          <w:b w:val="0"/>
          <w:bCs w:val="0"/>
        </w:rPr>
        <w:t>Allow importing track from files of different audio formats</w:t>
      </w:r>
    </w:p>
    <w:p w14:paraId="09F3D139" w14:textId="77777777" w:rsidR="0049441C" w:rsidRPr="009B3DDE" w:rsidRDefault="0049441C" w:rsidP="0049441C">
      <w:pPr>
        <w:pStyle w:val="6"/>
        <w:rPr>
          <w:b w:val="0"/>
          <w:bCs w:val="0"/>
        </w:rPr>
      </w:pPr>
      <w:r w:rsidRPr="009B3DDE">
        <w:rPr>
          <w:b w:val="0"/>
          <w:bCs w:val="0"/>
        </w:rPr>
        <w:t>Allow exporting any track from project into a file of selected audio format</w:t>
      </w:r>
    </w:p>
    <w:p w14:paraId="69AE1F1E" w14:textId="77777777" w:rsidR="0049441C" w:rsidRPr="009B3DDE" w:rsidRDefault="0049441C" w:rsidP="0049441C">
      <w:pPr>
        <w:pStyle w:val="6"/>
        <w:rPr>
          <w:b w:val="0"/>
          <w:bCs w:val="0"/>
        </w:rPr>
      </w:pPr>
      <w:r w:rsidRPr="009B3DDE">
        <w:rPr>
          <w:b w:val="0"/>
          <w:bCs w:val="0"/>
        </w:rPr>
        <w:t>Show pane per track</w:t>
      </w:r>
    </w:p>
    <w:p w14:paraId="57ECB091" w14:textId="77777777" w:rsidR="0049441C" w:rsidRDefault="0049441C" w:rsidP="0049441C">
      <w:pPr>
        <w:pStyle w:val="5"/>
      </w:pPr>
      <w:r>
        <w:t>History</w:t>
      </w:r>
    </w:p>
    <w:p w14:paraId="2E3E8F61" w14:textId="77777777" w:rsidR="0049441C" w:rsidRPr="009B3DDE" w:rsidRDefault="0049441C" w:rsidP="0049441C">
      <w:pPr>
        <w:pStyle w:val="6"/>
        <w:rPr>
          <w:b w:val="0"/>
          <w:bCs w:val="0"/>
        </w:rPr>
      </w:pPr>
      <w:r w:rsidRPr="009B3DDE">
        <w:rPr>
          <w:b w:val="0"/>
          <w:bCs w:val="0"/>
        </w:rPr>
        <w:t>Manage and display a list of all actions</w:t>
      </w:r>
    </w:p>
    <w:p w14:paraId="310F5AE0" w14:textId="77777777" w:rsidR="0049441C" w:rsidRPr="009B3DDE" w:rsidRDefault="0049441C" w:rsidP="0049441C">
      <w:pPr>
        <w:pStyle w:val="6"/>
        <w:rPr>
          <w:b w:val="0"/>
          <w:bCs w:val="0"/>
        </w:rPr>
      </w:pPr>
      <w:r w:rsidRPr="009B3DDE">
        <w:rPr>
          <w:b w:val="0"/>
          <w:bCs w:val="0"/>
        </w:rPr>
        <w:t xml:space="preserve">Allow undoing actions </w:t>
      </w:r>
    </w:p>
    <w:p w14:paraId="351E06A9" w14:textId="77777777" w:rsidR="0049441C" w:rsidRPr="009B3DDE" w:rsidRDefault="0049441C" w:rsidP="0049441C">
      <w:pPr>
        <w:pStyle w:val="6"/>
        <w:rPr>
          <w:b w:val="0"/>
          <w:bCs w:val="0"/>
        </w:rPr>
      </w:pPr>
      <w:r w:rsidRPr="009B3DDE">
        <w:rPr>
          <w:b w:val="0"/>
          <w:bCs w:val="0"/>
        </w:rPr>
        <w:t xml:space="preserve">Allow re-doing undone actions </w:t>
      </w:r>
    </w:p>
    <w:p w14:paraId="5BF25F94" w14:textId="77777777" w:rsidR="0049441C" w:rsidRDefault="0049441C" w:rsidP="0049441C">
      <w:pPr>
        <w:rPr>
          <w:rFonts w:asciiTheme="majorHAnsi" w:eastAsiaTheme="majorEastAsia" w:hAnsiTheme="majorHAnsi" w:cstheme="majorBidi"/>
          <w:color w:val="365F91" w:themeColor="accent1" w:themeShade="BF"/>
          <w:sz w:val="32"/>
          <w:szCs w:val="32"/>
        </w:rPr>
      </w:pPr>
      <w:r>
        <w:br w:type="page"/>
      </w:r>
    </w:p>
    <w:p w14:paraId="7C4996F7" w14:textId="77777777" w:rsidR="0049441C" w:rsidRDefault="0049441C" w:rsidP="0049441C">
      <w:pPr>
        <w:pStyle w:val="4"/>
      </w:pPr>
      <w:r>
        <w:lastRenderedPageBreak/>
        <w:t>Time domain</w:t>
      </w:r>
    </w:p>
    <w:p w14:paraId="2E3178A5" w14:textId="77777777" w:rsidR="0049441C" w:rsidRDefault="0049441C" w:rsidP="0049441C">
      <w:pPr>
        <w:pStyle w:val="5"/>
      </w:pPr>
      <w:r>
        <w:t>Display</w:t>
      </w:r>
    </w:p>
    <w:p w14:paraId="3AEE0F9C" w14:textId="77777777" w:rsidR="0049441C" w:rsidRPr="009B3DDE" w:rsidRDefault="0049441C" w:rsidP="0049441C">
      <w:pPr>
        <w:pStyle w:val="6"/>
        <w:rPr>
          <w:b w:val="0"/>
          <w:bCs w:val="0"/>
        </w:rPr>
      </w:pPr>
      <w:r w:rsidRPr="009B3DDE">
        <w:rPr>
          <w:b w:val="0"/>
          <w:bCs w:val="0"/>
        </w:rPr>
        <w:t>Display a global time ruler.</w:t>
      </w:r>
    </w:p>
    <w:p w14:paraId="59D999F4" w14:textId="77777777" w:rsidR="0049441C" w:rsidRPr="009B3DDE" w:rsidRDefault="0049441C" w:rsidP="0049441C">
      <w:pPr>
        <w:pStyle w:val="6"/>
        <w:rPr>
          <w:b w:val="0"/>
          <w:bCs w:val="0"/>
        </w:rPr>
      </w:pPr>
      <w:r w:rsidRPr="009B3DDE">
        <w:rPr>
          <w:b w:val="0"/>
          <w:bCs w:val="0"/>
        </w:rPr>
        <w:t>Allow negative range that will not be played</w:t>
      </w:r>
    </w:p>
    <w:p w14:paraId="0BF40E05" w14:textId="77777777" w:rsidR="0049441C" w:rsidRPr="009B3DDE" w:rsidRDefault="0049441C" w:rsidP="0049441C">
      <w:pPr>
        <w:pStyle w:val="6"/>
        <w:rPr>
          <w:b w:val="0"/>
          <w:bCs w:val="0"/>
        </w:rPr>
      </w:pPr>
      <w:r w:rsidRPr="009B3DDE">
        <w:rPr>
          <w:b w:val="0"/>
          <w:bCs w:val="0"/>
        </w:rPr>
        <w:t>During playback/recording display current position (real-time)</w:t>
      </w:r>
    </w:p>
    <w:p w14:paraId="2CCA8A45" w14:textId="77777777" w:rsidR="0049441C" w:rsidRPr="009B3DDE" w:rsidRDefault="0049441C" w:rsidP="0049441C">
      <w:pPr>
        <w:pStyle w:val="6"/>
        <w:rPr>
          <w:b w:val="0"/>
          <w:bCs w:val="0"/>
        </w:rPr>
      </w:pPr>
      <w:r w:rsidRPr="009B3DDE">
        <w:rPr>
          <w:b w:val="0"/>
          <w:bCs w:val="0"/>
        </w:rPr>
        <w:t>Allow zoom in and out from along the time scale</w:t>
      </w:r>
    </w:p>
    <w:p w14:paraId="7127323C" w14:textId="77777777" w:rsidR="0049441C" w:rsidRPr="00291518" w:rsidRDefault="0049441C" w:rsidP="0049441C">
      <w:pPr>
        <w:pStyle w:val="5"/>
      </w:pPr>
      <w:r w:rsidRPr="0049441C">
        <w:t>Selection</w:t>
      </w:r>
    </w:p>
    <w:p w14:paraId="07BF1858" w14:textId="77777777" w:rsidR="0049441C" w:rsidRPr="009B3DDE" w:rsidRDefault="0049441C" w:rsidP="0049441C">
      <w:pPr>
        <w:pStyle w:val="6"/>
        <w:rPr>
          <w:b w:val="0"/>
          <w:bCs w:val="0"/>
        </w:rPr>
      </w:pPr>
      <w:r w:rsidRPr="009B3DDE">
        <w:rPr>
          <w:b w:val="0"/>
          <w:bCs w:val="0"/>
        </w:rPr>
        <w:t>Allow specifying selected time segment begin by a start position</w:t>
      </w:r>
    </w:p>
    <w:p w14:paraId="491594DA" w14:textId="77777777" w:rsidR="0049441C" w:rsidRPr="009B3DDE" w:rsidRDefault="0049441C" w:rsidP="0049441C">
      <w:pPr>
        <w:pStyle w:val="6"/>
        <w:rPr>
          <w:b w:val="0"/>
          <w:bCs w:val="0"/>
        </w:rPr>
      </w:pPr>
      <w:r w:rsidRPr="009B3DDE">
        <w:rPr>
          <w:b w:val="0"/>
          <w:bCs w:val="0"/>
        </w:rPr>
        <w:t>Allow specifying selected time segment end by an end position</w:t>
      </w:r>
    </w:p>
    <w:p w14:paraId="5BFC4177" w14:textId="77777777" w:rsidR="0049441C" w:rsidRPr="009B3DDE" w:rsidRDefault="0049441C" w:rsidP="0049441C">
      <w:pPr>
        <w:pStyle w:val="6"/>
        <w:rPr>
          <w:b w:val="0"/>
          <w:bCs w:val="0"/>
        </w:rPr>
      </w:pPr>
      <w:r w:rsidRPr="009B3DDE">
        <w:rPr>
          <w:b w:val="0"/>
          <w:bCs w:val="0"/>
        </w:rPr>
        <w:t>Allow specifying selected time segment end by a section length</w:t>
      </w:r>
    </w:p>
    <w:p w14:paraId="77685D00" w14:textId="77777777" w:rsidR="0049441C" w:rsidRPr="009B3DDE" w:rsidRDefault="0049441C" w:rsidP="0049441C">
      <w:pPr>
        <w:pStyle w:val="6"/>
        <w:rPr>
          <w:b w:val="0"/>
          <w:bCs w:val="0"/>
        </w:rPr>
      </w:pPr>
      <w:r w:rsidRPr="009B3DDE">
        <w:rPr>
          <w:b w:val="0"/>
          <w:bCs w:val="0"/>
        </w:rPr>
        <w:t xml:space="preserve">Allow snapping a selection of start/end positions to rounded number of seconds </w:t>
      </w:r>
    </w:p>
    <w:p w14:paraId="79C4C2FB" w14:textId="77777777" w:rsidR="0049441C" w:rsidRDefault="0049441C" w:rsidP="0049441C">
      <w:pPr>
        <w:rPr>
          <w:rFonts w:asciiTheme="majorHAnsi" w:eastAsiaTheme="majorEastAsia" w:hAnsiTheme="majorHAnsi" w:cstheme="majorBidi"/>
          <w:color w:val="365F91" w:themeColor="accent1" w:themeShade="BF"/>
          <w:sz w:val="32"/>
          <w:szCs w:val="32"/>
        </w:rPr>
      </w:pPr>
      <w:r>
        <w:br w:type="page"/>
      </w:r>
    </w:p>
    <w:p w14:paraId="0C790C4D" w14:textId="77777777" w:rsidR="0049441C" w:rsidRDefault="0049441C" w:rsidP="0049441C">
      <w:pPr>
        <w:pStyle w:val="4"/>
      </w:pPr>
      <w:r w:rsidRPr="00C928C2">
        <w:lastRenderedPageBreak/>
        <w:t>Track</w:t>
      </w:r>
    </w:p>
    <w:p w14:paraId="1AD995DB" w14:textId="77777777" w:rsidR="0049441C" w:rsidRDefault="0049441C" w:rsidP="0049441C">
      <w:pPr>
        <w:pStyle w:val="5"/>
      </w:pPr>
      <w:r>
        <w:t>Settings (allow changing)</w:t>
      </w:r>
    </w:p>
    <w:p w14:paraId="2856A8A9" w14:textId="77777777" w:rsidR="0049441C" w:rsidRPr="009B3DDE" w:rsidRDefault="0049441C" w:rsidP="0049441C">
      <w:pPr>
        <w:pStyle w:val="6"/>
        <w:rPr>
          <w:b w:val="0"/>
          <w:bCs w:val="0"/>
        </w:rPr>
      </w:pPr>
      <w:r w:rsidRPr="009B3DDE">
        <w:rPr>
          <w:b w:val="0"/>
          <w:bCs w:val="0"/>
        </w:rPr>
        <w:t>Name</w:t>
      </w:r>
    </w:p>
    <w:p w14:paraId="1F91146B" w14:textId="77777777" w:rsidR="0049441C" w:rsidRPr="009B3DDE" w:rsidRDefault="0049441C" w:rsidP="0049441C">
      <w:pPr>
        <w:pStyle w:val="6"/>
        <w:rPr>
          <w:b w:val="0"/>
          <w:bCs w:val="0"/>
        </w:rPr>
      </w:pPr>
      <w:r w:rsidRPr="009B3DDE">
        <w:rPr>
          <w:b w:val="0"/>
          <w:bCs w:val="0"/>
        </w:rPr>
        <w:t>Gain</w:t>
      </w:r>
    </w:p>
    <w:p w14:paraId="1BC9091E" w14:textId="77777777" w:rsidR="0049441C" w:rsidRPr="009B3DDE" w:rsidRDefault="0049441C" w:rsidP="0049441C">
      <w:pPr>
        <w:pStyle w:val="6"/>
        <w:rPr>
          <w:b w:val="0"/>
          <w:bCs w:val="0"/>
        </w:rPr>
      </w:pPr>
      <w:r w:rsidRPr="009B3DDE">
        <w:rPr>
          <w:b w:val="0"/>
          <w:bCs w:val="0"/>
        </w:rPr>
        <w:t>Left-to-Right balance</w:t>
      </w:r>
    </w:p>
    <w:p w14:paraId="0A6F78E0" w14:textId="77777777" w:rsidR="0049441C" w:rsidRPr="009B3DDE" w:rsidRDefault="0049441C" w:rsidP="0049441C">
      <w:pPr>
        <w:pStyle w:val="6"/>
        <w:rPr>
          <w:b w:val="0"/>
          <w:bCs w:val="0"/>
        </w:rPr>
      </w:pPr>
      <w:r w:rsidRPr="009B3DDE">
        <w:rPr>
          <w:b w:val="0"/>
          <w:bCs w:val="0"/>
        </w:rPr>
        <w:t>Rate (from list)</w:t>
      </w:r>
    </w:p>
    <w:p w14:paraId="717CECF5" w14:textId="77777777" w:rsidR="0049441C" w:rsidRPr="009B3DDE" w:rsidRDefault="0049441C" w:rsidP="0049441C">
      <w:pPr>
        <w:pStyle w:val="6"/>
        <w:rPr>
          <w:b w:val="0"/>
          <w:bCs w:val="0"/>
        </w:rPr>
      </w:pPr>
      <w:r w:rsidRPr="009B3DDE">
        <w:rPr>
          <w:b w:val="0"/>
          <w:bCs w:val="0"/>
        </w:rPr>
        <w:t>Type: Mono, Left, Right, Stereo</w:t>
      </w:r>
    </w:p>
    <w:p w14:paraId="609B6D0F" w14:textId="77777777" w:rsidR="0049441C" w:rsidRDefault="0049441C" w:rsidP="0049441C">
      <w:pPr>
        <w:pStyle w:val="5"/>
      </w:pPr>
      <w:r w:rsidRPr="00C928C2">
        <w:t>Display</w:t>
      </w:r>
      <w:r>
        <w:t xml:space="preserve"> </w:t>
      </w:r>
    </w:p>
    <w:p w14:paraId="45B3D49B" w14:textId="77777777" w:rsidR="0049441C" w:rsidRPr="009B3DDE" w:rsidRDefault="0049441C" w:rsidP="0049441C">
      <w:pPr>
        <w:pStyle w:val="6"/>
        <w:rPr>
          <w:b w:val="0"/>
          <w:bCs w:val="0"/>
        </w:rPr>
      </w:pPr>
      <w:r w:rsidRPr="009B3DDE">
        <w:rPr>
          <w:b w:val="0"/>
          <w:bCs w:val="0"/>
        </w:rPr>
        <w:t>Signal waveform in linear amplitude scale</w:t>
      </w:r>
    </w:p>
    <w:p w14:paraId="1EF01753" w14:textId="77777777" w:rsidR="0049441C" w:rsidRPr="009B3DDE" w:rsidRDefault="0049441C" w:rsidP="0049441C">
      <w:pPr>
        <w:pStyle w:val="6"/>
        <w:rPr>
          <w:b w:val="0"/>
          <w:bCs w:val="0"/>
        </w:rPr>
      </w:pPr>
      <w:r w:rsidRPr="009B3DDE">
        <w:rPr>
          <w:b w:val="0"/>
          <w:bCs w:val="0"/>
        </w:rPr>
        <w:t>Signal waveform in logarithmic amplitude scale (dB)</w:t>
      </w:r>
    </w:p>
    <w:p w14:paraId="7BBB9CE5" w14:textId="77777777" w:rsidR="0049441C" w:rsidRPr="009B3DDE" w:rsidRDefault="0049441C" w:rsidP="0049441C">
      <w:pPr>
        <w:pStyle w:val="6"/>
        <w:rPr>
          <w:b w:val="0"/>
          <w:bCs w:val="0"/>
        </w:rPr>
      </w:pPr>
      <w:r w:rsidRPr="009B3DDE">
        <w:rPr>
          <w:b w:val="0"/>
          <w:bCs w:val="0"/>
        </w:rPr>
        <w:t>Signal spectrogram</w:t>
      </w:r>
    </w:p>
    <w:p w14:paraId="677F03E9" w14:textId="77777777" w:rsidR="0049441C" w:rsidRPr="009B3DDE" w:rsidRDefault="0049441C" w:rsidP="0049441C">
      <w:pPr>
        <w:pStyle w:val="6"/>
        <w:rPr>
          <w:b w:val="0"/>
          <w:bCs w:val="0"/>
        </w:rPr>
      </w:pPr>
      <w:r w:rsidRPr="009B3DDE">
        <w:rPr>
          <w:b w:val="0"/>
          <w:bCs w:val="0"/>
        </w:rPr>
        <w:t>Display waveforms/spectrograms for each channel in multi-channel (stereo) tracks</w:t>
      </w:r>
    </w:p>
    <w:p w14:paraId="0EC5F244" w14:textId="77777777" w:rsidR="0049441C" w:rsidRPr="00C928C2" w:rsidRDefault="0049441C" w:rsidP="0049441C">
      <w:pPr>
        <w:pStyle w:val="5"/>
      </w:pPr>
      <w:r w:rsidRPr="00C928C2">
        <w:t>Editing</w:t>
      </w:r>
    </w:p>
    <w:p w14:paraId="5AEBCE67" w14:textId="77777777" w:rsidR="0049441C" w:rsidRPr="009B3DDE" w:rsidRDefault="0049441C" w:rsidP="0049441C">
      <w:pPr>
        <w:pStyle w:val="6"/>
        <w:rPr>
          <w:b w:val="0"/>
          <w:bCs w:val="0"/>
        </w:rPr>
      </w:pPr>
      <w:r w:rsidRPr="009B3DDE">
        <w:rPr>
          <w:b w:val="0"/>
          <w:bCs w:val="0"/>
        </w:rPr>
        <w:t>Cut selection</w:t>
      </w:r>
    </w:p>
    <w:p w14:paraId="235A2BFF" w14:textId="77777777" w:rsidR="0049441C" w:rsidRPr="009B3DDE" w:rsidRDefault="0049441C" w:rsidP="0049441C">
      <w:pPr>
        <w:pStyle w:val="6"/>
        <w:rPr>
          <w:b w:val="0"/>
          <w:bCs w:val="0"/>
        </w:rPr>
      </w:pPr>
      <w:r w:rsidRPr="009B3DDE">
        <w:rPr>
          <w:b w:val="0"/>
          <w:bCs w:val="0"/>
        </w:rPr>
        <w:t>Copy selection. Allow copy selection from one track to another.</w:t>
      </w:r>
    </w:p>
    <w:p w14:paraId="5556A2A9" w14:textId="77777777" w:rsidR="0049441C" w:rsidRPr="009B3DDE" w:rsidRDefault="0049441C" w:rsidP="0049441C">
      <w:pPr>
        <w:pStyle w:val="6"/>
        <w:rPr>
          <w:b w:val="0"/>
          <w:bCs w:val="0"/>
        </w:rPr>
      </w:pPr>
      <w:r w:rsidRPr="009B3DDE">
        <w:rPr>
          <w:b w:val="0"/>
          <w:bCs w:val="0"/>
        </w:rPr>
        <w:t>Paste cut or copied part of signal into selected point in time</w:t>
      </w:r>
    </w:p>
    <w:p w14:paraId="77AB231B" w14:textId="77777777" w:rsidR="0049441C" w:rsidRPr="009B3DDE" w:rsidRDefault="0049441C" w:rsidP="0049441C">
      <w:pPr>
        <w:pStyle w:val="6"/>
        <w:rPr>
          <w:b w:val="0"/>
          <w:bCs w:val="0"/>
        </w:rPr>
      </w:pPr>
      <w:r w:rsidRPr="009B3DDE">
        <w:rPr>
          <w:b w:val="0"/>
          <w:bCs w:val="0"/>
        </w:rPr>
        <w:t>Trim: clean signal inside selection</w:t>
      </w:r>
    </w:p>
    <w:p w14:paraId="7B6EAA5B" w14:textId="77777777" w:rsidR="0049441C" w:rsidRPr="009B3DDE" w:rsidRDefault="0049441C" w:rsidP="0049441C">
      <w:pPr>
        <w:pStyle w:val="6"/>
        <w:rPr>
          <w:b w:val="0"/>
          <w:bCs w:val="0"/>
        </w:rPr>
      </w:pPr>
      <w:r w:rsidRPr="009B3DDE">
        <w:rPr>
          <w:b w:val="0"/>
          <w:bCs w:val="0"/>
        </w:rPr>
        <w:t>Silence: clean signal outside selection</w:t>
      </w:r>
    </w:p>
    <w:p w14:paraId="5F8A6675" w14:textId="77777777" w:rsidR="0049441C" w:rsidRPr="009B3DDE" w:rsidRDefault="0049441C" w:rsidP="0049441C">
      <w:pPr>
        <w:pStyle w:val="6"/>
        <w:rPr>
          <w:b w:val="0"/>
          <w:bCs w:val="0"/>
        </w:rPr>
      </w:pPr>
      <w:r w:rsidRPr="009B3DDE">
        <w:rPr>
          <w:b w:val="0"/>
          <w:bCs w:val="0"/>
        </w:rPr>
        <w:t>Change single sample amplitude</w:t>
      </w:r>
    </w:p>
    <w:p w14:paraId="5B898B04" w14:textId="77777777" w:rsidR="0049441C" w:rsidRPr="009B3DDE" w:rsidRDefault="0049441C" w:rsidP="0049441C">
      <w:pPr>
        <w:pStyle w:val="6"/>
        <w:rPr>
          <w:b w:val="0"/>
          <w:bCs w:val="0"/>
        </w:rPr>
      </w:pPr>
      <w:r w:rsidRPr="009B3DDE">
        <w:rPr>
          <w:b w:val="0"/>
          <w:bCs w:val="0"/>
        </w:rPr>
        <w:t>Envelope: Allow creating amplitude gradient.</w:t>
      </w:r>
    </w:p>
    <w:p w14:paraId="46A7039A" w14:textId="77777777" w:rsidR="0049441C" w:rsidRDefault="0049441C" w:rsidP="0049441C">
      <w:pPr>
        <w:pStyle w:val="5"/>
      </w:pPr>
      <w:r w:rsidRPr="00C928C2">
        <w:t>Mixing</w:t>
      </w:r>
    </w:p>
    <w:p w14:paraId="1041FB0C" w14:textId="77777777" w:rsidR="0049441C" w:rsidRPr="009B3DDE" w:rsidRDefault="0049441C" w:rsidP="0049441C">
      <w:pPr>
        <w:pStyle w:val="6"/>
        <w:rPr>
          <w:b w:val="0"/>
          <w:bCs w:val="0"/>
        </w:rPr>
      </w:pPr>
      <w:r w:rsidRPr="009B3DDE">
        <w:rPr>
          <w:b w:val="0"/>
          <w:bCs w:val="0"/>
        </w:rPr>
        <w:t>Move track along time dimension.</w:t>
      </w:r>
    </w:p>
    <w:p w14:paraId="4E48B581" w14:textId="77777777" w:rsidR="0049441C" w:rsidRPr="009B3DDE" w:rsidRDefault="0049441C" w:rsidP="0049441C">
      <w:pPr>
        <w:pStyle w:val="6"/>
        <w:rPr>
          <w:b w:val="0"/>
          <w:bCs w:val="0"/>
        </w:rPr>
      </w:pPr>
      <w:r w:rsidRPr="009B3DDE">
        <w:rPr>
          <w:b w:val="0"/>
          <w:bCs w:val="0"/>
        </w:rPr>
        <w:t>Move all tracks synchronously along time domain.</w:t>
      </w:r>
    </w:p>
    <w:p w14:paraId="5667EDE7" w14:textId="77777777" w:rsidR="0049441C" w:rsidRPr="009B3DDE" w:rsidRDefault="0049441C" w:rsidP="0049441C">
      <w:pPr>
        <w:pStyle w:val="6"/>
        <w:rPr>
          <w:b w:val="0"/>
          <w:bCs w:val="0"/>
        </w:rPr>
      </w:pPr>
      <w:r w:rsidRPr="009B3DDE">
        <w:rPr>
          <w:b w:val="0"/>
          <w:bCs w:val="0"/>
        </w:rPr>
        <w:t>Allow negative start time: section before 0 will not be played.</w:t>
      </w:r>
    </w:p>
    <w:p w14:paraId="6C1EA12A" w14:textId="77777777" w:rsidR="0049441C" w:rsidRPr="009B3DDE" w:rsidRDefault="0049441C" w:rsidP="0049441C">
      <w:pPr>
        <w:pStyle w:val="6"/>
        <w:rPr>
          <w:b w:val="0"/>
          <w:bCs w:val="0"/>
        </w:rPr>
      </w:pPr>
      <w:r w:rsidRPr="009B3DDE">
        <w:rPr>
          <w:b w:val="0"/>
          <w:bCs w:val="0"/>
        </w:rPr>
        <w:t>Split multi-channel (stereo) track into multiple single-channel tracks (two mono or left-side and right-side)</w:t>
      </w:r>
    </w:p>
    <w:p w14:paraId="6E19B7D3" w14:textId="77777777" w:rsidR="0049441C" w:rsidRPr="009B3DDE" w:rsidRDefault="0049441C" w:rsidP="0049441C">
      <w:pPr>
        <w:pStyle w:val="6"/>
        <w:rPr>
          <w:b w:val="0"/>
          <w:bCs w:val="0"/>
        </w:rPr>
      </w:pPr>
      <w:r w:rsidRPr="009B3DDE">
        <w:rPr>
          <w:b w:val="0"/>
          <w:bCs w:val="0"/>
        </w:rPr>
        <w:t>Combine two single-channel (mono, left or right) tracks into single stereo track</w:t>
      </w:r>
    </w:p>
    <w:p w14:paraId="6BAE0552" w14:textId="77777777" w:rsidR="0049441C" w:rsidRPr="009B3DDE" w:rsidRDefault="0049441C" w:rsidP="0049441C">
      <w:pPr>
        <w:pStyle w:val="6"/>
        <w:rPr>
          <w:b w:val="0"/>
          <w:bCs w:val="0"/>
        </w:rPr>
      </w:pPr>
      <w:r w:rsidRPr="009B3DDE">
        <w:rPr>
          <w:b w:val="0"/>
          <w:bCs w:val="0"/>
        </w:rPr>
        <w:t>Swap between left and right channels in stereo track</w:t>
      </w:r>
    </w:p>
    <w:p w14:paraId="0E0F1BBE" w14:textId="77777777" w:rsidR="0049441C" w:rsidRPr="009B3DDE" w:rsidRDefault="0049441C" w:rsidP="0049441C">
      <w:pPr>
        <w:pStyle w:val="6"/>
        <w:rPr>
          <w:b w:val="0"/>
          <w:bCs w:val="0"/>
        </w:rPr>
      </w:pPr>
      <w:r w:rsidRPr="009B3DDE">
        <w:rPr>
          <w:b w:val="0"/>
          <w:bCs w:val="0"/>
        </w:rPr>
        <w:lastRenderedPageBreak/>
        <w:t>Convert between mono, left-side and right-sight tracks</w:t>
      </w:r>
    </w:p>
    <w:p w14:paraId="74A812B9" w14:textId="77777777" w:rsidR="0049441C" w:rsidRPr="00A5352B" w:rsidRDefault="0049441C" w:rsidP="0049441C">
      <w:pPr>
        <w:pStyle w:val="6"/>
      </w:pPr>
      <w:r w:rsidRPr="009B3DDE">
        <w:rPr>
          <w:b w:val="0"/>
          <w:bCs w:val="0"/>
        </w:rPr>
        <w:t>Set sample data format (16-bit PCM, 24-bit PCM, 32-bit float)</w:t>
      </w:r>
      <w:r>
        <w:br w:type="page"/>
      </w:r>
    </w:p>
    <w:p w14:paraId="6EE34714" w14:textId="77777777" w:rsidR="0049441C" w:rsidRDefault="0049441C" w:rsidP="0049441C">
      <w:pPr>
        <w:pStyle w:val="4"/>
      </w:pPr>
      <w:r>
        <w:lastRenderedPageBreak/>
        <w:t xml:space="preserve">Transport </w:t>
      </w:r>
    </w:p>
    <w:p w14:paraId="202ABE7B" w14:textId="77777777" w:rsidR="0049441C" w:rsidRDefault="0049441C" w:rsidP="0049441C">
      <w:pPr>
        <w:pStyle w:val="5"/>
      </w:pPr>
      <w:r>
        <w:t>Playback</w:t>
      </w:r>
    </w:p>
    <w:p w14:paraId="22DA4409" w14:textId="77777777" w:rsidR="0049441C" w:rsidRPr="009B3DDE" w:rsidRDefault="0049441C" w:rsidP="009B3DDE">
      <w:pPr>
        <w:pStyle w:val="6"/>
        <w:rPr>
          <w:b w:val="0"/>
          <w:bCs w:val="0"/>
        </w:rPr>
      </w:pPr>
      <w:r w:rsidRPr="009B3DDE">
        <w:rPr>
          <w:b w:val="0"/>
          <w:bCs w:val="0"/>
        </w:rPr>
        <w:t>Allow playback of one or multiple tracks in project</w:t>
      </w:r>
    </w:p>
    <w:p w14:paraId="2A70CE75" w14:textId="77777777" w:rsidR="0049441C" w:rsidRPr="009B3DDE" w:rsidRDefault="0049441C" w:rsidP="009B3DDE">
      <w:pPr>
        <w:pStyle w:val="6"/>
        <w:rPr>
          <w:b w:val="0"/>
          <w:bCs w:val="0"/>
        </w:rPr>
      </w:pPr>
      <w:r w:rsidRPr="009B3DDE">
        <w:rPr>
          <w:b w:val="0"/>
          <w:bCs w:val="0"/>
        </w:rPr>
        <w:t>Mute: allow enable/disable tracks for playback. All unmuted tracks will be played during playback or record process</w:t>
      </w:r>
    </w:p>
    <w:p w14:paraId="44AD3964" w14:textId="77777777" w:rsidR="0049441C" w:rsidRPr="009B3DDE" w:rsidRDefault="0049441C" w:rsidP="009B3DDE">
      <w:pPr>
        <w:pStyle w:val="6"/>
        <w:rPr>
          <w:b w:val="0"/>
          <w:bCs w:val="0"/>
        </w:rPr>
      </w:pPr>
      <w:r w:rsidRPr="009B3DDE">
        <w:rPr>
          <w:b w:val="0"/>
          <w:bCs w:val="0"/>
        </w:rPr>
        <w:t>Allow pause, resume and stop playback process</w:t>
      </w:r>
    </w:p>
    <w:p w14:paraId="447F97D5" w14:textId="77777777" w:rsidR="0049441C" w:rsidRPr="009B3DDE" w:rsidRDefault="0049441C" w:rsidP="009B3DDE">
      <w:pPr>
        <w:pStyle w:val="6"/>
        <w:rPr>
          <w:b w:val="0"/>
          <w:bCs w:val="0"/>
        </w:rPr>
      </w:pPr>
      <w:r w:rsidRPr="009B3DDE">
        <w:rPr>
          <w:b w:val="0"/>
          <w:bCs w:val="0"/>
        </w:rPr>
        <w:t>Allow selection playback</w:t>
      </w:r>
    </w:p>
    <w:p w14:paraId="6DF08C6F" w14:textId="77777777" w:rsidR="0049441C" w:rsidRPr="009B3DDE" w:rsidRDefault="0049441C" w:rsidP="009B3DDE">
      <w:pPr>
        <w:pStyle w:val="6"/>
        <w:rPr>
          <w:b w:val="0"/>
          <w:bCs w:val="0"/>
        </w:rPr>
      </w:pPr>
      <w:r w:rsidRPr="009B3DDE">
        <w:rPr>
          <w:b w:val="0"/>
          <w:bCs w:val="0"/>
        </w:rPr>
        <w:t>Allow playback starting from specified time</w:t>
      </w:r>
    </w:p>
    <w:p w14:paraId="40487828" w14:textId="77777777" w:rsidR="0049441C" w:rsidRPr="009B3DDE" w:rsidRDefault="0049441C" w:rsidP="009B3DDE">
      <w:pPr>
        <w:pStyle w:val="6"/>
        <w:rPr>
          <w:b w:val="0"/>
          <w:bCs w:val="0"/>
        </w:rPr>
      </w:pPr>
      <w:r w:rsidRPr="009B3DDE">
        <w:rPr>
          <w:b w:val="0"/>
          <w:bCs w:val="0"/>
        </w:rPr>
        <w:t>Allow resetting playback starting time to the beginning</w:t>
      </w:r>
    </w:p>
    <w:p w14:paraId="37367DDC" w14:textId="77777777" w:rsidR="0049441C" w:rsidRPr="009B3DDE" w:rsidRDefault="0049441C" w:rsidP="009B3DDE">
      <w:pPr>
        <w:pStyle w:val="6"/>
        <w:rPr>
          <w:b w:val="0"/>
          <w:bCs w:val="0"/>
        </w:rPr>
      </w:pPr>
      <w:r w:rsidRPr="009B3DDE">
        <w:rPr>
          <w:b w:val="0"/>
          <w:bCs w:val="0"/>
        </w:rPr>
        <w:t>Allow moving playback starting time to the end (latest time in the project)</w:t>
      </w:r>
    </w:p>
    <w:p w14:paraId="408726E8" w14:textId="77777777" w:rsidR="0049441C" w:rsidRPr="009B3DDE" w:rsidRDefault="0049441C" w:rsidP="009B3DDE">
      <w:pPr>
        <w:pStyle w:val="6"/>
        <w:rPr>
          <w:b w:val="0"/>
          <w:bCs w:val="0"/>
        </w:rPr>
      </w:pPr>
      <w:r w:rsidRPr="009B3DDE">
        <w:rPr>
          <w:b w:val="0"/>
          <w:bCs w:val="0"/>
        </w:rPr>
        <w:t>Allow playback with specified ration between 0.01 and 3 of the original speed.</w:t>
      </w:r>
    </w:p>
    <w:p w14:paraId="1BEC5EC9" w14:textId="77777777" w:rsidR="0049441C" w:rsidRDefault="0049441C" w:rsidP="0049441C">
      <w:pPr>
        <w:pStyle w:val="5"/>
      </w:pPr>
      <w:r w:rsidRPr="00C928C2">
        <w:t>Recording</w:t>
      </w:r>
    </w:p>
    <w:p w14:paraId="55FD09F4" w14:textId="77777777" w:rsidR="0049441C" w:rsidRPr="009B3DDE" w:rsidRDefault="0049441C" w:rsidP="0049441C">
      <w:pPr>
        <w:pStyle w:val="6"/>
        <w:rPr>
          <w:b w:val="0"/>
          <w:bCs w:val="0"/>
        </w:rPr>
      </w:pPr>
      <w:r w:rsidRPr="009B3DDE">
        <w:rPr>
          <w:b w:val="0"/>
          <w:bCs w:val="0"/>
        </w:rPr>
        <w:t>Allow recording option together with playback. Create a new track for the recorded audio signal</w:t>
      </w:r>
    </w:p>
    <w:p w14:paraId="6773B3AC" w14:textId="77777777" w:rsidR="0049441C" w:rsidRPr="003400FF" w:rsidRDefault="0049441C" w:rsidP="0049441C"/>
    <w:p w14:paraId="5CC0CC1D" w14:textId="77777777" w:rsidR="0049441C" w:rsidRDefault="0049441C" w:rsidP="0049441C">
      <w:pPr>
        <w:rPr>
          <w:rFonts w:asciiTheme="majorHAnsi" w:eastAsiaTheme="majorEastAsia" w:hAnsiTheme="majorHAnsi" w:cstheme="majorBidi"/>
          <w:color w:val="365F91" w:themeColor="accent1" w:themeShade="BF"/>
          <w:sz w:val="32"/>
          <w:szCs w:val="32"/>
        </w:rPr>
      </w:pPr>
      <w:r>
        <w:br w:type="page"/>
      </w:r>
    </w:p>
    <w:p w14:paraId="6B634D53" w14:textId="77777777" w:rsidR="0049441C" w:rsidRDefault="0049441C" w:rsidP="0049441C">
      <w:pPr>
        <w:pStyle w:val="4"/>
      </w:pPr>
      <w:r>
        <w:lastRenderedPageBreak/>
        <w:t>Device</w:t>
      </w:r>
    </w:p>
    <w:p w14:paraId="5B9A4C5B" w14:textId="77777777" w:rsidR="0049441C" w:rsidRDefault="0049441C" w:rsidP="0049441C">
      <w:pPr>
        <w:pStyle w:val="5"/>
      </w:pPr>
      <w:r>
        <w:t>Selection</w:t>
      </w:r>
    </w:p>
    <w:p w14:paraId="49702BC7" w14:textId="77777777" w:rsidR="0049441C" w:rsidRPr="009B3DDE" w:rsidRDefault="0049441C" w:rsidP="0049441C">
      <w:pPr>
        <w:pStyle w:val="6"/>
        <w:rPr>
          <w:b w:val="0"/>
          <w:bCs w:val="0"/>
        </w:rPr>
      </w:pPr>
      <w:r w:rsidRPr="009B3DDE">
        <w:rPr>
          <w:b w:val="0"/>
          <w:bCs w:val="0"/>
        </w:rPr>
        <w:t>Allow selecting recording device from the list of installed HW</w:t>
      </w:r>
    </w:p>
    <w:p w14:paraId="6F4C60A2" w14:textId="77777777" w:rsidR="0049441C" w:rsidRPr="009B3DDE" w:rsidRDefault="0049441C" w:rsidP="0049441C">
      <w:pPr>
        <w:pStyle w:val="6"/>
        <w:rPr>
          <w:b w:val="0"/>
          <w:bCs w:val="0"/>
        </w:rPr>
      </w:pPr>
      <w:r w:rsidRPr="009B3DDE">
        <w:rPr>
          <w:b w:val="0"/>
          <w:bCs w:val="0"/>
        </w:rPr>
        <w:t>Allow selecting recording channel number (mono/stereo)</w:t>
      </w:r>
    </w:p>
    <w:p w14:paraId="602423E8" w14:textId="77777777" w:rsidR="0049441C" w:rsidRPr="009B3DDE" w:rsidRDefault="0049441C" w:rsidP="0049441C">
      <w:pPr>
        <w:pStyle w:val="6"/>
        <w:rPr>
          <w:b w:val="0"/>
          <w:bCs w:val="0"/>
        </w:rPr>
      </w:pPr>
      <w:r w:rsidRPr="009B3DDE">
        <w:rPr>
          <w:b w:val="0"/>
          <w:bCs w:val="0"/>
        </w:rPr>
        <w:t>Allow selecting playback device from the list of installed HW</w:t>
      </w:r>
    </w:p>
    <w:p w14:paraId="65825B43" w14:textId="77777777" w:rsidR="0049441C" w:rsidRPr="009B3DDE" w:rsidRDefault="0049441C" w:rsidP="0049441C">
      <w:pPr>
        <w:pStyle w:val="6"/>
        <w:rPr>
          <w:b w:val="0"/>
          <w:bCs w:val="0"/>
        </w:rPr>
      </w:pPr>
      <w:r w:rsidRPr="009B3DDE">
        <w:rPr>
          <w:b w:val="0"/>
          <w:bCs w:val="0"/>
        </w:rPr>
        <w:t>Allow selecting Audio API from the list of installed SW</w:t>
      </w:r>
    </w:p>
    <w:p w14:paraId="54F40D54" w14:textId="77777777" w:rsidR="0049441C" w:rsidRDefault="0049441C" w:rsidP="0049441C">
      <w:pPr>
        <w:pStyle w:val="5"/>
      </w:pPr>
      <w:r>
        <w:t>Monitoring</w:t>
      </w:r>
    </w:p>
    <w:p w14:paraId="31B03040" w14:textId="77777777" w:rsidR="0049441C" w:rsidRPr="009B3DDE" w:rsidRDefault="0049441C" w:rsidP="0049441C">
      <w:pPr>
        <w:pStyle w:val="6"/>
        <w:rPr>
          <w:b w:val="0"/>
          <w:bCs w:val="0"/>
        </w:rPr>
      </w:pPr>
      <w:r w:rsidRPr="009B3DDE">
        <w:rPr>
          <w:b w:val="0"/>
          <w:bCs w:val="0"/>
        </w:rPr>
        <w:t>Provide monitoring for recording signal</w:t>
      </w:r>
    </w:p>
    <w:p w14:paraId="4F37CDD5" w14:textId="77777777" w:rsidR="0049441C" w:rsidRPr="009B3DDE" w:rsidRDefault="0049441C" w:rsidP="0049441C">
      <w:pPr>
        <w:pStyle w:val="6"/>
        <w:rPr>
          <w:b w:val="0"/>
          <w:bCs w:val="0"/>
        </w:rPr>
      </w:pPr>
      <w:r w:rsidRPr="009B3DDE">
        <w:rPr>
          <w:b w:val="0"/>
          <w:bCs w:val="0"/>
        </w:rPr>
        <w:t>Provide monitoring for playback signal</w:t>
      </w:r>
    </w:p>
    <w:p w14:paraId="2AE04244" w14:textId="77777777" w:rsidR="0049441C" w:rsidRPr="009B3DDE" w:rsidRDefault="0049441C" w:rsidP="0049441C">
      <w:pPr>
        <w:pStyle w:val="6"/>
        <w:rPr>
          <w:b w:val="0"/>
          <w:bCs w:val="0"/>
        </w:rPr>
      </w:pPr>
      <w:r w:rsidRPr="009B3DDE">
        <w:rPr>
          <w:b w:val="0"/>
          <w:bCs w:val="0"/>
        </w:rPr>
        <w:t>Allow start and stop monitoring</w:t>
      </w:r>
    </w:p>
    <w:p w14:paraId="785AF507" w14:textId="77777777" w:rsidR="0049441C" w:rsidRPr="009B3DDE" w:rsidRDefault="0049441C" w:rsidP="0049441C">
      <w:pPr>
        <w:pStyle w:val="6"/>
        <w:rPr>
          <w:b w:val="0"/>
          <w:bCs w:val="0"/>
        </w:rPr>
      </w:pPr>
      <w:r w:rsidRPr="009B3DDE">
        <w:rPr>
          <w:b w:val="0"/>
          <w:bCs w:val="0"/>
        </w:rPr>
        <w:t>Display level for left and right channel</w:t>
      </w:r>
    </w:p>
    <w:p w14:paraId="547714F0" w14:textId="77777777" w:rsidR="0049441C" w:rsidRPr="009B3DDE" w:rsidRDefault="0049441C" w:rsidP="0049441C">
      <w:pPr>
        <w:pStyle w:val="6"/>
        <w:rPr>
          <w:b w:val="0"/>
          <w:bCs w:val="0"/>
        </w:rPr>
      </w:pPr>
      <w:r w:rsidRPr="009B3DDE">
        <w:rPr>
          <w:b w:val="0"/>
          <w:bCs w:val="0"/>
        </w:rPr>
        <w:t>Display mark on maximum reached level</w:t>
      </w:r>
    </w:p>
    <w:p w14:paraId="776B1DB7" w14:textId="77777777" w:rsidR="0049441C" w:rsidRPr="009B3DDE" w:rsidRDefault="0049441C" w:rsidP="0049441C">
      <w:pPr>
        <w:pStyle w:val="6"/>
        <w:rPr>
          <w:b w:val="0"/>
          <w:bCs w:val="0"/>
        </w:rPr>
      </w:pPr>
      <w:r w:rsidRPr="009B3DDE">
        <w:rPr>
          <w:b w:val="0"/>
          <w:bCs w:val="0"/>
        </w:rPr>
        <w:t>Indicate signal’s saturation</w:t>
      </w:r>
    </w:p>
    <w:p w14:paraId="635FF036" w14:textId="77777777" w:rsidR="0049441C" w:rsidRPr="009B3DDE" w:rsidRDefault="0049441C" w:rsidP="0049441C">
      <w:pPr>
        <w:pStyle w:val="6"/>
        <w:rPr>
          <w:b w:val="0"/>
          <w:bCs w:val="0"/>
        </w:rPr>
      </w:pPr>
      <w:r w:rsidRPr="009B3DDE">
        <w:rPr>
          <w:b w:val="0"/>
          <w:bCs w:val="0"/>
        </w:rPr>
        <w:t>Allow specifying signal level meter in RMS or Gradient</w:t>
      </w:r>
    </w:p>
    <w:p w14:paraId="728F35D5" w14:textId="77777777" w:rsidR="0049441C" w:rsidRPr="009B3DDE" w:rsidRDefault="0049441C" w:rsidP="0049441C">
      <w:pPr>
        <w:pStyle w:val="6"/>
        <w:rPr>
          <w:b w:val="0"/>
          <w:bCs w:val="0"/>
        </w:rPr>
      </w:pPr>
      <w:r w:rsidRPr="009B3DDE">
        <w:rPr>
          <w:b w:val="0"/>
          <w:bCs w:val="0"/>
        </w:rPr>
        <w:t>Allow specifying signal level meter linear or in dB</w:t>
      </w:r>
    </w:p>
    <w:p w14:paraId="7B1133FF" w14:textId="77777777" w:rsidR="0049441C" w:rsidRPr="009B3DDE" w:rsidRDefault="0049441C" w:rsidP="0049441C">
      <w:pPr>
        <w:pStyle w:val="6"/>
        <w:rPr>
          <w:b w:val="0"/>
          <w:bCs w:val="0"/>
        </w:rPr>
      </w:pPr>
      <w:r w:rsidRPr="009B3DDE">
        <w:rPr>
          <w:b w:val="0"/>
          <w:bCs w:val="0"/>
        </w:rPr>
        <w:t>Allow specifying refresh rate between in range [1-100] Hz</w:t>
      </w:r>
    </w:p>
    <w:p w14:paraId="18AE7A4E" w14:textId="77777777" w:rsidR="0049441C" w:rsidRDefault="0049441C">
      <w:pPr>
        <w:rPr>
          <w:b/>
          <w:bCs/>
          <w:sz w:val="28"/>
          <w:szCs w:val="28"/>
          <w:lang w:eastAsia="en-US" w:bidi="ar-SA"/>
        </w:rPr>
      </w:pPr>
      <w:r>
        <w:br w:type="page"/>
      </w:r>
    </w:p>
    <w:p w14:paraId="2D54615F" w14:textId="67B8D531" w:rsidR="005D5614" w:rsidRDefault="00870C4A" w:rsidP="005D5614">
      <w:pPr>
        <w:pStyle w:val="2"/>
      </w:pPr>
      <w:bookmarkStart w:id="52" w:name="_Appendix_C:_Audacity_1"/>
      <w:bookmarkStart w:id="53" w:name="_Toc492767963"/>
      <w:bookmarkEnd w:id="52"/>
      <w:r>
        <w:lastRenderedPageBreak/>
        <w:t>Appendix C: Audacity design impacting features</w:t>
      </w:r>
      <w:bookmarkEnd w:id="53"/>
    </w:p>
    <w:tbl>
      <w:tblPr>
        <w:tblStyle w:val="5-1"/>
        <w:tblW w:w="0" w:type="auto"/>
        <w:tblLook w:val="04A0" w:firstRow="1" w:lastRow="0" w:firstColumn="1" w:lastColumn="0" w:noHBand="0" w:noVBand="1"/>
      </w:tblPr>
      <w:tblGrid>
        <w:gridCol w:w="421"/>
        <w:gridCol w:w="1275"/>
        <w:gridCol w:w="3261"/>
        <w:gridCol w:w="3345"/>
      </w:tblGrid>
      <w:tr w:rsidR="00112611" w14:paraId="148289A4" w14:textId="77777777" w:rsidTr="00D56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B1029C8" w14:textId="3E655D59" w:rsidR="00112611" w:rsidRDefault="00112611" w:rsidP="00112611">
            <w:pPr>
              <w:rPr>
                <w:lang w:eastAsia="en-US" w:bidi="ar-SA"/>
              </w:rPr>
            </w:pPr>
          </w:p>
        </w:tc>
        <w:tc>
          <w:tcPr>
            <w:tcW w:w="1275" w:type="dxa"/>
          </w:tcPr>
          <w:p w14:paraId="361FCDE6" w14:textId="02292DA9" w:rsidR="00112611" w:rsidRDefault="00112611" w:rsidP="00112611">
            <w:pPr>
              <w:cnfStyle w:val="100000000000" w:firstRow="1" w:lastRow="0" w:firstColumn="0" w:lastColumn="0" w:oddVBand="0" w:evenVBand="0" w:oddHBand="0" w:evenHBand="0" w:firstRowFirstColumn="0" w:firstRowLastColumn="0" w:lastRowFirstColumn="0" w:lastRowLastColumn="0"/>
              <w:rPr>
                <w:lang w:eastAsia="en-US" w:bidi="ar-SA"/>
              </w:rPr>
            </w:pPr>
            <w:r>
              <w:rPr>
                <w:lang w:eastAsia="en-US" w:bidi="ar-SA"/>
              </w:rPr>
              <w:t>Feature</w:t>
            </w:r>
          </w:p>
        </w:tc>
        <w:tc>
          <w:tcPr>
            <w:tcW w:w="3261" w:type="dxa"/>
          </w:tcPr>
          <w:p w14:paraId="7D2ACE49" w14:textId="2C0C9E95" w:rsidR="00112611" w:rsidRDefault="00112611" w:rsidP="00112611">
            <w:pPr>
              <w:cnfStyle w:val="100000000000" w:firstRow="1" w:lastRow="0" w:firstColumn="0" w:lastColumn="0" w:oddVBand="0" w:evenVBand="0" w:oddHBand="0" w:evenHBand="0" w:firstRowFirstColumn="0" w:firstRowLastColumn="0" w:lastRowFirstColumn="0" w:lastRowLastColumn="0"/>
              <w:rPr>
                <w:lang w:eastAsia="en-US" w:bidi="ar-SA"/>
              </w:rPr>
            </w:pPr>
            <w:r>
              <w:rPr>
                <w:lang w:eastAsia="en-US" w:bidi="ar-SA"/>
              </w:rPr>
              <w:t>Description</w:t>
            </w:r>
          </w:p>
        </w:tc>
        <w:tc>
          <w:tcPr>
            <w:tcW w:w="3345" w:type="dxa"/>
          </w:tcPr>
          <w:p w14:paraId="6E38CFA3" w14:textId="20F10E0A" w:rsidR="00112611" w:rsidRDefault="00112611" w:rsidP="00112611">
            <w:pPr>
              <w:cnfStyle w:val="100000000000" w:firstRow="1" w:lastRow="0" w:firstColumn="0" w:lastColumn="0" w:oddVBand="0" w:evenVBand="0" w:oddHBand="0" w:evenHBand="0" w:firstRowFirstColumn="0" w:firstRowLastColumn="0" w:lastRowFirstColumn="0" w:lastRowLastColumn="0"/>
              <w:rPr>
                <w:lang w:eastAsia="en-US" w:bidi="ar-SA"/>
              </w:rPr>
            </w:pPr>
            <w:r>
              <w:rPr>
                <w:lang w:eastAsia="en-US" w:bidi="ar-SA"/>
              </w:rPr>
              <w:t>Impact</w:t>
            </w:r>
          </w:p>
        </w:tc>
      </w:tr>
      <w:tr w:rsidR="00112611" w14:paraId="659143A7" w14:textId="77777777" w:rsidTr="00D56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EE721EE" w14:textId="640FECA8" w:rsidR="00112611" w:rsidRDefault="00112611" w:rsidP="00112611">
            <w:pPr>
              <w:rPr>
                <w:lang w:eastAsia="en-US" w:bidi="ar-SA"/>
              </w:rPr>
            </w:pPr>
            <w:r>
              <w:rPr>
                <w:lang w:eastAsia="en-US" w:bidi="ar-SA"/>
              </w:rPr>
              <w:t>1</w:t>
            </w:r>
          </w:p>
        </w:tc>
        <w:tc>
          <w:tcPr>
            <w:tcW w:w="1275" w:type="dxa"/>
          </w:tcPr>
          <w:p w14:paraId="340DA0FF" w14:textId="74E42D22" w:rsidR="00112611" w:rsidRDefault="00112611"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Import</w:t>
            </w:r>
          </w:p>
        </w:tc>
        <w:tc>
          <w:tcPr>
            <w:tcW w:w="3261" w:type="dxa"/>
          </w:tcPr>
          <w:p w14:paraId="09E62218" w14:textId="715E87F2" w:rsidR="00112611" w:rsidRDefault="00112611"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Adds a new Track to an opened project with the samples referenced from a selected source file.</w:t>
            </w:r>
          </w:p>
        </w:tc>
        <w:tc>
          <w:tcPr>
            <w:tcW w:w="3345" w:type="dxa"/>
          </w:tcPr>
          <w:p w14:paraId="5CB6A2D2" w14:textId="7869B05C" w:rsidR="00112611" w:rsidRDefault="00253F55"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Adds a new "Track" entity into the system's domain model.</w:t>
            </w:r>
          </w:p>
        </w:tc>
      </w:tr>
      <w:tr w:rsidR="00112611" w14:paraId="2E061C2E" w14:textId="77777777" w:rsidTr="00D56C26">
        <w:tc>
          <w:tcPr>
            <w:cnfStyle w:val="001000000000" w:firstRow="0" w:lastRow="0" w:firstColumn="1" w:lastColumn="0" w:oddVBand="0" w:evenVBand="0" w:oddHBand="0" w:evenHBand="0" w:firstRowFirstColumn="0" w:firstRowLastColumn="0" w:lastRowFirstColumn="0" w:lastRowLastColumn="0"/>
            <w:tcW w:w="421" w:type="dxa"/>
          </w:tcPr>
          <w:p w14:paraId="10DD570E" w14:textId="7BA75C55" w:rsidR="00112611" w:rsidRDefault="00112611" w:rsidP="00112611">
            <w:pPr>
              <w:rPr>
                <w:lang w:eastAsia="en-US" w:bidi="ar-SA"/>
              </w:rPr>
            </w:pPr>
            <w:r>
              <w:rPr>
                <w:lang w:eastAsia="en-US" w:bidi="ar-SA"/>
              </w:rPr>
              <w:t>2</w:t>
            </w:r>
          </w:p>
        </w:tc>
        <w:tc>
          <w:tcPr>
            <w:tcW w:w="1275" w:type="dxa"/>
          </w:tcPr>
          <w:p w14:paraId="16617174" w14:textId="3558751E" w:rsidR="00112611" w:rsidRDefault="00112611" w:rsidP="00112611">
            <w:pPr>
              <w:cnfStyle w:val="000000000000" w:firstRow="0" w:lastRow="0" w:firstColumn="0" w:lastColumn="0" w:oddVBand="0" w:evenVBand="0" w:oddHBand="0" w:evenHBand="0" w:firstRowFirstColumn="0" w:firstRowLastColumn="0" w:lastRowFirstColumn="0" w:lastRowLastColumn="0"/>
              <w:rPr>
                <w:lang w:eastAsia="en-US" w:bidi="ar-SA"/>
              </w:rPr>
            </w:pPr>
            <w:r>
              <w:rPr>
                <w:lang w:eastAsia="en-US" w:bidi="ar-SA"/>
              </w:rPr>
              <w:t>Cut</w:t>
            </w:r>
          </w:p>
        </w:tc>
        <w:tc>
          <w:tcPr>
            <w:tcW w:w="3261" w:type="dxa"/>
          </w:tcPr>
          <w:p w14:paraId="334A3FEA" w14:textId="2806CCD8" w:rsidR="00112611" w:rsidRDefault="00112611" w:rsidP="00112611">
            <w:pPr>
              <w:cnfStyle w:val="000000000000" w:firstRow="0" w:lastRow="0" w:firstColumn="0" w:lastColumn="0" w:oddVBand="0" w:evenVBand="0" w:oddHBand="0" w:evenHBand="0" w:firstRowFirstColumn="0" w:firstRowLastColumn="0" w:lastRowFirstColumn="0" w:lastRowLastColumn="0"/>
              <w:rPr>
                <w:lang w:eastAsia="en-US" w:bidi="ar-SA"/>
              </w:rPr>
            </w:pPr>
            <w:r>
              <w:rPr>
                <w:lang w:eastAsia="en-US" w:bidi="ar-SA"/>
              </w:rPr>
              <w:t xml:space="preserve">Removes a selected sub-sequence of samples from a track and stores into "clipboard" buffer </w:t>
            </w:r>
          </w:p>
        </w:tc>
        <w:tc>
          <w:tcPr>
            <w:tcW w:w="3345" w:type="dxa"/>
          </w:tcPr>
          <w:p w14:paraId="4282C681" w14:textId="70FF77A4" w:rsidR="00112611" w:rsidRDefault="00253F55" w:rsidP="00112611">
            <w:pPr>
              <w:cnfStyle w:val="000000000000" w:firstRow="0" w:lastRow="0" w:firstColumn="0" w:lastColumn="0" w:oddVBand="0" w:evenVBand="0" w:oddHBand="0" w:evenHBand="0" w:firstRowFirstColumn="0" w:firstRowLastColumn="0" w:lastRowFirstColumn="0" w:lastRowLastColumn="0"/>
              <w:rPr>
                <w:lang w:eastAsia="en-US" w:bidi="ar-SA"/>
              </w:rPr>
            </w:pPr>
            <w:r>
              <w:rPr>
                <w:lang w:eastAsia="en-US" w:bidi="ar-SA"/>
              </w:rPr>
              <w:t xml:space="preserve">Affects a structure of "Track" entity </w:t>
            </w:r>
            <w:r w:rsidR="00DC7932">
              <w:rPr>
                <w:lang w:eastAsia="en-US" w:bidi="ar-SA"/>
              </w:rPr>
              <w:t>as well as its sub-entities. Track is the central structure in the system. Also affects the "Clipboard" entity.</w:t>
            </w:r>
          </w:p>
        </w:tc>
      </w:tr>
      <w:tr w:rsidR="00112611" w14:paraId="31A4E34D" w14:textId="77777777" w:rsidTr="00D56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B73D7F8" w14:textId="7E6B5B3E" w:rsidR="00112611" w:rsidRDefault="00112611" w:rsidP="00112611">
            <w:pPr>
              <w:rPr>
                <w:lang w:eastAsia="en-US" w:bidi="ar-SA"/>
              </w:rPr>
            </w:pPr>
            <w:r>
              <w:rPr>
                <w:lang w:eastAsia="en-US" w:bidi="ar-SA"/>
              </w:rPr>
              <w:t>3</w:t>
            </w:r>
          </w:p>
        </w:tc>
        <w:tc>
          <w:tcPr>
            <w:tcW w:w="1275" w:type="dxa"/>
          </w:tcPr>
          <w:p w14:paraId="663114F7" w14:textId="38B4F11A" w:rsidR="00112611" w:rsidRDefault="00112611"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Paste</w:t>
            </w:r>
          </w:p>
        </w:tc>
        <w:tc>
          <w:tcPr>
            <w:tcW w:w="3261" w:type="dxa"/>
          </w:tcPr>
          <w:p w14:paraId="03FE39B3" w14:textId="7F829F21" w:rsidR="00112611" w:rsidRDefault="00253F55"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Inserts a sub-sequence of samples stored in "clipboard" starting from a selected position in track</w:t>
            </w:r>
          </w:p>
        </w:tc>
        <w:tc>
          <w:tcPr>
            <w:tcW w:w="3345" w:type="dxa"/>
          </w:tcPr>
          <w:p w14:paraId="4AF84611" w14:textId="1A19DEC5" w:rsidR="00112611" w:rsidRDefault="00DC7932"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Affects a structure of "Track" entity as well as its sub-entities. Track is the central structure in the system. Also affects the "Clipboard" entity.</w:t>
            </w:r>
          </w:p>
        </w:tc>
      </w:tr>
      <w:tr w:rsidR="00112611" w14:paraId="2EDC7D9F" w14:textId="77777777" w:rsidTr="00D56C26">
        <w:tc>
          <w:tcPr>
            <w:cnfStyle w:val="001000000000" w:firstRow="0" w:lastRow="0" w:firstColumn="1" w:lastColumn="0" w:oddVBand="0" w:evenVBand="0" w:oddHBand="0" w:evenHBand="0" w:firstRowFirstColumn="0" w:firstRowLastColumn="0" w:lastRowFirstColumn="0" w:lastRowLastColumn="0"/>
            <w:tcW w:w="421" w:type="dxa"/>
          </w:tcPr>
          <w:p w14:paraId="1DB0D4BF" w14:textId="0C3F64BC" w:rsidR="00112611" w:rsidRDefault="00112611" w:rsidP="00112611">
            <w:pPr>
              <w:rPr>
                <w:lang w:eastAsia="en-US" w:bidi="ar-SA"/>
              </w:rPr>
            </w:pPr>
            <w:r>
              <w:rPr>
                <w:lang w:eastAsia="en-US" w:bidi="ar-SA"/>
              </w:rPr>
              <w:t>4</w:t>
            </w:r>
          </w:p>
        </w:tc>
        <w:tc>
          <w:tcPr>
            <w:tcW w:w="1275" w:type="dxa"/>
          </w:tcPr>
          <w:p w14:paraId="23DE59B6" w14:textId="60473014" w:rsidR="00112611" w:rsidRDefault="00112611">
            <w:pPr>
              <w:cnfStyle w:val="000000000000" w:firstRow="0" w:lastRow="0" w:firstColumn="0" w:lastColumn="0" w:oddVBand="0" w:evenVBand="0" w:oddHBand="0" w:evenHBand="0" w:firstRowFirstColumn="0" w:firstRowLastColumn="0" w:lastRowFirstColumn="0" w:lastRowLastColumn="0"/>
              <w:rPr>
                <w:lang w:eastAsia="en-US" w:bidi="ar-SA"/>
              </w:rPr>
            </w:pPr>
            <w:r>
              <w:rPr>
                <w:lang w:eastAsia="en-US" w:bidi="ar-SA"/>
              </w:rPr>
              <w:t>Zoom-in</w:t>
            </w:r>
          </w:p>
        </w:tc>
        <w:tc>
          <w:tcPr>
            <w:tcW w:w="3261" w:type="dxa"/>
          </w:tcPr>
          <w:p w14:paraId="2424690B" w14:textId="66B304A4" w:rsidR="00112611" w:rsidRDefault="00253F55" w:rsidP="00112611">
            <w:pPr>
              <w:cnfStyle w:val="000000000000" w:firstRow="0" w:lastRow="0" w:firstColumn="0" w:lastColumn="0" w:oddVBand="0" w:evenVBand="0" w:oddHBand="0" w:evenHBand="0" w:firstRowFirstColumn="0" w:firstRowLastColumn="0" w:lastRowFirstColumn="0" w:lastRowLastColumn="0"/>
              <w:rPr>
                <w:lang w:eastAsia="en-US" w:bidi="ar-SA"/>
              </w:rPr>
            </w:pPr>
            <w:r>
              <w:rPr>
                <w:lang w:eastAsia="en-US" w:bidi="ar-SA"/>
              </w:rPr>
              <w:t>Adjusts a threshold window of a range of samples currently visible in the screen into a sub-range</w:t>
            </w:r>
          </w:p>
        </w:tc>
        <w:tc>
          <w:tcPr>
            <w:tcW w:w="3345" w:type="dxa"/>
          </w:tcPr>
          <w:p w14:paraId="23DEA13E" w14:textId="48030426" w:rsidR="00112611" w:rsidRDefault="00DC7932" w:rsidP="00112611">
            <w:pPr>
              <w:cnfStyle w:val="000000000000" w:firstRow="0" w:lastRow="0" w:firstColumn="0" w:lastColumn="0" w:oddVBand="0" w:evenVBand="0" w:oddHBand="0" w:evenHBand="0" w:firstRowFirstColumn="0" w:firstRowLastColumn="0" w:lastRowFirstColumn="0" w:lastRowLastColumn="0"/>
              <w:rPr>
                <w:lang w:eastAsia="en-US" w:bidi="ar-SA"/>
              </w:rPr>
            </w:pPr>
            <w:r>
              <w:rPr>
                <w:lang w:eastAsia="en-US" w:bidi="ar-SA"/>
              </w:rPr>
              <w:t>Affects a structure of "Track" entity as well as its sub-entities. Track is the central structure in the system.</w:t>
            </w:r>
          </w:p>
        </w:tc>
      </w:tr>
      <w:tr w:rsidR="00112611" w14:paraId="29C8F9BB" w14:textId="77777777" w:rsidTr="00D56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BCC1C25" w14:textId="24477E52" w:rsidR="00112611" w:rsidRDefault="00112611" w:rsidP="00112611">
            <w:pPr>
              <w:rPr>
                <w:lang w:eastAsia="en-US" w:bidi="ar-SA"/>
              </w:rPr>
            </w:pPr>
            <w:r>
              <w:rPr>
                <w:lang w:eastAsia="en-US" w:bidi="ar-SA"/>
              </w:rPr>
              <w:t>5</w:t>
            </w:r>
          </w:p>
        </w:tc>
        <w:tc>
          <w:tcPr>
            <w:tcW w:w="1275" w:type="dxa"/>
          </w:tcPr>
          <w:p w14:paraId="40609A0C" w14:textId="12D4A440" w:rsidR="00112611" w:rsidRDefault="00112611"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Zoom-out</w:t>
            </w:r>
          </w:p>
        </w:tc>
        <w:tc>
          <w:tcPr>
            <w:tcW w:w="3261" w:type="dxa"/>
          </w:tcPr>
          <w:p w14:paraId="550299B2" w14:textId="5079A5BB" w:rsidR="00112611" w:rsidRDefault="00253F55"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Adjusts a threshold window of a range of samples currently visible in the screen into a super-range</w:t>
            </w:r>
          </w:p>
        </w:tc>
        <w:tc>
          <w:tcPr>
            <w:tcW w:w="3345" w:type="dxa"/>
          </w:tcPr>
          <w:p w14:paraId="5FCF2B9C" w14:textId="630DE74C" w:rsidR="00112611" w:rsidRDefault="00DC7932"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Affects a structure of "Track" entity as well as its sub-entities. Track is the central structure in the system.</w:t>
            </w:r>
          </w:p>
        </w:tc>
      </w:tr>
      <w:tr w:rsidR="00112611" w14:paraId="41DDA8CB" w14:textId="77777777" w:rsidTr="00D56C26">
        <w:tc>
          <w:tcPr>
            <w:cnfStyle w:val="001000000000" w:firstRow="0" w:lastRow="0" w:firstColumn="1" w:lastColumn="0" w:oddVBand="0" w:evenVBand="0" w:oddHBand="0" w:evenHBand="0" w:firstRowFirstColumn="0" w:firstRowLastColumn="0" w:lastRowFirstColumn="0" w:lastRowLastColumn="0"/>
            <w:tcW w:w="421" w:type="dxa"/>
          </w:tcPr>
          <w:p w14:paraId="1E2150A7" w14:textId="750813A7" w:rsidR="00112611" w:rsidRDefault="00112611" w:rsidP="00112611">
            <w:pPr>
              <w:rPr>
                <w:lang w:eastAsia="en-US" w:bidi="ar-SA"/>
              </w:rPr>
            </w:pPr>
            <w:r>
              <w:rPr>
                <w:lang w:eastAsia="en-US" w:bidi="ar-SA"/>
              </w:rPr>
              <w:t>6</w:t>
            </w:r>
          </w:p>
        </w:tc>
        <w:tc>
          <w:tcPr>
            <w:tcW w:w="1275" w:type="dxa"/>
          </w:tcPr>
          <w:p w14:paraId="7F1FE8B6" w14:textId="5E7B135C" w:rsidR="00112611" w:rsidRDefault="00112611" w:rsidP="00112611">
            <w:pPr>
              <w:cnfStyle w:val="000000000000" w:firstRow="0" w:lastRow="0" w:firstColumn="0" w:lastColumn="0" w:oddVBand="0" w:evenVBand="0" w:oddHBand="0" w:evenHBand="0" w:firstRowFirstColumn="0" w:firstRowLastColumn="0" w:lastRowFirstColumn="0" w:lastRowLastColumn="0"/>
              <w:rPr>
                <w:lang w:eastAsia="en-US" w:bidi="ar-SA"/>
              </w:rPr>
            </w:pPr>
            <w:r>
              <w:rPr>
                <w:lang w:eastAsia="en-US" w:bidi="ar-SA"/>
              </w:rPr>
              <w:t>Undo</w:t>
            </w:r>
          </w:p>
        </w:tc>
        <w:tc>
          <w:tcPr>
            <w:tcW w:w="3261" w:type="dxa"/>
          </w:tcPr>
          <w:p w14:paraId="062F8A5A" w14:textId="3BF66724" w:rsidR="00112611" w:rsidRDefault="00253F55" w:rsidP="00112611">
            <w:pPr>
              <w:cnfStyle w:val="000000000000" w:firstRow="0" w:lastRow="0" w:firstColumn="0" w:lastColumn="0" w:oddVBand="0" w:evenVBand="0" w:oddHBand="0" w:evenHBand="0" w:firstRowFirstColumn="0" w:firstRowLastColumn="0" w:lastRowFirstColumn="0" w:lastRowLastColumn="0"/>
              <w:rPr>
                <w:lang w:eastAsia="en-US" w:bidi="ar-SA"/>
              </w:rPr>
            </w:pPr>
            <w:r>
              <w:rPr>
                <w:lang w:eastAsia="en-US" w:bidi="ar-SA"/>
              </w:rPr>
              <w:t>Performs a rollback of the entire system's state before the last performed action.</w:t>
            </w:r>
          </w:p>
        </w:tc>
        <w:tc>
          <w:tcPr>
            <w:tcW w:w="3345" w:type="dxa"/>
          </w:tcPr>
          <w:p w14:paraId="68DB5876" w14:textId="1CB3F114" w:rsidR="00112611" w:rsidRDefault="005E7084">
            <w:pPr>
              <w:cnfStyle w:val="000000000000" w:firstRow="0" w:lastRow="0" w:firstColumn="0" w:lastColumn="0" w:oddVBand="0" w:evenVBand="0" w:oddHBand="0" w:evenHBand="0" w:firstRowFirstColumn="0" w:firstRowLastColumn="0" w:lastRowFirstColumn="0" w:lastRowLastColumn="0"/>
              <w:rPr>
                <w:lang w:eastAsia="en-US" w:bidi="ar-SA"/>
              </w:rPr>
            </w:pPr>
            <w:r>
              <w:rPr>
                <w:lang w:eastAsia="en-US" w:bidi="ar-SA"/>
              </w:rPr>
              <w:t>The undo/Redo mechanism maintains a stack of historical system state. The Undo and Redo actions affects the entire state of the system by replacing the current state with the one from the stack.</w:t>
            </w:r>
          </w:p>
        </w:tc>
      </w:tr>
      <w:tr w:rsidR="00112611" w14:paraId="3FACDB84" w14:textId="77777777" w:rsidTr="00D56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FA14C3C" w14:textId="2B202488" w:rsidR="00112611" w:rsidRDefault="00112611" w:rsidP="00112611">
            <w:pPr>
              <w:rPr>
                <w:lang w:eastAsia="en-US" w:bidi="ar-SA"/>
              </w:rPr>
            </w:pPr>
            <w:r>
              <w:rPr>
                <w:lang w:eastAsia="en-US" w:bidi="ar-SA"/>
              </w:rPr>
              <w:t>7</w:t>
            </w:r>
          </w:p>
        </w:tc>
        <w:tc>
          <w:tcPr>
            <w:tcW w:w="1275" w:type="dxa"/>
          </w:tcPr>
          <w:p w14:paraId="19F6877F" w14:textId="040EA2C6" w:rsidR="00112611" w:rsidRDefault="00112611"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Redo</w:t>
            </w:r>
          </w:p>
        </w:tc>
        <w:tc>
          <w:tcPr>
            <w:tcW w:w="3261" w:type="dxa"/>
          </w:tcPr>
          <w:p w14:paraId="21B8C39E" w14:textId="5B32F525" w:rsidR="00112611" w:rsidRDefault="00253F55"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If the last action was the "Undo" action, performs a rollback of this action, so the action rolled-back by the undo action is disregarded.</w:t>
            </w:r>
          </w:p>
        </w:tc>
        <w:tc>
          <w:tcPr>
            <w:tcW w:w="3345" w:type="dxa"/>
          </w:tcPr>
          <w:p w14:paraId="48354BE1" w14:textId="4C3703A3" w:rsidR="00112611" w:rsidRDefault="005E7084" w:rsidP="00112611">
            <w:pPr>
              <w:cnfStyle w:val="000000100000" w:firstRow="0" w:lastRow="0" w:firstColumn="0" w:lastColumn="0" w:oddVBand="0" w:evenVBand="0" w:oddHBand="1" w:evenHBand="0" w:firstRowFirstColumn="0" w:firstRowLastColumn="0" w:lastRowFirstColumn="0" w:lastRowLastColumn="0"/>
              <w:rPr>
                <w:lang w:eastAsia="en-US" w:bidi="ar-SA"/>
              </w:rPr>
            </w:pPr>
            <w:r>
              <w:rPr>
                <w:lang w:eastAsia="en-US" w:bidi="ar-SA"/>
              </w:rPr>
              <w:t>The undo/Redo mechanism maintains a stack of historical system state. The Undo and Redo actions affects the entire state of the system by replacing the current state with the one from the stack.</w:t>
            </w:r>
          </w:p>
        </w:tc>
      </w:tr>
    </w:tbl>
    <w:p w14:paraId="075CA2FE" w14:textId="77777777" w:rsidR="0084236D" w:rsidRPr="0084236D" w:rsidRDefault="0084236D" w:rsidP="0084236D">
      <w:pPr>
        <w:rPr>
          <w:lang w:eastAsia="en-US" w:bidi="ar-SA"/>
        </w:rPr>
      </w:pPr>
    </w:p>
    <w:p w14:paraId="1EC81E70" w14:textId="77777777" w:rsidR="007D1161" w:rsidRDefault="007D1161">
      <w:pPr>
        <w:rPr>
          <w:rFonts w:ascii="Verdana" w:hAnsi="Verdana"/>
          <w:b/>
          <w:bCs/>
          <w:kern w:val="28"/>
          <w:sz w:val="32"/>
          <w:szCs w:val="32"/>
        </w:rPr>
      </w:pPr>
      <w:r>
        <w:br w:type="page"/>
      </w:r>
    </w:p>
    <w:p w14:paraId="4009F6BF" w14:textId="36F98DF7" w:rsidR="007F5D9B" w:rsidRPr="004339EB" w:rsidRDefault="00D76A96" w:rsidP="009A604C">
      <w:pPr>
        <w:pStyle w:val="1"/>
      </w:pPr>
      <w:bookmarkStart w:id="54" w:name="_Toc492767964"/>
      <w:r>
        <w:lastRenderedPageBreak/>
        <w:t>References</w:t>
      </w:r>
      <w:bookmarkEnd w:id="54"/>
    </w:p>
    <w:p w14:paraId="4367DFB9" w14:textId="77777777" w:rsidR="000F3BF3" w:rsidRPr="00526516" w:rsidRDefault="000F3BF3" w:rsidP="000F3BF3">
      <w:bookmarkStart w:id="55" w:name="_Appendix_A_–"/>
      <w:bookmarkEnd w:id="55"/>
    </w:p>
    <w:p w14:paraId="50D3A0C3" w14:textId="3631C70D" w:rsidR="004721A9" w:rsidRPr="00A14FFC" w:rsidRDefault="00A14FFC" w:rsidP="00D56C26">
      <w:pPr>
        <w:rPr>
          <w:b/>
          <w:bCs/>
        </w:rPr>
      </w:pPr>
      <w:r w:rsidRPr="00D56C26">
        <w:t>[1]</w:t>
      </w:r>
      <w:r w:rsidRPr="00A14FFC">
        <w:rPr>
          <w:b/>
          <w:bCs/>
        </w:rPr>
        <w:t xml:space="preserve"> </w:t>
      </w:r>
      <w:hyperlink r:id="rId25" w:history="1">
        <w:r w:rsidR="004721A9" w:rsidRPr="005A2467">
          <w:rPr>
            <w:rStyle w:val="Hyperlink"/>
          </w:rPr>
          <w:t>Improving Design Decomposition</w:t>
        </w:r>
      </w:hyperlink>
      <w:r w:rsidR="00700B6D" w:rsidRPr="00D56C26">
        <w:rPr>
          <w:i/>
          <w:iCs/>
          <w:sz w:val="20"/>
          <w:szCs w:val="20"/>
        </w:rPr>
        <w:t xml:space="preserve"> </w:t>
      </w:r>
      <w:r w:rsidR="00700B6D" w:rsidRPr="00D56C26">
        <w:rPr>
          <w:i/>
          <w:iCs/>
          <w:sz w:val="20"/>
          <w:szCs w:val="20"/>
        </w:rPr>
        <w:br/>
        <w:t>by</w:t>
      </w:r>
      <w:r w:rsidR="00700B6D" w:rsidRPr="00700B6D">
        <w:t xml:space="preserve"> </w:t>
      </w:r>
      <w:r w:rsidR="00700B6D" w:rsidRPr="00D56C26">
        <w:rPr>
          <w:i/>
          <w:iCs/>
          <w:sz w:val="20"/>
          <w:szCs w:val="20"/>
        </w:rPr>
        <w:t>prof. Shmuel Tyszberowicz and dr. David Faitelson</w:t>
      </w:r>
    </w:p>
    <w:p w14:paraId="4203DB7F" w14:textId="77777777" w:rsidR="00700B6D" w:rsidRPr="00700B6D" w:rsidRDefault="00700B6D">
      <w:pPr>
        <w:pStyle w:val="ad"/>
        <w:rPr>
          <w:b/>
          <w:bCs/>
        </w:rPr>
      </w:pPr>
    </w:p>
    <w:p w14:paraId="245A8407" w14:textId="5D01A7FF" w:rsidR="000F3BF3" w:rsidRPr="00AE10B0" w:rsidRDefault="00AE10B0" w:rsidP="00D56C26">
      <w:pPr>
        <w:rPr>
          <w:i/>
          <w:iCs/>
          <w:sz w:val="20"/>
          <w:szCs w:val="20"/>
        </w:rPr>
      </w:pPr>
      <w:r w:rsidRPr="00D56C26">
        <w:t>[2]</w:t>
      </w:r>
      <w:r w:rsidRPr="008F4272">
        <w:rPr>
          <w:b/>
          <w:bCs/>
        </w:rPr>
        <w:t xml:space="preserve"> </w:t>
      </w:r>
      <w:hyperlink r:id="rId26" w:history="1">
        <w:r w:rsidR="004721A9" w:rsidRPr="004721A9">
          <w:rPr>
            <w:rStyle w:val="Hyperlink"/>
          </w:rPr>
          <w:t>The Architecture of Open Source Applications</w:t>
        </w:r>
      </w:hyperlink>
      <w:r w:rsidR="00700B6D">
        <w:t xml:space="preserve"> </w:t>
      </w:r>
      <w:r w:rsidR="00700B6D">
        <w:br/>
      </w:r>
      <w:r w:rsidR="00700B6D" w:rsidRPr="00AE10B0">
        <w:rPr>
          <w:i/>
          <w:iCs/>
          <w:sz w:val="20"/>
          <w:szCs w:val="20"/>
        </w:rPr>
        <w:t>by Amy Brown (Author), Greg Wilson (Contributor)</w:t>
      </w:r>
    </w:p>
    <w:p w14:paraId="57909DD6" w14:textId="66CF44B4" w:rsidR="00700B6D" w:rsidRDefault="00700B6D">
      <w:pPr>
        <w:rPr>
          <w:i/>
          <w:iCs/>
          <w:sz w:val="20"/>
          <w:szCs w:val="20"/>
        </w:rPr>
      </w:pPr>
    </w:p>
    <w:p w14:paraId="388B9B03" w14:textId="7140141A" w:rsidR="003A4FA3" w:rsidRDefault="003A4FA3">
      <w:pPr>
        <w:rPr>
          <w:i/>
          <w:iCs/>
          <w:sz w:val="20"/>
          <w:szCs w:val="20"/>
        </w:rPr>
      </w:pPr>
      <w:r w:rsidRPr="008F4272">
        <w:t>[3]</w:t>
      </w:r>
      <w:r w:rsidRPr="008F4272">
        <w:rPr>
          <w:b/>
          <w:bCs/>
        </w:rPr>
        <w:t xml:space="preserve"> </w:t>
      </w:r>
      <w:hyperlink r:id="rId27" w:history="1">
        <w:r w:rsidRPr="003A4FA3">
          <w:rPr>
            <w:rStyle w:val="Hyperlink"/>
          </w:rPr>
          <w:t>Alloy: a language &amp; tool for relational models</w:t>
        </w:r>
      </w:hyperlink>
      <w:r>
        <w:br/>
      </w:r>
      <w:r>
        <w:rPr>
          <w:i/>
          <w:iCs/>
          <w:sz w:val="20"/>
          <w:szCs w:val="20"/>
        </w:rPr>
        <w:t>official site of Alloy language on MIT</w:t>
      </w:r>
    </w:p>
    <w:p w14:paraId="42502F44" w14:textId="10D2A357" w:rsidR="00084432" w:rsidRDefault="00084432">
      <w:pPr>
        <w:rPr>
          <w:i/>
          <w:iCs/>
          <w:sz w:val="20"/>
          <w:szCs w:val="20"/>
        </w:rPr>
      </w:pPr>
    </w:p>
    <w:p w14:paraId="7BD0F580" w14:textId="14A2948D" w:rsidR="00084432" w:rsidRPr="00D56C26" w:rsidRDefault="00084432">
      <w:r w:rsidRPr="008F4272">
        <w:t>[</w:t>
      </w:r>
      <w:r>
        <w:t>4</w:t>
      </w:r>
      <w:r w:rsidRPr="008F4272">
        <w:t>]</w:t>
      </w:r>
      <w:r w:rsidRPr="008F4272">
        <w:rPr>
          <w:b/>
          <w:bCs/>
        </w:rPr>
        <w:t xml:space="preserve"> </w:t>
      </w:r>
      <w:hyperlink r:id="rId28" w:history="1">
        <w:r w:rsidRPr="00084432">
          <w:rPr>
            <w:rStyle w:val="Hyperlink"/>
          </w:rPr>
          <w:t xml:space="preserve">The Z </w:t>
        </w:r>
        <w:r w:rsidRPr="00D56C26">
          <w:rPr>
            <w:rStyle w:val="Hyperlink"/>
          </w:rPr>
          <w:t>Notation: A reference manual</w:t>
        </w:r>
      </w:hyperlink>
      <w:r>
        <w:br/>
      </w:r>
      <w:r w:rsidRPr="008F4272">
        <w:rPr>
          <w:i/>
          <w:iCs/>
          <w:sz w:val="20"/>
          <w:szCs w:val="20"/>
        </w:rPr>
        <w:t xml:space="preserve">by </w:t>
      </w:r>
      <w:r w:rsidRPr="00084432">
        <w:rPr>
          <w:i/>
          <w:iCs/>
          <w:sz w:val="20"/>
          <w:szCs w:val="20"/>
        </w:rPr>
        <w:t>J. M. Spivey, Programming Research Group, University of Oxford</w:t>
      </w:r>
    </w:p>
    <w:p w14:paraId="5CE6B572" w14:textId="62B73D91" w:rsidR="003A4FA3" w:rsidRDefault="003A4FA3">
      <w:pPr>
        <w:rPr>
          <w:i/>
          <w:iCs/>
          <w:sz w:val="20"/>
          <w:szCs w:val="20"/>
        </w:rPr>
      </w:pPr>
    </w:p>
    <w:p w14:paraId="2AC1DEEF" w14:textId="47506A43" w:rsidR="00360D84" w:rsidRDefault="00360D84">
      <w:r w:rsidRPr="008F4272">
        <w:t>[</w:t>
      </w:r>
      <w:r>
        <w:t>5</w:t>
      </w:r>
      <w:r w:rsidRPr="008F4272">
        <w:t>]</w:t>
      </w:r>
      <w:r w:rsidRPr="008F4272">
        <w:rPr>
          <w:b/>
          <w:bCs/>
        </w:rPr>
        <w:t xml:space="preserve"> </w:t>
      </w:r>
      <w:hyperlink r:id="rId29" w:history="1">
        <w:r w:rsidRPr="00360D84">
          <w:rPr>
            <w:rStyle w:val="Hyperlink"/>
          </w:rPr>
          <w:t>Alloy: A Lightweight Object Modelling Notation</w:t>
        </w:r>
      </w:hyperlink>
    </w:p>
    <w:p w14:paraId="73095B50" w14:textId="41425D73" w:rsidR="00360D84" w:rsidRDefault="00360D84">
      <w:pPr>
        <w:rPr>
          <w:i/>
          <w:iCs/>
          <w:sz w:val="20"/>
          <w:szCs w:val="20"/>
        </w:rPr>
      </w:pPr>
      <w:r w:rsidRPr="00360D84">
        <w:rPr>
          <w:i/>
          <w:iCs/>
          <w:sz w:val="20"/>
          <w:szCs w:val="20"/>
        </w:rPr>
        <w:t>Daniel Jackson</w:t>
      </w:r>
      <w:r>
        <w:rPr>
          <w:i/>
          <w:iCs/>
          <w:sz w:val="20"/>
          <w:szCs w:val="20"/>
        </w:rPr>
        <w:t>, l</w:t>
      </w:r>
      <w:r w:rsidRPr="00360D84">
        <w:rPr>
          <w:i/>
          <w:iCs/>
          <w:sz w:val="20"/>
          <w:szCs w:val="20"/>
        </w:rPr>
        <w:t>aboratory for Computer Science</w:t>
      </w:r>
      <w:r>
        <w:rPr>
          <w:i/>
          <w:iCs/>
          <w:sz w:val="20"/>
          <w:szCs w:val="20"/>
        </w:rPr>
        <w:t xml:space="preserve">, </w:t>
      </w:r>
      <w:r w:rsidRPr="00360D84">
        <w:rPr>
          <w:i/>
          <w:iCs/>
          <w:sz w:val="20"/>
          <w:szCs w:val="20"/>
        </w:rPr>
        <w:t>Massachusetts Institute of Technology</w:t>
      </w:r>
      <w:r>
        <w:rPr>
          <w:i/>
          <w:iCs/>
          <w:sz w:val="20"/>
          <w:szCs w:val="20"/>
        </w:rPr>
        <w:t xml:space="preserve">, </w:t>
      </w:r>
      <w:r w:rsidRPr="00360D84">
        <w:rPr>
          <w:i/>
          <w:iCs/>
          <w:sz w:val="20"/>
          <w:szCs w:val="20"/>
        </w:rPr>
        <w:t>November 27, 2001</w:t>
      </w:r>
    </w:p>
    <w:p w14:paraId="12A10265" w14:textId="77777777" w:rsidR="00360D84" w:rsidRPr="00700B6D" w:rsidRDefault="00360D84">
      <w:pPr>
        <w:rPr>
          <w:i/>
          <w:iCs/>
          <w:sz w:val="20"/>
          <w:szCs w:val="20"/>
        </w:rPr>
      </w:pPr>
    </w:p>
    <w:p w14:paraId="4E686FBD" w14:textId="320A7BFE" w:rsidR="004721A9" w:rsidRPr="00700B6D" w:rsidRDefault="00AE10B0" w:rsidP="00D56C26">
      <w:r w:rsidRPr="00D56C26">
        <w:t>[</w:t>
      </w:r>
      <w:r w:rsidR="00084432">
        <w:t>5</w:t>
      </w:r>
      <w:r w:rsidRPr="00D56C26">
        <w:t>]</w:t>
      </w:r>
      <w:r w:rsidRPr="008F4272">
        <w:rPr>
          <w:b/>
          <w:bCs/>
        </w:rPr>
        <w:t xml:space="preserve"> </w:t>
      </w:r>
      <w:r w:rsidR="00DA4942" w:rsidRPr="00AE10B0">
        <w:rPr>
          <w:b/>
          <w:bCs/>
        </w:rPr>
        <w:t>Abstract State Machines, B and Z</w:t>
      </w:r>
      <w:r w:rsidR="00700B6D">
        <w:t xml:space="preserve"> </w:t>
      </w:r>
      <w:r w:rsidR="00700B6D">
        <w:br/>
      </w:r>
      <w:r w:rsidR="00700B6D" w:rsidRPr="00D56C26">
        <w:rPr>
          <w:i/>
          <w:iCs/>
          <w:sz w:val="20"/>
          <w:szCs w:val="20"/>
        </w:rPr>
        <w:t>by Egon Börger Michael Butler Jonathan P. Bowen Paul Boca (Eds.)</w:t>
      </w:r>
    </w:p>
    <w:p w14:paraId="0EA9C3D3" w14:textId="0BDC2F99" w:rsidR="00700B6D" w:rsidRPr="00700B6D" w:rsidRDefault="00700B6D"/>
    <w:p w14:paraId="04244F99" w14:textId="5478BC06" w:rsidR="00700B6D" w:rsidRPr="00AE10B0" w:rsidRDefault="00AE10B0" w:rsidP="00D56C26">
      <w:pPr>
        <w:rPr>
          <w:b/>
          <w:bCs/>
        </w:rPr>
      </w:pPr>
      <w:r w:rsidRPr="00D56C26">
        <w:t>[</w:t>
      </w:r>
      <w:r w:rsidR="00084432">
        <w:t>6</w:t>
      </w:r>
      <w:r w:rsidRPr="00D56C26">
        <w:t>]</w:t>
      </w:r>
      <w:r w:rsidRPr="008F4272">
        <w:rPr>
          <w:b/>
          <w:bCs/>
        </w:rPr>
        <w:t xml:space="preserve"> </w:t>
      </w:r>
      <w:r w:rsidR="00700B6D" w:rsidRPr="00AE10B0">
        <w:rPr>
          <w:b/>
          <w:bCs/>
        </w:rPr>
        <w:t>A Scenario-Based Validation Language for ASMs</w:t>
      </w:r>
      <w:r w:rsidR="00700B6D" w:rsidRPr="00AE10B0">
        <w:rPr>
          <w:b/>
          <w:bCs/>
        </w:rPr>
        <w:br/>
      </w:r>
      <w:r w:rsidR="00700B6D" w:rsidRPr="00D56C26">
        <w:rPr>
          <w:i/>
          <w:iCs/>
          <w:sz w:val="20"/>
          <w:szCs w:val="20"/>
        </w:rPr>
        <w:t>by A. Carioni, A. Gargantini, E. Riccobene, and P. Scandurra</w:t>
      </w:r>
    </w:p>
    <w:p w14:paraId="2C10A76A" w14:textId="1B7F2F12" w:rsidR="00131A5A" w:rsidRDefault="00131A5A" w:rsidP="000F3BF3"/>
    <w:p w14:paraId="793D92C9" w14:textId="77777777" w:rsidR="00131A5A" w:rsidRPr="000F3BF3" w:rsidRDefault="00131A5A" w:rsidP="00E650D3">
      <w:pPr>
        <w:rPr>
          <w:rtl/>
        </w:rPr>
      </w:pPr>
      <w:bookmarkStart w:id="56" w:name="_Appendix_B_–"/>
      <w:bookmarkEnd w:id="56"/>
    </w:p>
    <w:sectPr w:rsidR="00131A5A" w:rsidRPr="000F3BF3" w:rsidSect="00DA7246">
      <w:headerReference w:type="default" r:id="rId30"/>
      <w:footerReference w:type="default" r:id="rId31"/>
      <w:pgSz w:w="11906" w:h="16838" w:code="9"/>
      <w:pgMar w:top="1440" w:right="1797" w:bottom="993" w:left="1797" w:header="709" w:footer="1191" w:gutter="0"/>
      <w:pgNumType w:start="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FE58" w14:textId="77777777" w:rsidR="00857DC1" w:rsidRDefault="00857DC1">
      <w:r>
        <w:separator/>
      </w:r>
    </w:p>
  </w:endnote>
  <w:endnote w:type="continuationSeparator" w:id="0">
    <w:p w14:paraId="2EBF37DB" w14:textId="77777777" w:rsidR="00857DC1" w:rsidRDefault="0085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Miriam">
    <w:panose1 w:val="020B050205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EA29" w14:textId="05BF7012" w:rsidR="00985221" w:rsidRDefault="00985221" w:rsidP="00132953">
    <w:pPr>
      <w:pStyle w:val="a5"/>
    </w:pPr>
    <w:r w:rsidRPr="0053238D">
      <w:t>Advanced Project in Computer Science</w:t>
    </w:r>
    <w:r>
      <w:t xml:space="preserve"> (22997)</w:t>
    </w:r>
    <w:r w:rsidRPr="00D80F42">
      <w:tab/>
      <w:t xml:space="preserve">Page </w:t>
    </w:r>
    <w:r>
      <w:fldChar w:fldCharType="begin"/>
    </w:r>
    <w:r>
      <w:instrText xml:space="preserve"> PAGE </w:instrText>
    </w:r>
    <w:r>
      <w:fldChar w:fldCharType="separate"/>
    </w:r>
    <w:r w:rsidR="009449F2">
      <w:rPr>
        <w:noProof/>
      </w:rPr>
      <w:t>1</w:t>
    </w:r>
    <w:r>
      <w:rPr>
        <w:noProof/>
      </w:rPr>
      <w:fldChar w:fldCharType="end"/>
    </w:r>
    <w:r w:rsidRPr="00D80F42">
      <w:tab/>
    </w:r>
    <w:r>
      <w:fldChar w:fldCharType="begin"/>
    </w:r>
    <w:r>
      <w:instrText xml:space="preserve"> DATE \@ "M/d/yyyy" </w:instrText>
    </w:r>
    <w:r>
      <w:fldChar w:fldCharType="separate"/>
    </w:r>
    <w:r w:rsidR="009449F2">
      <w:rPr>
        <w:noProof/>
      </w:rPr>
      <w:t>12/10/2018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DFD6A" w14:textId="77777777" w:rsidR="00857DC1" w:rsidRDefault="00857DC1">
      <w:r>
        <w:separator/>
      </w:r>
    </w:p>
  </w:footnote>
  <w:footnote w:type="continuationSeparator" w:id="0">
    <w:p w14:paraId="76AAC1DE" w14:textId="77777777" w:rsidR="00857DC1" w:rsidRDefault="0085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B40E" w14:textId="00E4C35F" w:rsidR="00985221" w:rsidRDefault="00985221" w:rsidP="00132953">
    <w:pPr>
      <w:pStyle w:val="a3"/>
      <w:rPr>
        <w:sz w:val="16"/>
        <w:szCs w:val="16"/>
      </w:rPr>
    </w:pPr>
    <w:r>
      <w:rPr>
        <w:b/>
        <w:bCs/>
        <w:noProof/>
        <w:sz w:val="16"/>
        <w:szCs w:val="16"/>
        <w:lang w:eastAsia="en-US"/>
      </w:rPr>
      <w:drawing>
        <wp:anchor distT="0" distB="0" distL="114300" distR="114300" simplePos="0" relativeHeight="251659264" behindDoc="1" locked="0" layoutInCell="1" allowOverlap="1" wp14:anchorId="31279D19" wp14:editId="7C0FB88C">
          <wp:simplePos x="0" y="0"/>
          <wp:positionH relativeFrom="margin">
            <wp:align>left</wp:align>
          </wp:positionH>
          <wp:positionV relativeFrom="paragraph">
            <wp:posOffset>-223113</wp:posOffset>
          </wp:positionV>
          <wp:extent cx="335280" cy="321620"/>
          <wp:effectExtent l="0" t="0" r="762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21620"/>
                  </a:xfrm>
                  <a:prstGeom prst="rect">
                    <a:avLst/>
                  </a:prstGeom>
                  <a:noFill/>
                  <a:ln>
                    <a:noFill/>
                  </a:ln>
                </pic:spPr>
              </pic:pic>
            </a:graphicData>
          </a:graphic>
        </wp:anchor>
      </w:drawing>
    </w:r>
    <w:r>
      <w:rPr>
        <w:b/>
        <w:bCs/>
        <w:sz w:val="16"/>
        <w:szCs w:val="16"/>
      </w:rPr>
      <w:tab/>
    </w:r>
    <w:r w:rsidRPr="00132953">
      <w:rPr>
        <w:b/>
        <w:bCs/>
        <w:i/>
        <w:iCs/>
        <w:sz w:val="16"/>
        <w:szCs w:val="16"/>
      </w:rPr>
      <w:t>Demonstrating Software Design Improvement</w:t>
    </w:r>
    <w:r>
      <w:rPr>
        <w:b/>
        <w:bCs/>
        <w:i/>
        <w:iCs/>
        <w:sz w:val="16"/>
        <w:szCs w:val="16"/>
      </w:rPr>
      <w:t xml:space="preserve"> </w:t>
    </w:r>
    <w:r w:rsidRPr="00132953">
      <w:rPr>
        <w:b/>
        <w:bCs/>
        <w:i/>
        <w:iCs/>
        <w:sz w:val="16"/>
        <w:szCs w:val="16"/>
      </w:rPr>
      <w:t>by</w:t>
    </w:r>
    <w:r>
      <w:rPr>
        <w:b/>
        <w:bCs/>
        <w:i/>
        <w:iCs/>
        <w:sz w:val="16"/>
        <w:szCs w:val="16"/>
      </w:rPr>
      <w:t xml:space="preserve"> </w:t>
    </w:r>
    <w:r w:rsidRPr="00132953">
      <w:rPr>
        <w:b/>
        <w:bCs/>
        <w:i/>
        <w:iCs/>
        <w:sz w:val="16"/>
        <w:szCs w:val="16"/>
      </w:rPr>
      <w:t>Formal Model for Design Decomposition</w:t>
    </w:r>
  </w:p>
  <w:p w14:paraId="6D134504" w14:textId="77777777" w:rsidR="00985221" w:rsidRDefault="00985221">
    <w:pPr>
      <w:pStyle w:val="a3"/>
    </w:pPr>
    <w:r>
      <w:rPr>
        <w:noProof/>
        <w:sz w:val="20"/>
        <w:lang w:eastAsia="en-US"/>
      </w:rPr>
      <mc:AlternateContent>
        <mc:Choice Requires="wps">
          <w:drawing>
            <wp:anchor distT="0" distB="0" distL="114300" distR="114300" simplePos="0" relativeHeight="251658240" behindDoc="0" locked="0" layoutInCell="1" allowOverlap="1" wp14:anchorId="649D4421" wp14:editId="004B9DF4">
              <wp:simplePos x="0" y="0"/>
              <wp:positionH relativeFrom="column">
                <wp:posOffset>0</wp:posOffset>
              </wp:positionH>
              <wp:positionV relativeFrom="paragraph">
                <wp:posOffset>51435</wp:posOffset>
              </wp:positionV>
              <wp:extent cx="5257800" cy="0"/>
              <wp:effectExtent l="19050" t="22860" r="19050" b="247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5CB8DF"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1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9UvGQIAADQ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7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E03E58"/>
    <w:multiLevelType w:val="hybridMultilevel"/>
    <w:tmpl w:val="1086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860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ED7234"/>
    <w:multiLevelType w:val="hybridMultilevel"/>
    <w:tmpl w:val="1C38061C"/>
    <w:lvl w:ilvl="0" w:tplc="00000001">
      <w:start w:val="1"/>
      <w:numFmt w:val="bullet"/>
      <w:lvlText w:val=""/>
      <w:lvlJc w:val="left"/>
      <w:pPr>
        <w:ind w:left="792" w:hanging="360"/>
      </w:pPr>
      <w:rPr>
        <w:rFonts w:ascii="Symbol" w:hAnsi="Symbol" w:hint="default"/>
      </w:rPr>
    </w:lvl>
    <w:lvl w:ilvl="1" w:tplc="00000003" w:tentative="1">
      <w:start w:val="1"/>
      <w:numFmt w:val="bullet"/>
      <w:lvlText w:val="o"/>
      <w:lvlJc w:val="left"/>
      <w:pPr>
        <w:ind w:left="1512" w:hanging="360"/>
      </w:pPr>
      <w:rPr>
        <w:rFonts w:ascii="Courier New" w:hAnsi="Courier New" w:cs="Courier New" w:hint="default"/>
      </w:rPr>
    </w:lvl>
    <w:lvl w:ilvl="2" w:tplc="00000005" w:tentative="1">
      <w:start w:val="1"/>
      <w:numFmt w:val="bullet"/>
      <w:lvlText w:val=""/>
      <w:lvlJc w:val="left"/>
      <w:pPr>
        <w:ind w:left="2232" w:hanging="360"/>
      </w:pPr>
      <w:rPr>
        <w:rFonts w:ascii="Wingdings" w:hAnsi="Wingdings" w:hint="default"/>
      </w:rPr>
    </w:lvl>
    <w:lvl w:ilvl="3" w:tplc="00000001" w:tentative="1">
      <w:start w:val="1"/>
      <w:numFmt w:val="bullet"/>
      <w:lvlText w:val=""/>
      <w:lvlJc w:val="left"/>
      <w:pPr>
        <w:ind w:left="2952" w:hanging="360"/>
      </w:pPr>
      <w:rPr>
        <w:rFonts w:ascii="Symbol" w:hAnsi="Symbol" w:hint="default"/>
      </w:rPr>
    </w:lvl>
    <w:lvl w:ilvl="4" w:tplc="00000003" w:tentative="1">
      <w:start w:val="1"/>
      <w:numFmt w:val="bullet"/>
      <w:lvlText w:val="o"/>
      <w:lvlJc w:val="left"/>
      <w:pPr>
        <w:ind w:left="3672" w:hanging="360"/>
      </w:pPr>
      <w:rPr>
        <w:rFonts w:ascii="Courier New" w:hAnsi="Courier New" w:cs="Courier New" w:hint="default"/>
      </w:rPr>
    </w:lvl>
    <w:lvl w:ilvl="5" w:tplc="00000005" w:tentative="1">
      <w:start w:val="1"/>
      <w:numFmt w:val="bullet"/>
      <w:lvlText w:val=""/>
      <w:lvlJc w:val="left"/>
      <w:pPr>
        <w:ind w:left="4392" w:hanging="360"/>
      </w:pPr>
      <w:rPr>
        <w:rFonts w:ascii="Wingdings" w:hAnsi="Wingdings" w:hint="default"/>
      </w:rPr>
    </w:lvl>
    <w:lvl w:ilvl="6" w:tplc="00000001" w:tentative="1">
      <w:start w:val="1"/>
      <w:numFmt w:val="bullet"/>
      <w:lvlText w:val=""/>
      <w:lvlJc w:val="left"/>
      <w:pPr>
        <w:ind w:left="5112" w:hanging="360"/>
      </w:pPr>
      <w:rPr>
        <w:rFonts w:ascii="Symbol" w:hAnsi="Symbol" w:hint="default"/>
      </w:rPr>
    </w:lvl>
    <w:lvl w:ilvl="7" w:tplc="00000003" w:tentative="1">
      <w:start w:val="1"/>
      <w:numFmt w:val="bullet"/>
      <w:lvlText w:val="o"/>
      <w:lvlJc w:val="left"/>
      <w:pPr>
        <w:ind w:left="5832" w:hanging="360"/>
      </w:pPr>
      <w:rPr>
        <w:rFonts w:ascii="Courier New" w:hAnsi="Courier New" w:cs="Courier New" w:hint="default"/>
      </w:rPr>
    </w:lvl>
    <w:lvl w:ilvl="8" w:tplc="00000005" w:tentative="1">
      <w:start w:val="1"/>
      <w:numFmt w:val="bullet"/>
      <w:lvlText w:val=""/>
      <w:lvlJc w:val="left"/>
      <w:pPr>
        <w:ind w:left="6552" w:hanging="360"/>
      </w:pPr>
      <w:rPr>
        <w:rFonts w:ascii="Wingdings" w:hAnsi="Wingdings" w:hint="default"/>
      </w:rPr>
    </w:lvl>
  </w:abstractNum>
  <w:abstractNum w:abstractNumId="4" w15:restartNumberingAfterBreak="0">
    <w:nsid w:val="1CF355EC"/>
    <w:multiLevelType w:val="hybridMultilevel"/>
    <w:tmpl w:val="32541452"/>
    <w:lvl w:ilvl="0" w:tplc="00000001">
      <w:start w:val="1"/>
      <w:numFmt w:val="bullet"/>
      <w:lvlText w:val=""/>
      <w:lvlJc w:val="left"/>
      <w:pPr>
        <w:ind w:left="5040" w:hanging="360"/>
      </w:pPr>
      <w:rPr>
        <w:rFonts w:ascii="Symbol" w:hAnsi="Symbol" w:hint="default"/>
      </w:rPr>
    </w:lvl>
    <w:lvl w:ilvl="1" w:tplc="00000003" w:tentative="1">
      <w:start w:val="1"/>
      <w:numFmt w:val="bullet"/>
      <w:lvlText w:val="o"/>
      <w:lvlJc w:val="left"/>
      <w:pPr>
        <w:ind w:left="5760" w:hanging="360"/>
      </w:pPr>
      <w:rPr>
        <w:rFonts w:ascii="Courier New" w:hAnsi="Courier New" w:cs="Courier New" w:hint="default"/>
      </w:rPr>
    </w:lvl>
    <w:lvl w:ilvl="2" w:tplc="00000005" w:tentative="1">
      <w:start w:val="1"/>
      <w:numFmt w:val="bullet"/>
      <w:lvlText w:val=""/>
      <w:lvlJc w:val="left"/>
      <w:pPr>
        <w:ind w:left="6480" w:hanging="360"/>
      </w:pPr>
      <w:rPr>
        <w:rFonts w:ascii="Wingdings" w:hAnsi="Wingdings" w:hint="default"/>
      </w:rPr>
    </w:lvl>
    <w:lvl w:ilvl="3" w:tplc="00000001" w:tentative="1">
      <w:start w:val="1"/>
      <w:numFmt w:val="bullet"/>
      <w:lvlText w:val=""/>
      <w:lvlJc w:val="left"/>
      <w:pPr>
        <w:ind w:left="7200" w:hanging="360"/>
      </w:pPr>
      <w:rPr>
        <w:rFonts w:ascii="Symbol" w:hAnsi="Symbol" w:hint="default"/>
      </w:rPr>
    </w:lvl>
    <w:lvl w:ilvl="4" w:tplc="00000003" w:tentative="1">
      <w:start w:val="1"/>
      <w:numFmt w:val="bullet"/>
      <w:lvlText w:val="o"/>
      <w:lvlJc w:val="left"/>
      <w:pPr>
        <w:ind w:left="7920" w:hanging="360"/>
      </w:pPr>
      <w:rPr>
        <w:rFonts w:ascii="Courier New" w:hAnsi="Courier New" w:cs="Courier New" w:hint="default"/>
      </w:rPr>
    </w:lvl>
    <w:lvl w:ilvl="5" w:tplc="00000005" w:tentative="1">
      <w:start w:val="1"/>
      <w:numFmt w:val="bullet"/>
      <w:lvlText w:val=""/>
      <w:lvlJc w:val="left"/>
      <w:pPr>
        <w:ind w:left="8640" w:hanging="360"/>
      </w:pPr>
      <w:rPr>
        <w:rFonts w:ascii="Wingdings" w:hAnsi="Wingdings" w:hint="default"/>
      </w:rPr>
    </w:lvl>
    <w:lvl w:ilvl="6" w:tplc="00000001" w:tentative="1">
      <w:start w:val="1"/>
      <w:numFmt w:val="bullet"/>
      <w:lvlText w:val=""/>
      <w:lvlJc w:val="left"/>
      <w:pPr>
        <w:ind w:left="9360" w:hanging="360"/>
      </w:pPr>
      <w:rPr>
        <w:rFonts w:ascii="Symbol" w:hAnsi="Symbol" w:hint="default"/>
      </w:rPr>
    </w:lvl>
    <w:lvl w:ilvl="7" w:tplc="00000003" w:tentative="1">
      <w:start w:val="1"/>
      <w:numFmt w:val="bullet"/>
      <w:lvlText w:val="o"/>
      <w:lvlJc w:val="left"/>
      <w:pPr>
        <w:ind w:left="10080" w:hanging="360"/>
      </w:pPr>
      <w:rPr>
        <w:rFonts w:ascii="Courier New" w:hAnsi="Courier New" w:cs="Courier New" w:hint="default"/>
      </w:rPr>
    </w:lvl>
    <w:lvl w:ilvl="8" w:tplc="00000005" w:tentative="1">
      <w:start w:val="1"/>
      <w:numFmt w:val="bullet"/>
      <w:lvlText w:val=""/>
      <w:lvlJc w:val="left"/>
      <w:pPr>
        <w:ind w:left="10800" w:hanging="360"/>
      </w:pPr>
      <w:rPr>
        <w:rFonts w:ascii="Wingdings" w:hAnsi="Wingdings" w:hint="default"/>
      </w:rPr>
    </w:lvl>
  </w:abstractNum>
  <w:abstractNum w:abstractNumId="5" w15:restartNumberingAfterBreak="0">
    <w:nsid w:val="1E27701F"/>
    <w:multiLevelType w:val="multilevel"/>
    <w:tmpl w:val="AD82C32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20D00D8F"/>
    <w:multiLevelType w:val="hybridMultilevel"/>
    <w:tmpl w:val="BD04BE20"/>
    <w:lvl w:ilvl="0" w:tplc="00000001">
      <w:start w:val="1"/>
      <w:numFmt w:val="bullet"/>
      <w:lvlText w:val=""/>
      <w:lvlJc w:val="left"/>
      <w:pPr>
        <w:ind w:left="1440" w:hanging="360"/>
      </w:pPr>
      <w:rPr>
        <w:rFonts w:ascii="Symbol" w:hAnsi="Symbol" w:hint="default"/>
      </w:rPr>
    </w:lvl>
    <w:lvl w:ilvl="1" w:tplc="00000003" w:tentative="1">
      <w:start w:val="1"/>
      <w:numFmt w:val="bullet"/>
      <w:lvlText w:val="o"/>
      <w:lvlJc w:val="left"/>
      <w:pPr>
        <w:ind w:left="2160" w:hanging="360"/>
      </w:pPr>
      <w:rPr>
        <w:rFonts w:ascii="Courier New" w:hAnsi="Courier New" w:cs="Courier New" w:hint="default"/>
      </w:rPr>
    </w:lvl>
    <w:lvl w:ilvl="2" w:tplc="00000005" w:tentative="1">
      <w:start w:val="1"/>
      <w:numFmt w:val="bullet"/>
      <w:lvlText w:val=""/>
      <w:lvlJc w:val="left"/>
      <w:pPr>
        <w:ind w:left="2880" w:hanging="360"/>
      </w:pPr>
      <w:rPr>
        <w:rFonts w:ascii="Wingdings" w:hAnsi="Wingdings" w:hint="default"/>
      </w:rPr>
    </w:lvl>
    <w:lvl w:ilvl="3" w:tplc="00000001" w:tentative="1">
      <w:start w:val="1"/>
      <w:numFmt w:val="bullet"/>
      <w:lvlText w:val=""/>
      <w:lvlJc w:val="left"/>
      <w:pPr>
        <w:ind w:left="3600" w:hanging="360"/>
      </w:pPr>
      <w:rPr>
        <w:rFonts w:ascii="Symbol" w:hAnsi="Symbol" w:hint="default"/>
      </w:rPr>
    </w:lvl>
    <w:lvl w:ilvl="4" w:tplc="00000003" w:tentative="1">
      <w:start w:val="1"/>
      <w:numFmt w:val="bullet"/>
      <w:lvlText w:val="o"/>
      <w:lvlJc w:val="left"/>
      <w:pPr>
        <w:ind w:left="4320" w:hanging="360"/>
      </w:pPr>
      <w:rPr>
        <w:rFonts w:ascii="Courier New" w:hAnsi="Courier New" w:cs="Courier New" w:hint="default"/>
      </w:rPr>
    </w:lvl>
    <w:lvl w:ilvl="5" w:tplc="00000005" w:tentative="1">
      <w:start w:val="1"/>
      <w:numFmt w:val="bullet"/>
      <w:lvlText w:val=""/>
      <w:lvlJc w:val="left"/>
      <w:pPr>
        <w:ind w:left="5040" w:hanging="360"/>
      </w:pPr>
      <w:rPr>
        <w:rFonts w:ascii="Wingdings" w:hAnsi="Wingdings" w:hint="default"/>
      </w:rPr>
    </w:lvl>
    <w:lvl w:ilvl="6" w:tplc="00000001" w:tentative="1">
      <w:start w:val="1"/>
      <w:numFmt w:val="bullet"/>
      <w:lvlText w:val=""/>
      <w:lvlJc w:val="left"/>
      <w:pPr>
        <w:ind w:left="5760" w:hanging="360"/>
      </w:pPr>
      <w:rPr>
        <w:rFonts w:ascii="Symbol" w:hAnsi="Symbol" w:hint="default"/>
      </w:rPr>
    </w:lvl>
    <w:lvl w:ilvl="7" w:tplc="00000003" w:tentative="1">
      <w:start w:val="1"/>
      <w:numFmt w:val="bullet"/>
      <w:lvlText w:val="o"/>
      <w:lvlJc w:val="left"/>
      <w:pPr>
        <w:ind w:left="6480" w:hanging="360"/>
      </w:pPr>
      <w:rPr>
        <w:rFonts w:ascii="Courier New" w:hAnsi="Courier New" w:cs="Courier New" w:hint="default"/>
      </w:rPr>
    </w:lvl>
    <w:lvl w:ilvl="8" w:tplc="00000005" w:tentative="1">
      <w:start w:val="1"/>
      <w:numFmt w:val="bullet"/>
      <w:lvlText w:val=""/>
      <w:lvlJc w:val="left"/>
      <w:pPr>
        <w:ind w:left="7200" w:hanging="360"/>
      </w:pPr>
      <w:rPr>
        <w:rFonts w:ascii="Wingdings" w:hAnsi="Wingdings" w:hint="default"/>
      </w:rPr>
    </w:lvl>
  </w:abstractNum>
  <w:abstractNum w:abstractNumId="7" w15:restartNumberingAfterBreak="0">
    <w:nsid w:val="25033086"/>
    <w:multiLevelType w:val="hybridMultilevel"/>
    <w:tmpl w:val="794E20C6"/>
    <w:lvl w:ilvl="0" w:tplc="00000001">
      <w:start w:val="1"/>
      <w:numFmt w:val="bullet"/>
      <w:lvlText w:val=""/>
      <w:lvlJc w:val="left"/>
      <w:pPr>
        <w:ind w:left="792" w:hanging="360"/>
      </w:pPr>
      <w:rPr>
        <w:rFonts w:ascii="Symbol" w:hAnsi="Symbol" w:hint="default"/>
      </w:rPr>
    </w:lvl>
    <w:lvl w:ilvl="1" w:tplc="00000003" w:tentative="1">
      <w:start w:val="1"/>
      <w:numFmt w:val="bullet"/>
      <w:lvlText w:val="o"/>
      <w:lvlJc w:val="left"/>
      <w:pPr>
        <w:ind w:left="1512" w:hanging="360"/>
      </w:pPr>
      <w:rPr>
        <w:rFonts w:ascii="Courier New" w:hAnsi="Courier New" w:cs="Courier New" w:hint="default"/>
      </w:rPr>
    </w:lvl>
    <w:lvl w:ilvl="2" w:tplc="00000005" w:tentative="1">
      <w:start w:val="1"/>
      <w:numFmt w:val="bullet"/>
      <w:lvlText w:val=""/>
      <w:lvlJc w:val="left"/>
      <w:pPr>
        <w:ind w:left="2232" w:hanging="360"/>
      </w:pPr>
      <w:rPr>
        <w:rFonts w:ascii="Wingdings" w:hAnsi="Wingdings" w:hint="default"/>
      </w:rPr>
    </w:lvl>
    <w:lvl w:ilvl="3" w:tplc="00000001" w:tentative="1">
      <w:start w:val="1"/>
      <w:numFmt w:val="bullet"/>
      <w:lvlText w:val=""/>
      <w:lvlJc w:val="left"/>
      <w:pPr>
        <w:ind w:left="2952" w:hanging="360"/>
      </w:pPr>
      <w:rPr>
        <w:rFonts w:ascii="Symbol" w:hAnsi="Symbol" w:hint="default"/>
      </w:rPr>
    </w:lvl>
    <w:lvl w:ilvl="4" w:tplc="00000003" w:tentative="1">
      <w:start w:val="1"/>
      <w:numFmt w:val="bullet"/>
      <w:lvlText w:val="o"/>
      <w:lvlJc w:val="left"/>
      <w:pPr>
        <w:ind w:left="3672" w:hanging="360"/>
      </w:pPr>
      <w:rPr>
        <w:rFonts w:ascii="Courier New" w:hAnsi="Courier New" w:cs="Courier New" w:hint="default"/>
      </w:rPr>
    </w:lvl>
    <w:lvl w:ilvl="5" w:tplc="00000005" w:tentative="1">
      <w:start w:val="1"/>
      <w:numFmt w:val="bullet"/>
      <w:lvlText w:val=""/>
      <w:lvlJc w:val="left"/>
      <w:pPr>
        <w:ind w:left="4392" w:hanging="360"/>
      </w:pPr>
      <w:rPr>
        <w:rFonts w:ascii="Wingdings" w:hAnsi="Wingdings" w:hint="default"/>
      </w:rPr>
    </w:lvl>
    <w:lvl w:ilvl="6" w:tplc="00000001" w:tentative="1">
      <w:start w:val="1"/>
      <w:numFmt w:val="bullet"/>
      <w:lvlText w:val=""/>
      <w:lvlJc w:val="left"/>
      <w:pPr>
        <w:ind w:left="5112" w:hanging="360"/>
      </w:pPr>
      <w:rPr>
        <w:rFonts w:ascii="Symbol" w:hAnsi="Symbol" w:hint="default"/>
      </w:rPr>
    </w:lvl>
    <w:lvl w:ilvl="7" w:tplc="00000003" w:tentative="1">
      <w:start w:val="1"/>
      <w:numFmt w:val="bullet"/>
      <w:lvlText w:val="o"/>
      <w:lvlJc w:val="left"/>
      <w:pPr>
        <w:ind w:left="5832" w:hanging="360"/>
      </w:pPr>
      <w:rPr>
        <w:rFonts w:ascii="Courier New" w:hAnsi="Courier New" w:cs="Courier New" w:hint="default"/>
      </w:rPr>
    </w:lvl>
    <w:lvl w:ilvl="8" w:tplc="00000005" w:tentative="1">
      <w:start w:val="1"/>
      <w:numFmt w:val="bullet"/>
      <w:lvlText w:val=""/>
      <w:lvlJc w:val="left"/>
      <w:pPr>
        <w:ind w:left="6552" w:hanging="360"/>
      </w:pPr>
      <w:rPr>
        <w:rFonts w:ascii="Wingdings" w:hAnsi="Wingdings" w:hint="default"/>
      </w:rPr>
    </w:lvl>
  </w:abstractNum>
  <w:abstractNum w:abstractNumId="8" w15:restartNumberingAfterBreak="0">
    <w:nsid w:val="2AE602EA"/>
    <w:multiLevelType w:val="hybridMultilevel"/>
    <w:tmpl w:val="9146C9F0"/>
    <w:lvl w:ilvl="0" w:tplc="00000001">
      <w:start w:val="1"/>
      <w:numFmt w:val="bullet"/>
      <w:lvlText w:val=""/>
      <w:lvlJc w:val="left"/>
      <w:pPr>
        <w:ind w:left="1152" w:hanging="360"/>
      </w:pPr>
      <w:rPr>
        <w:rFonts w:ascii="Symbol" w:hAnsi="Symbol" w:hint="default"/>
      </w:rPr>
    </w:lvl>
    <w:lvl w:ilvl="1" w:tplc="00000003" w:tentative="1">
      <w:start w:val="1"/>
      <w:numFmt w:val="bullet"/>
      <w:lvlText w:val="o"/>
      <w:lvlJc w:val="left"/>
      <w:pPr>
        <w:ind w:left="1872" w:hanging="360"/>
      </w:pPr>
      <w:rPr>
        <w:rFonts w:ascii="Courier New" w:hAnsi="Courier New" w:cs="Courier New" w:hint="default"/>
      </w:rPr>
    </w:lvl>
    <w:lvl w:ilvl="2" w:tplc="00000005" w:tentative="1">
      <w:start w:val="1"/>
      <w:numFmt w:val="bullet"/>
      <w:lvlText w:val=""/>
      <w:lvlJc w:val="left"/>
      <w:pPr>
        <w:ind w:left="2592" w:hanging="360"/>
      </w:pPr>
      <w:rPr>
        <w:rFonts w:ascii="Wingdings" w:hAnsi="Wingdings" w:hint="default"/>
      </w:rPr>
    </w:lvl>
    <w:lvl w:ilvl="3" w:tplc="00000001" w:tentative="1">
      <w:start w:val="1"/>
      <w:numFmt w:val="bullet"/>
      <w:lvlText w:val=""/>
      <w:lvlJc w:val="left"/>
      <w:pPr>
        <w:ind w:left="3312" w:hanging="360"/>
      </w:pPr>
      <w:rPr>
        <w:rFonts w:ascii="Symbol" w:hAnsi="Symbol" w:hint="default"/>
      </w:rPr>
    </w:lvl>
    <w:lvl w:ilvl="4" w:tplc="00000003" w:tentative="1">
      <w:start w:val="1"/>
      <w:numFmt w:val="bullet"/>
      <w:lvlText w:val="o"/>
      <w:lvlJc w:val="left"/>
      <w:pPr>
        <w:ind w:left="4032" w:hanging="360"/>
      </w:pPr>
      <w:rPr>
        <w:rFonts w:ascii="Courier New" w:hAnsi="Courier New" w:cs="Courier New" w:hint="default"/>
      </w:rPr>
    </w:lvl>
    <w:lvl w:ilvl="5" w:tplc="00000005" w:tentative="1">
      <w:start w:val="1"/>
      <w:numFmt w:val="bullet"/>
      <w:lvlText w:val=""/>
      <w:lvlJc w:val="left"/>
      <w:pPr>
        <w:ind w:left="4752" w:hanging="360"/>
      </w:pPr>
      <w:rPr>
        <w:rFonts w:ascii="Wingdings" w:hAnsi="Wingdings" w:hint="default"/>
      </w:rPr>
    </w:lvl>
    <w:lvl w:ilvl="6" w:tplc="00000001" w:tentative="1">
      <w:start w:val="1"/>
      <w:numFmt w:val="bullet"/>
      <w:lvlText w:val=""/>
      <w:lvlJc w:val="left"/>
      <w:pPr>
        <w:ind w:left="5472" w:hanging="360"/>
      </w:pPr>
      <w:rPr>
        <w:rFonts w:ascii="Symbol" w:hAnsi="Symbol" w:hint="default"/>
      </w:rPr>
    </w:lvl>
    <w:lvl w:ilvl="7" w:tplc="00000003" w:tentative="1">
      <w:start w:val="1"/>
      <w:numFmt w:val="bullet"/>
      <w:lvlText w:val="o"/>
      <w:lvlJc w:val="left"/>
      <w:pPr>
        <w:ind w:left="6192" w:hanging="360"/>
      </w:pPr>
      <w:rPr>
        <w:rFonts w:ascii="Courier New" w:hAnsi="Courier New" w:cs="Courier New" w:hint="default"/>
      </w:rPr>
    </w:lvl>
    <w:lvl w:ilvl="8" w:tplc="00000005" w:tentative="1">
      <w:start w:val="1"/>
      <w:numFmt w:val="bullet"/>
      <w:lvlText w:val=""/>
      <w:lvlJc w:val="left"/>
      <w:pPr>
        <w:ind w:left="6912" w:hanging="360"/>
      </w:pPr>
      <w:rPr>
        <w:rFonts w:ascii="Wingdings" w:hAnsi="Wingdings" w:hint="default"/>
      </w:rPr>
    </w:lvl>
  </w:abstractNum>
  <w:abstractNum w:abstractNumId="9" w15:restartNumberingAfterBreak="0">
    <w:nsid w:val="2C156ADF"/>
    <w:multiLevelType w:val="hybridMultilevel"/>
    <w:tmpl w:val="B54479C2"/>
    <w:lvl w:ilvl="0" w:tplc="00000001">
      <w:start w:val="1"/>
      <w:numFmt w:val="bullet"/>
      <w:lvlText w:val=""/>
      <w:lvlJc w:val="left"/>
      <w:pPr>
        <w:ind w:left="1080" w:hanging="360"/>
      </w:pPr>
      <w:rPr>
        <w:rFonts w:ascii="Symbol" w:hAnsi="Symbol"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abstractNum w:abstractNumId="10" w15:restartNumberingAfterBreak="0">
    <w:nsid w:val="2F812DFC"/>
    <w:multiLevelType w:val="hybridMultilevel"/>
    <w:tmpl w:val="AB82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2764"/>
    <w:multiLevelType w:val="multilevel"/>
    <w:tmpl w:val="B4AE0E46"/>
    <w:lvl w:ilvl="0">
      <w:start w:val="1"/>
      <w:numFmt w:val="decimal"/>
      <w:pStyle w:val="StyleHeading1Before0Hanging05Before25ptAfte"/>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B544C11"/>
    <w:multiLevelType w:val="hybridMultilevel"/>
    <w:tmpl w:val="CA944DC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3" w15:restartNumberingAfterBreak="0">
    <w:nsid w:val="3CBC2C36"/>
    <w:multiLevelType w:val="multilevel"/>
    <w:tmpl w:val="9296F0A6"/>
    <w:lvl w:ilvl="0">
      <w:start w:val="1"/>
      <w:numFmt w:val="bullet"/>
      <w:lvlText w:val=""/>
      <w:lvlJc w:val="left"/>
      <w:pPr>
        <w:tabs>
          <w:tab w:val="num" w:pos="2112"/>
        </w:tabs>
        <w:ind w:left="2112" w:hanging="360"/>
      </w:pPr>
      <w:rPr>
        <w:rFonts w:ascii="Symbol" w:hAnsi="Symbol" w:hint="default"/>
        <w:sz w:val="20"/>
      </w:rPr>
    </w:lvl>
    <w:lvl w:ilvl="1" w:tentative="1">
      <w:start w:val="1"/>
      <w:numFmt w:val="bullet"/>
      <w:lvlText w:val=""/>
      <w:lvlJc w:val="left"/>
      <w:pPr>
        <w:tabs>
          <w:tab w:val="num" w:pos="2832"/>
        </w:tabs>
        <w:ind w:left="2832" w:hanging="360"/>
      </w:pPr>
      <w:rPr>
        <w:rFonts w:ascii="Symbol" w:hAnsi="Symbol" w:hint="default"/>
        <w:sz w:val="20"/>
      </w:rPr>
    </w:lvl>
    <w:lvl w:ilvl="2" w:tentative="1">
      <w:start w:val="1"/>
      <w:numFmt w:val="bullet"/>
      <w:lvlText w:val=""/>
      <w:lvlJc w:val="left"/>
      <w:pPr>
        <w:tabs>
          <w:tab w:val="num" w:pos="3552"/>
        </w:tabs>
        <w:ind w:left="3552" w:hanging="360"/>
      </w:pPr>
      <w:rPr>
        <w:rFonts w:ascii="Symbol" w:hAnsi="Symbol" w:hint="default"/>
        <w:sz w:val="20"/>
      </w:rPr>
    </w:lvl>
    <w:lvl w:ilvl="3" w:tentative="1">
      <w:start w:val="1"/>
      <w:numFmt w:val="bullet"/>
      <w:lvlText w:val=""/>
      <w:lvlJc w:val="left"/>
      <w:pPr>
        <w:tabs>
          <w:tab w:val="num" w:pos="4272"/>
        </w:tabs>
        <w:ind w:left="4272" w:hanging="360"/>
      </w:pPr>
      <w:rPr>
        <w:rFonts w:ascii="Symbol" w:hAnsi="Symbol" w:hint="default"/>
        <w:sz w:val="20"/>
      </w:rPr>
    </w:lvl>
    <w:lvl w:ilvl="4" w:tentative="1">
      <w:start w:val="1"/>
      <w:numFmt w:val="bullet"/>
      <w:lvlText w:val=""/>
      <w:lvlJc w:val="left"/>
      <w:pPr>
        <w:tabs>
          <w:tab w:val="num" w:pos="4992"/>
        </w:tabs>
        <w:ind w:left="4992" w:hanging="360"/>
      </w:pPr>
      <w:rPr>
        <w:rFonts w:ascii="Symbol" w:hAnsi="Symbol" w:hint="default"/>
        <w:sz w:val="20"/>
      </w:rPr>
    </w:lvl>
    <w:lvl w:ilvl="5" w:tentative="1">
      <w:start w:val="1"/>
      <w:numFmt w:val="bullet"/>
      <w:lvlText w:val=""/>
      <w:lvlJc w:val="left"/>
      <w:pPr>
        <w:tabs>
          <w:tab w:val="num" w:pos="5712"/>
        </w:tabs>
        <w:ind w:left="5712" w:hanging="360"/>
      </w:pPr>
      <w:rPr>
        <w:rFonts w:ascii="Symbol" w:hAnsi="Symbol" w:hint="default"/>
        <w:sz w:val="20"/>
      </w:rPr>
    </w:lvl>
    <w:lvl w:ilvl="6" w:tentative="1">
      <w:start w:val="1"/>
      <w:numFmt w:val="bullet"/>
      <w:lvlText w:val=""/>
      <w:lvlJc w:val="left"/>
      <w:pPr>
        <w:tabs>
          <w:tab w:val="num" w:pos="6432"/>
        </w:tabs>
        <w:ind w:left="6432" w:hanging="360"/>
      </w:pPr>
      <w:rPr>
        <w:rFonts w:ascii="Symbol" w:hAnsi="Symbol" w:hint="default"/>
        <w:sz w:val="20"/>
      </w:rPr>
    </w:lvl>
    <w:lvl w:ilvl="7" w:tentative="1">
      <w:start w:val="1"/>
      <w:numFmt w:val="bullet"/>
      <w:lvlText w:val=""/>
      <w:lvlJc w:val="left"/>
      <w:pPr>
        <w:tabs>
          <w:tab w:val="num" w:pos="7152"/>
        </w:tabs>
        <w:ind w:left="7152" w:hanging="360"/>
      </w:pPr>
      <w:rPr>
        <w:rFonts w:ascii="Symbol" w:hAnsi="Symbol" w:hint="default"/>
        <w:sz w:val="20"/>
      </w:rPr>
    </w:lvl>
    <w:lvl w:ilvl="8" w:tentative="1">
      <w:start w:val="1"/>
      <w:numFmt w:val="bullet"/>
      <w:lvlText w:val=""/>
      <w:lvlJc w:val="left"/>
      <w:pPr>
        <w:tabs>
          <w:tab w:val="num" w:pos="7872"/>
        </w:tabs>
        <w:ind w:left="7872" w:hanging="360"/>
      </w:pPr>
      <w:rPr>
        <w:rFonts w:ascii="Symbol" w:hAnsi="Symbol" w:hint="default"/>
        <w:sz w:val="20"/>
      </w:rPr>
    </w:lvl>
  </w:abstractNum>
  <w:abstractNum w:abstractNumId="14" w15:restartNumberingAfterBreak="0">
    <w:nsid w:val="40E726A2"/>
    <w:multiLevelType w:val="hybridMultilevel"/>
    <w:tmpl w:val="8F8EB5FC"/>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15" w15:restartNumberingAfterBreak="0">
    <w:nsid w:val="41604721"/>
    <w:multiLevelType w:val="multilevel"/>
    <w:tmpl w:val="10D88A42"/>
    <w:lvl w:ilvl="0">
      <w:start w:val="1"/>
      <w:numFmt w:val="decimal"/>
      <w:pStyle w:val="1"/>
      <w:lvlText w:val="%1"/>
      <w:lvlJc w:val="left"/>
      <w:pPr>
        <w:ind w:left="432" w:hanging="432"/>
      </w:pPr>
    </w:lvl>
    <w:lvl w:ilvl="1">
      <w:start w:val="1"/>
      <w:numFmt w:val="decimal"/>
      <w:pStyle w:val="2"/>
      <w:lvlText w:val="%1.%2"/>
      <w:lvlJc w:val="left"/>
      <w:pPr>
        <w:ind w:left="576" w:hanging="576"/>
      </w:pPr>
      <w:rPr>
        <w:rFonts w:asciiTheme="minorBidi" w:hAnsiTheme="minorBidi" w:cstheme="minorBidi" w:hint="default"/>
        <w:sz w:val="28"/>
        <w:szCs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ind w:left="1152" w:hanging="1152"/>
      </w:pPr>
      <w:rPr>
        <w:b w:val="0"/>
        <w:bCs w:val="0"/>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4330450F"/>
    <w:multiLevelType w:val="hybridMultilevel"/>
    <w:tmpl w:val="3CCCD6E0"/>
    <w:lvl w:ilvl="0" w:tplc="00000001">
      <w:start w:val="1"/>
      <w:numFmt w:val="bullet"/>
      <w:lvlText w:val=""/>
      <w:lvlJc w:val="left"/>
      <w:pPr>
        <w:ind w:left="5040" w:hanging="360"/>
      </w:pPr>
      <w:rPr>
        <w:rFonts w:ascii="Symbol" w:hAnsi="Symbol" w:hint="default"/>
      </w:rPr>
    </w:lvl>
    <w:lvl w:ilvl="1" w:tplc="00000003" w:tentative="1">
      <w:start w:val="1"/>
      <w:numFmt w:val="bullet"/>
      <w:lvlText w:val="o"/>
      <w:lvlJc w:val="left"/>
      <w:pPr>
        <w:ind w:left="5760" w:hanging="360"/>
      </w:pPr>
      <w:rPr>
        <w:rFonts w:ascii="Courier New" w:hAnsi="Courier New" w:cs="Courier New" w:hint="default"/>
      </w:rPr>
    </w:lvl>
    <w:lvl w:ilvl="2" w:tplc="00000005" w:tentative="1">
      <w:start w:val="1"/>
      <w:numFmt w:val="bullet"/>
      <w:lvlText w:val=""/>
      <w:lvlJc w:val="left"/>
      <w:pPr>
        <w:ind w:left="6480" w:hanging="360"/>
      </w:pPr>
      <w:rPr>
        <w:rFonts w:ascii="Wingdings" w:hAnsi="Wingdings" w:hint="default"/>
      </w:rPr>
    </w:lvl>
    <w:lvl w:ilvl="3" w:tplc="00000001" w:tentative="1">
      <w:start w:val="1"/>
      <w:numFmt w:val="bullet"/>
      <w:lvlText w:val=""/>
      <w:lvlJc w:val="left"/>
      <w:pPr>
        <w:ind w:left="7200" w:hanging="360"/>
      </w:pPr>
      <w:rPr>
        <w:rFonts w:ascii="Symbol" w:hAnsi="Symbol" w:hint="default"/>
      </w:rPr>
    </w:lvl>
    <w:lvl w:ilvl="4" w:tplc="00000003" w:tentative="1">
      <w:start w:val="1"/>
      <w:numFmt w:val="bullet"/>
      <w:lvlText w:val="o"/>
      <w:lvlJc w:val="left"/>
      <w:pPr>
        <w:ind w:left="7920" w:hanging="360"/>
      </w:pPr>
      <w:rPr>
        <w:rFonts w:ascii="Courier New" w:hAnsi="Courier New" w:cs="Courier New" w:hint="default"/>
      </w:rPr>
    </w:lvl>
    <w:lvl w:ilvl="5" w:tplc="00000005" w:tentative="1">
      <w:start w:val="1"/>
      <w:numFmt w:val="bullet"/>
      <w:lvlText w:val=""/>
      <w:lvlJc w:val="left"/>
      <w:pPr>
        <w:ind w:left="8640" w:hanging="360"/>
      </w:pPr>
      <w:rPr>
        <w:rFonts w:ascii="Wingdings" w:hAnsi="Wingdings" w:hint="default"/>
      </w:rPr>
    </w:lvl>
    <w:lvl w:ilvl="6" w:tplc="00000001" w:tentative="1">
      <w:start w:val="1"/>
      <w:numFmt w:val="bullet"/>
      <w:lvlText w:val=""/>
      <w:lvlJc w:val="left"/>
      <w:pPr>
        <w:ind w:left="9360" w:hanging="360"/>
      </w:pPr>
      <w:rPr>
        <w:rFonts w:ascii="Symbol" w:hAnsi="Symbol" w:hint="default"/>
      </w:rPr>
    </w:lvl>
    <w:lvl w:ilvl="7" w:tplc="00000003" w:tentative="1">
      <w:start w:val="1"/>
      <w:numFmt w:val="bullet"/>
      <w:lvlText w:val="o"/>
      <w:lvlJc w:val="left"/>
      <w:pPr>
        <w:ind w:left="10080" w:hanging="360"/>
      </w:pPr>
      <w:rPr>
        <w:rFonts w:ascii="Courier New" w:hAnsi="Courier New" w:cs="Courier New" w:hint="default"/>
      </w:rPr>
    </w:lvl>
    <w:lvl w:ilvl="8" w:tplc="00000005" w:tentative="1">
      <w:start w:val="1"/>
      <w:numFmt w:val="bullet"/>
      <w:lvlText w:val=""/>
      <w:lvlJc w:val="left"/>
      <w:pPr>
        <w:ind w:left="10800" w:hanging="360"/>
      </w:pPr>
      <w:rPr>
        <w:rFonts w:ascii="Wingdings" w:hAnsi="Wingdings" w:hint="default"/>
      </w:rPr>
    </w:lvl>
  </w:abstractNum>
  <w:abstractNum w:abstractNumId="17" w15:restartNumberingAfterBreak="0">
    <w:nsid w:val="44E12EAF"/>
    <w:multiLevelType w:val="hybridMultilevel"/>
    <w:tmpl w:val="48D6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238B9"/>
    <w:multiLevelType w:val="hybridMultilevel"/>
    <w:tmpl w:val="906283BA"/>
    <w:lvl w:ilvl="0" w:tplc="00000001">
      <w:start w:val="1"/>
      <w:numFmt w:val="bullet"/>
      <w:lvlText w:val=""/>
      <w:lvlJc w:val="left"/>
      <w:pPr>
        <w:ind w:left="1080" w:hanging="360"/>
      </w:pPr>
      <w:rPr>
        <w:rFonts w:ascii="Symbol" w:hAnsi="Symbol"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abstractNum w:abstractNumId="19" w15:restartNumberingAfterBreak="0">
    <w:nsid w:val="5F0E5B7B"/>
    <w:multiLevelType w:val="hybridMultilevel"/>
    <w:tmpl w:val="4ED22E66"/>
    <w:lvl w:ilvl="0" w:tplc="4F30788C">
      <w:start w:val="1"/>
      <w:numFmt w:val="bullet"/>
      <w:lvlText w:val=""/>
      <w:lvlJc w:val="left"/>
      <w:pPr>
        <w:ind w:left="720" w:hanging="360"/>
      </w:pPr>
      <w:rPr>
        <w:rFonts w:ascii="Symbol" w:hAnsi="Symbol" w:hint="default"/>
        <w:b/>
        <w:bCs/>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0" w15:restartNumberingAfterBreak="0">
    <w:nsid w:val="67806E7D"/>
    <w:multiLevelType w:val="hybridMultilevel"/>
    <w:tmpl w:val="DF6E403C"/>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21" w15:restartNumberingAfterBreak="0">
    <w:nsid w:val="6B9C0882"/>
    <w:multiLevelType w:val="multilevel"/>
    <w:tmpl w:val="067A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ED44CE"/>
    <w:multiLevelType w:val="singleLevel"/>
    <w:tmpl w:val="44AAAF1A"/>
    <w:lvl w:ilvl="0">
      <w:start w:val="1"/>
      <w:numFmt w:val="decimal"/>
      <w:pStyle w:val="RecX"/>
      <w:lvlText w:val="%1."/>
      <w:lvlJc w:val="left"/>
      <w:pPr>
        <w:tabs>
          <w:tab w:val="num" w:pos="720"/>
        </w:tabs>
        <w:ind w:left="720" w:hanging="360"/>
      </w:pPr>
      <w:rPr>
        <w:rFonts w:cs="Times New Roman" w:hint="default"/>
      </w:rPr>
    </w:lvl>
  </w:abstractNum>
  <w:abstractNum w:abstractNumId="23" w15:restartNumberingAfterBreak="0">
    <w:nsid w:val="6DAD56B1"/>
    <w:multiLevelType w:val="multilevel"/>
    <w:tmpl w:val="AD82C32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6E8A6DDC"/>
    <w:multiLevelType w:val="hybridMultilevel"/>
    <w:tmpl w:val="840C5996"/>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5" w15:restartNumberingAfterBreak="0">
    <w:nsid w:val="70302AAD"/>
    <w:multiLevelType w:val="multilevel"/>
    <w:tmpl w:val="AD82C32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08D0E2B"/>
    <w:multiLevelType w:val="hybridMultilevel"/>
    <w:tmpl w:val="71903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D0CDD"/>
    <w:multiLevelType w:val="hybridMultilevel"/>
    <w:tmpl w:val="4A561B20"/>
    <w:lvl w:ilvl="0" w:tplc="00000001">
      <w:start w:val="1"/>
      <w:numFmt w:val="bullet"/>
      <w:lvlText w:val=""/>
      <w:lvlJc w:val="left"/>
      <w:pPr>
        <w:ind w:left="1080" w:hanging="360"/>
      </w:pPr>
      <w:rPr>
        <w:rFonts w:ascii="Symbol" w:hAnsi="Symbol"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26"/>
  </w:num>
  <w:num w:numId="4">
    <w:abstractNumId w:val="10"/>
  </w:num>
  <w:num w:numId="5">
    <w:abstractNumId w:val="17"/>
  </w:num>
  <w:num w:numId="6">
    <w:abstractNumId w:val="20"/>
  </w:num>
  <w:num w:numId="7">
    <w:abstractNumId w:val="12"/>
  </w:num>
  <w:num w:numId="8">
    <w:abstractNumId w:val="9"/>
  </w:num>
  <w:num w:numId="9">
    <w:abstractNumId w:val="22"/>
  </w:num>
  <w:num w:numId="10">
    <w:abstractNumId w:val="15"/>
  </w:num>
  <w:num w:numId="11">
    <w:abstractNumId w:val="8"/>
  </w:num>
  <w:num w:numId="12">
    <w:abstractNumId w:val="19"/>
  </w:num>
  <w:num w:numId="13">
    <w:abstractNumId w:val="16"/>
  </w:num>
  <w:num w:numId="14">
    <w:abstractNumId w:val="18"/>
  </w:num>
  <w:num w:numId="15">
    <w:abstractNumId w:val="27"/>
  </w:num>
  <w:num w:numId="16">
    <w:abstractNumId w:val="0"/>
  </w:num>
  <w:num w:numId="17">
    <w:abstractNumId w:val="25"/>
  </w:num>
  <w:num w:numId="18">
    <w:abstractNumId w:val="23"/>
  </w:num>
  <w:num w:numId="19">
    <w:abstractNumId w:val="5"/>
  </w:num>
  <w:num w:numId="20">
    <w:abstractNumId w:val="2"/>
  </w:num>
  <w:num w:numId="21">
    <w:abstractNumId w:val="7"/>
  </w:num>
  <w:num w:numId="22">
    <w:abstractNumId w:val="6"/>
  </w:num>
  <w:num w:numId="23">
    <w:abstractNumId w:val="3"/>
  </w:num>
  <w:num w:numId="24">
    <w:abstractNumId w:val="24"/>
  </w:num>
  <w:num w:numId="25">
    <w:abstractNumId w:val="4"/>
  </w:num>
  <w:num w:numId="26">
    <w:abstractNumId w:val="14"/>
  </w:num>
  <w:num w:numId="27">
    <w:abstractNumId w:val="13"/>
  </w:num>
  <w:num w:numId="2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tLA0MDE1MjEzNjJU0lEKTi0uzszPAykwqwUA2Xx8jSwAAAA="/>
  </w:docVars>
  <w:rsids>
    <w:rsidRoot w:val="00B4711A"/>
    <w:rsid w:val="000010C2"/>
    <w:rsid w:val="00002543"/>
    <w:rsid w:val="00002EC1"/>
    <w:rsid w:val="00003010"/>
    <w:rsid w:val="000101D3"/>
    <w:rsid w:val="000109A2"/>
    <w:rsid w:val="00011262"/>
    <w:rsid w:val="00012619"/>
    <w:rsid w:val="00012F32"/>
    <w:rsid w:val="00012FFA"/>
    <w:rsid w:val="00013901"/>
    <w:rsid w:val="00014870"/>
    <w:rsid w:val="00014CC4"/>
    <w:rsid w:val="00015506"/>
    <w:rsid w:val="00015A0A"/>
    <w:rsid w:val="0001673D"/>
    <w:rsid w:val="000200C7"/>
    <w:rsid w:val="000210F6"/>
    <w:rsid w:val="000211D3"/>
    <w:rsid w:val="00021A43"/>
    <w:rsid w:val="00022244"/>
    <w:rsid w:val="00022746"/>
    <w:rsid w:val="0002372C"/>
    <w:rsid w:val="00024D25"/>
    <w:rsid w:val="000258AA"/>
    <w:rsid w:val="00025A61"/>
    <w:rsid w:val="000276AC"/>
    <w:rsid w:val="000301C3"/>
    <w:rsid w:val="000311DC"/>
    <w:rsid w:val="000320C0"/>
    <w:rsid w:val="00032D69"/>
    <w:rsid w:val="000333CC"/>
    <w:rsid w:val="00035140"/>
    <w:rsid w:val="000361BD"/>
    <w:rsid w:val="000378C6"/>
    <w:rsid w:val="00037D06"/>
    <w:rsid w:val="000406D6"/>
    <w:rsid w:val="000430EA"/>
    <w:rsid w:val="00046A07"/>
    <w:rsid w:val="0004754A"/>
    <w:rsid w:val="000513CD"/>
    <w:rsid w:val="000514EC"/>
    <w:rsid w:val="000517D4"/>
    <w:rsid w:val="00052174"/>
    <w:rsid w:val="000529BA"/>
    <w:rsid w:val="00055E16"/>
    <w:rsid w:val="00055F6C"/>
    <w:rsid w:val="000560E7"/>
    <w:rsid w:val="000612A3"/>
    <w:rsid w:val="00064A4E"/>
    <w:rsid w:val="00064B97"/>
    <w:rsid w:val="0006503D"/>
    <w:rsid w:val="0006557F"/>
    <w:rsid w:val="00066161"/>
    <w:rsid w:val="000667D3"/>
    <w:rsid w:val="00066A55"/>
    <w:rsid w:val="00071424"/>
    <w:rsid w:val="00073019"/>
    <w:rsid w:val="00073C7B"/>
    <w:rsid w:val="00074122"/>
    <w:rsid w:val="000757BB"/>
    <w:rsid w:val="00076246"/>
    <w:rsid w:val="000762B4"/>
    <w:rsid w:val="000774D8"/>
    <w:rsid w:val="0007797A"/>
    <w:rsid w:val="00080776"/>
    <w:rsid w:val="000807AE"/>
    <w:rsid w:val="00082BF6"/>
    <w:rsid w:val="000839FE"/>
    <w:rsid w:val="00084432"/>
    <w:rsid w:val="0008451B"/>
    <w:rsid w:val="00090D19"/>
    <w:rsid w:val="00090D95"/>
    <w:rsid w:val="00091D7B"/>
    <w:rsid w:val="00092FDF"/>
    <w:rsid w:val="00094C78"/>
    <w:rsid w:val="00097A8B"/>
    <w:rsid w:val="000A028E"/>
    <w:rsid w:val="000A0634"/>
    <w:rsid w:val="000A09EB"/>
    <w:rsid w:val="000A0BCA"/>
    <w:rsid w:val="000A0D08"/>
    <w:rsid w:val="000A20D5"/>
    <w:rsid w:val="000A235F"/>
    <w:rsid w:val="000A3344"/>
    <w:rsid w:val="000A3620"/>
    <w:rsid w:val="000A3EE0"/>
    <w:rsid w:val="000A58BC"/>
    <w:rsid w:val="000A688C"/>
    <w:rsid w:val="000A7888"/>
    <w:rsid w:val="000A78B6"/>
    <w:rsid w:val="000B047D"/>
    <w:rsid w:val="000B14C5"/>
    <w:rsid w:val="000B2B43"/>
    <w:rsid w:val="000B3CBE"/>
    <w:rsid w:val="000B4522"/>
    <w:rsid w:val="000B45AF"/>
    <w:rsid w:val="000B4D7C"/>
    <w:rsid w:val="000B4DF1"/>
    <w:rsid w:val="000B504C"/>
    <w:rsid w:val="000B738B"/>
    <w:rsid w:val="000C057F"/>
    <w:rsid w:val="000C081D"/>
    <w:rsid w:val="000C2C0E"/>
    <w:rsid w:val="000C350F"/>
    <w:rsid w:val="000C3C9E"/>
    <w:rsid w:val="000C459C"/>
    <w:rsid w:val="000C554F"/>
    <w:rsid w:val="000C5A59"/>
    <w:rsid w:val="000C5E42"/>
    <w:rsid w:val="000C6122"/>
    <w:rsid w:val="000C6BA4"/>
    <w:rsid w:val="000D183D"/>
    <w:rsid w:val="000D1E97"/>
    <w:rsid w:val="000D21C4"/>
    <w:rsid w:val="000D374E"/>
    <w:rsid w:val="000D3C33"/>
    <w:rsid w:val="000D3FCD"/>
    <w:rsid w:val="000D5452"/>
    <w:rsid w:val="000D59F6"/>
    <w:rsid w:val="000D5CA7"/>
    <w:rsid w:val="000D5CD5"/>
    <w:rsid w:val="000D64C7"/>
    <w:rsid w:val="000D7ABA"/>
    <w:rsid w:val="000D7C61"/>
    <w:rsid w:val="000D7EE8"/>
    <w:rsid w:val="000E023F"/>
    <w:rsid w:val="000E0906"/>
    <w:rsid w:val="000E0E2D"/>
    <w:rsid w:val="000E1007"/>
    <w:rsid w:val="000E2C0F"/>
    <w:rsid w:val="000E5F57"/>
    <w:rsid w:val="000E6953"/>
    <w:rsid w:val="000F0341"/>
    <w:rsid w:val="000F056B"/>
    <w:rsid w:val="000F136A"/>
    <w:rsid w:val="000F1C16"/>
    <w:rsid w:val="000F2D8B"/>
    <w:rsid w:val="000F3BF3"/>
    <w:rsid w:val="000F4330"/>
    <w:rsid w:val="000F4575"/>
    <w:rsid w:val="000F5264"/>
    <w:rsid w:val="000F5D9B"/>
    <w:rsid w:val="000F640D"/>
    <w:rsid w:val="000F68DF"/>
    <w:rsid w:val="000F6E51"/>
    <w:rsid w:val="000F7F6D"/>
    <w:rsid w:val="001001D4"/>
    <w:rsid w:val="001008A0"/>
    <w:rsid w:val="00101D24"/>
    <w:rsid w:val="00103153"/>
    <w:rsid w:val="0010338F"/>
    <w:rsid w:val="00103EAE"/>
    <w:rsid w:val="001058AB"/>
    <w:rsid w:val="00106236"/>
    <w:rsid w:val="00110069"/>
    <w:rsid w:val="00110924"/>
    <w:rsid w:val="00110E40"/>
    <w:rsid w:val="001112BB"/>
    <w:rsid w:val="00112561"/>
    <w:rsid w:val="001125C0"/>
    <w:rsid w:val="00112611"/>
    <w:rsid w:val="00113161"/>
    <w:rsid w:val="0011765A"/>
    <w:rsid w:val="0012077A"/>
    <w:rsid w:val="00120982"/>
    <w:rsid w:val="0012228A"/>
    <w:rsid w:val="00122491"/>
    <w:rsid w:val="001236F2"/>
    <w:rsid w:val="00123B02"/>
    <w:rsid w:val="00123D7A"/>
    <w:rsid w:val="001266E7"/>
    <w:rsid w:val="00130BE9"/>
    <w:rsid w:val="00130C2A"/>
    <w:rsid w:val="00131A5A"/>
    <w:rsid w:val="001327CE"/>
    <w:rsid w:val="00132953"/>
    <w:rsid w:val="00132964"/>
    <w:rsid w:val="001331C0"/>
    <w:rsid w:val="00133319"/>
    <w:rsid w:val="0013375D"/>
    <w:rsid w:val="00134CC6"/>
    <w:rsid w:val="001364C6"/>
    <w:rsid w:val="00137594"/>
    <w:rsid w:val="00137857"/>
    <w:rsid w:val="00140152"/>
    <w:rsid w:val="0014015B"/>
    <w:rsid w:val="00141074"/>
    <w:rsid w:val="0014109C"/>
    <w:rsid w:val="00141A4F"/>
    <w:rsid w:val="00141C9E"/>
    <w:rsid w:val="00142A24"/>
    <w:rsid w:val="001437BB"/>
    <w:rsid w:val="00144724"/>
    <w:rsid w:val="0014482F"/>
    <w:rsid w:val="00144B93"/>
    <w:rsid w:val="0014551F"/>
    <w:rsid w:val="00145A56"/>
    <w:rsid w:val="001470A6"/>
    <w:rsid w:val="0015068B"/>
    <w:rsid w:val="00152197"/>
    <w:rsid w:val="001530CC"/>
    <w:rsid w:val="001536E1"/>
    <w:rsid w:val="0015493D"/>
    <w:rsid w:val="001553EC"/>
    <w:rsid w:val="00156A1C"/>
    <w:rsid w:val="00157202"/>
    <w:rsid w:val="00160A9B"/>
    <w:rsid w:val="00160B82"/>
    <w:rsid w:val="00161401"/>
    <w:rsid w:val="00162F99"/>
    <w:rsid w:val="0016330A"/>
    <w:rsid w:val="0016353A"/>
    <w:rsid w:val="00165134"/>
    <w:rsid w:val="001656A9"/>
    <w:rsid w:val="00165C88"/>
    <w:rsid w:val="001660ED"/>
    <w:rsid w:val="001674FD"/>
    <w:rsid w:val="00167CBB"/>
    <w:rsid w:val="00167DEA"/>
    <w:rsid w:val="00167DF5"/>
    <w:rsid w:val="00171327"/>
    <w:rsid w:val="00171931"/>
    <w:rsid w:val="001720C2"/>
    <w:rsid w:val="00172283"/>
    <w:rsid w:val="001724C4"/>
    <w:rsid w:val="00174EBD"/>
    <w:rsid w:val="001759C6"/>
    <w:rsid w:val="00175A14"/>
    <w:rsid w:val="00176FDA"/>
    <w:rsid w:val="00182F59"/>
    <w:rsid w:val="00183411"/>
    <w:rsid w:val="00183CDB"/>
    <w:rsid w:val="00184767"/>
    <w:rsid w:val="001847FB"/>
    <w:rsid w:val="00185948"/>
    <w:rsid w:val="00185CB3"/>
    <w:rsid w:val="00187441"/>
    <w:rsid w:val="001905E3"/>
    <w:rsid w:val="001927DD"/>
    <w:rsid w:val="00192B90"/>
    <w:rsid w:val="00193012"/>
    <w:rsid w:val="0019318F"/>
    <w:rsid w:val="00193D2E"/>
    <w:rsid w:val="0019519E"/>
    <w:rsid w:val="001951EE"/>
    <w:rsid w:val="00195F07"/>
    <w:rsid w:val="0019651B"/>
    <w:rsid w:val="00196B05"/>
    <w:rsid w:val="001971A9"/>
    <w:rsid w:val="001A059C"/>
    <w:rsid w:val="001A0AEE"/>
    <w:rsid w:val="001A200E"/>
    <w:rsid w:val="001A39A6"/>
    <w:rsid w:val="001A3B6A"/>
    <w:rsid w:val="001A4608"/>
    <w:rsid w:val="001A5DD3"/>
    <w:rsid w:val="001A68B5"/>
    <w:rsid w:val="001A6A7F"/>
    <w:rsid w:val="001A6B11"/>
    <w:rsid w:val="001A72E8"/>
    <w:rsid w:val="001A7975"/>
    <w:rsid w:val="001A7D44"/>
    <w:rsid w:val="001A7EC8"/>
    <w:rsid w:val="001B04D5"/>
    <w:rsid w:val="001B09C5"/>
    <w:rsid w:val="001B13C0"/>
    <w:rsid w:val="001B34A7"/>
    <w:rsid w:val="001B3A45"/>
    <w:rsid w:val="001B3B3C"/>
    <w:rsid w:val="001B6446"/>
    <w:rsid w:val="001B6D64"/>
    <w:rsid w:val="001C0A6B"/>
    <w:rsid w:val="001C16E0"/>
    <w:rsid w:val="001C4CDA"/>
    <w:rsid w:val="001C69E6"/>
    <w:rsid w:val="001D1F02"/>
    <w:rsid w:val="001D28E8"/>
    <w:rsid w:val="001D299A"/>
    <w:rsid w:val="001D2CEF"/>
    <w:rsid w:val="001D4323"/>
    <w:rsid w:val="001D4396"/>
    <w:rsid w:val="001D57A7"/>
    <w:rsid w:val="001D6227"/>
    <w:rsid w:val="001D74E9"/>
    <w:rsid w:val="001E0273"/>
    <w:rsid w:val="001E0286"/>
    <w:rsid w:val="001E046C"/>
    <w:rsid w:val="001E11FC"/>
    <w:rsid w:val="001E19BF"/>
    <w:rsid w:val="001E1D76"/>
    <w:rsid w:val="001E2602"/>
    <w:rsid w:val="001E29AD"/>
    <w:rsid w:val="001E43E0"/>
    <w:rsid w:val="001E4D0A"/>
    <w:rsid w:val="001E7221"/>
    <w:rsid w:val="001F00E2"/>
    <w:rsid w:val="001F23BC"/>
    <w:rsid w:val="001F3BFC"/>
    <w:rsid w:val="001F4670"/>
    <w:rsid w:val="001F48D2"/>
    <w:rsid w:val="001F511D"/>
    <w:rsid w:val="001F5639"/>
    <w:rsid w:val="001F57C6"/>
    <w:rsid w:val="001F5FBA"/>
    <w:rsid w:val="001F6C38"/>
    <w:rsid w:val="001F6FB4"/>
    <w:rsid w:val="001F765E"/>
    <w:rsid w:val="0020374D"/>
    <w:rsid w:val="00203979"/>
    <w:rsid w:val="00203CCA"/>
    <w:rsid w:val="002042F4"/>
    <w:rsid w:val="002044B2"/>
    <w:rsid w:val="00204B87"/>
    <w:rsid w:val="00205806"/>
    <w:rsid w:val="00205A08"/>
    <w:rsid w:val="00206099"/>
    <w:rsid w:val="00207542"/>
    <w:rsid w:val="002107EB"/>
    <w:rsid w:val="0021199C"/>
    <w:rsid w:val="00211BDF"/>
    <w:rsid w:val="0021271A"/>
    <w:rsid w:val="00212BE2"/>
    <w:rsid w:val="00212E02"/>
    <w:rsid w:val="002134E9"/>
    <w:rsid w:val="00213A73"/>
    <w:rsid w:val="00213BA3"/>
    <w:rsid w:val="00214463"/>
    <w:rsid w:val="00215DB6"/>
    <w:rsid w:val="0021633E"/>
    <w:rsid w:val="00217584"/>
    <w:rsid w:val="00217807"/>
    <w:rsid w:val="00220128"/>
    <w:rsid w:val="002223A9"/>
    <w:rsid w:val="00222D37"/>
    <w:rsid w:val="00225140"/>
    <w:rsid w:val="002258C6"/>
    <w:rsid w:val="00225A8A"/>
    <w:rsid w:val="00227085"/>
    <w:rsid w:val="00227501"/>
    <w:rsid w:val="0022773C"/>
    <w:rsid w:val="002301B6"/>
    <w:rsid w:val="00231C52"/>
    <w:rsid w:val="00240DBB"/>
    <w:rsid w:val="002415CB"/>
    <w:rsid w:val="002425BA"/>
    <w:rsid w:val="002432E8"/>
    <w:rsid w:val="00244A0B"/>
    <w:rsid w:val="00244FBC"/>
    <w:rsid w:val="002457DD"/>
    <w:rsid w:val="00247EC4"/>
    <w:rsid w:val="00251687"/>
    <w:rsid w:val="002520D7"/>
    <w:rsid w:val="00253F55"/>
    <w:rsid w:val="002541F1"/>
    <w:rsid w:val="002562FE"/>
    <w:rsid w:val="0025643D"/>
    <w:rsid w:val="00260FA1"/>
    <w:rsid w:val="00261406"/>
    <w:rsid w:val="00261834"/>
    <w:rsid w:val="002624B5"/>
    <w:rsid w:val="00264DD5"/>
    <w:rsid w:val="0026629E"/>
    <w:rsid w:val="00266EAB"/>
    <w:rsid w:val="002674F8"/>
    <w:rsid w:val="00267ED3"/>
    <w:rsid w:val="002701FE"/>
    <w:rsid w:val="00270C13"/>
    <w:rsid w:val="0027185B"/>
    <w:rsid w:val="002719E3"/>
    <w:rsid w:val="002725FC"/>
    <w:rsid w:val="00273A48"/>
    <w:rsid w:val="00273BED"/>
    <w:rsid w:val="00273C5E"/>
    <w:rsid w:val="00275EAB"/>
    <w:rsid w:val="00276015"/>
    <w:rsid w:val="00280003"/>
    <w:rsid w:val="00280C23"/>
    <w:rsid w:val="00280C31"/>
    <w:rsid w:val="00281CFB"/>
    <w:rsid w:val="00283AF2"/>
    <w:rsid w:val="00284934"/>
    <w:rsid w:val="002860DA"/>
    <w:rsid w:val="00286589"/>
    <w:rsid w:val="00290662"/>
    <w:rsid w:val="00290935"/>
    <w:rsid w:val="00291786"/>
    <w:rsid w:val="0029186C"/>
    <w:rsid w:val="002918DC"/>
    <w:rsid w:val="00295E03"/>
    <w:rsid w:val="0029698F"/>
    <w:rsid w:val="00296DE8"/>
    <w:rsid w:val="002A01C6"/>
    <w:rsid w:val="002A0692"/>
    <w:rsid w:val="002A130A"/>
    <w:rsid w:val="002A16B2"/>
    <w:rsid w:val="002A17B6"/>
    <w:rsid w:val="002A2BB8"/>
    <w:rsid w:val="002A2D1C"/>
    <w:rsid w:val="002A485D"/>
    <w:rsid w:val="002A4A15"/>
    <w:rsid w:val="002A5016"/>
    <w:rsid w:val="002A7472"/>
    <w:rsid w:val="002B10F6"/>
    <w:rsid w:val="002B2C02"/>
    <w:rsid w:val="002B2D08"/>
    <w:rsid w:val="002B302D"/>
    <w:rsid w:val="002B3A7E"/>
    <w:rsid w:val="002B6C3A"/>
    <w:rsid w:val="002C0682"/>
    <w:rsid w:val="002C1358"/>
    <w:rsid w:val="002C226B"/>
    <w:rsid w:val="002C294C"/>
    <w:rsid w:val="002C5090"/>
    <w:rsid w:val="002C5AFC"/>
    <w:rsid w:val="002C67A5"/>
    <w:rsid w:val="002C768D"/>
    <w:rsid w:val="002D155D"/>
    <w:rsid w:val="002D16ED"/>
    <w:rsid w:val="002D2AF4"/>
    <w:rsid w:val="002D32F5"/>
    <w:rsid w:val="002D4815"/>
    <w:rsid w:val="002D486F"/>
    <w:rsid w:val="002D53E9"/>
    <w:rsid w:val="002D5BB3"/>
    <w:rsid w:val="002D5BD3"/>
    <w:rsid w:val="002D6273"/>
    <w:rsid w:val="002D6DC2"/>
    <w:rsid w:val="002D7394"/>
    <w:rsid w:val="002E1245"/>
    <w:rsid w:val="002E12DA"/>
    <w:rsid w:val="002E2D98"/>
    <w:rsid w:val="002E2EE1"/>
    <w:rsid w:val="002E308E"/>
    <w:rsid w:val="002E373F"/>
    <w:rsid w:val="002E41DF"/>
    <w:rsid w:val="002E4D16"/>
    <w:rsid w:val="002F0AFD"/>
    <w:rsid w:val="002F0DD4"/>
    <w:rsid w:val="002F182D"/>
    <w:rsid w:val="002F28A3"/>
    <w:rsid w:val="002F2B9D"/>
    <w:rsid w:val="002F476B"/>
    <w:rsid w:val="002F497D"/>
    <w:rsid w:val="002F54F6"/>
    <w:rsid w:val="002F5544"/>
    <w:rsid w:val="002F5A3D"/>
    <w:rsid w:val="002F5DE2"/>
    <w:rsid w:val="002F678A"/>
    <w:rsid w:val="002F6FEB"/>
    <w:rsid w:val="002F7154"/>
    <w:rsid w:val="0030016C"/>
    <w:rsid w:val="00301826"/>
    <w:rsid w:val="00301C7D"/>
    <w:rsid w:val="0030206D"/>
    <w:rsid w:val="003021F0"/>
    <w:rsid w:val="00302CE0"/>
    <w:rsid w:val="00302FF1"/>
    <w:rsid w:val="003031B9"/>
    <w:rsid w:val="00306193"/>
    <w:rsid w:val="00306499"/>
    <w:rsid w:val="00306822"/>
    <w:rsid w:val="00307BCF"/>
    <w:rsid w:val="00310650"/>
    <w:rsid w:val="00310689"/>
    <w:rsid w:val="00312A04"/>
    <w:rsid w:val="00312D69"/>
    <w:rsid w:val="00315527"/>
    <w:rsid w:val="00315C5C"/>
    <w:rsid w:val="00317580"/>
    <w:rsid w:val="00320156"/>
    <w:rsid w:val="0032027F"/>
    <w:rsid w:val="00320D66"/>
    <w:rsid w:val="00321A76"/>
    <w:rsid w:val="00322719"/>
    <w:rsid w:val="00322A0D"/>
    <w:rsid w:val="00324285"/>
    <w:rsid w:val="003259AA"/>
    <w:rsid w:val="0033060A"/>
    <w:rsid w:val="00331769"/>
    <w:rsid w:val="00332782"/>
    <w:rsid w:val="0033408B"/>
    <w:rsid w:val="00334AFB"/>
    <w:rsid w:val="003356BB"/>
    <w:rsid w:val="00335B52"/>
    <w:rsid w:val="00335EDB"/>
    <w:rsid w:val="0033671C"/>
    <w:rsid w:val="00336BD3"/>
    <w:rsid w:val="00337017"/>
    <w:rsid w:val="003377EC"/>
    <w:rsid w:val="00337D81"/>
    <w:rsid w:val="00340097"/>
    <w:rsid w:val="003403C2"/>
    <w:rsid w:val="003403D0"/>
    <w:rsid w:val="003409E2"/>
    <w:rsid w:val="00340BC3"/>
    <w:rsid w:val="00341F0E"/>
    <w:rsid w:val="00342F96"/>
    <w:rsid w:val="00343516"/>
    <w:rsid w:val="0034351C"/>
    <w:rsid w:val="003438F4"/>
    <w:rsid w:val="00344387"/>
    <w:rsid w:val="00344D5B"/>
    <w:rsid w:val="00344F41"/>
    <w:rsid w:val="00345008"/>
    <w:rsid w:val="003451FC"/>
    <w:rsid w:val="00350CA5"/>
    <w:rsid w:val="00350DE7"/>
    <w:rsid w:val="00350ECE"/>
    <w:rsid w:val="00350FB4"/>
    <w:rsid w:val="00351CD8"/>
    <w:rsid w:val="00352531"/>
    <w:rsid w:val="003534F3"/>
    <w:rsid w:val="003535A2"/>
    <w:rsid w:val="00353FD0"/>
    <w:rsid w:val="00354D31"/>
    <w:rsid w:val="00355778"/>
    <w:rsid w:val="0035587E"/>
    <w:rsid w:val="00355CC8"/>
    <w:rsid w:val="003560F9"/>
    <w:rsid w:val="003567B9"/>
    <w:rsid w:val="00356957"/>
    <w:rsid w:val="00360465"/>
    <w:rsid w:val="00360D84"/>
    <w:rsid w:val="00363180"/>
    <w:rsid w:val="0036336B"/>
    <w:rsid w:val="003635E1"/>
    <w:rsid w:val="00363E6B"/>
    <w:rsid w:val="003649FC"/>
    <w:rsid w:val="00364DFC"/>
    <w:rsid w:val="003657D2"/>
    <w:rsid w:val="00366430"/>
    <w:rsid w:val="00366C65"/>
    <w:rsid w:val="00366EE1"/>
    <w:rsid w:val="00366F79"/>
    <w:rsid w:val="00370525"/>
    <w:rsid w:val="00370B8A"/>
    <w:rsid w:val="00372E46"/>
    <w:rsid w:val="0037487D"/>
    <w:rsid w:val="00374BBE"/>
    <w:rsid w:val="00375A14"/>
    <w:rsid w:val="00375F2B"/>
    <w:rsid w:val="00377B96"/>
    <w:rsid w:val="0038105B"/>
    <w:rsid w:val="00381452"/>
    <w:rsid w:val="00381CA7"/>
    <w:rsid w:val="00383546"/>
    <w:rsid w:val="00384138"/>
    <w:rsid w:val="00385333"/>
    <w:rsid w:val="0038535A"/>
    <w:rsid w:val="00386697"/>
    <w:rsid w:val="00387535"/>
    <w:rsid w:val="0039047A"/>
    <w:rsid w:val="00390FC3"/>
    <w:rsid w:val="00393284"/>
    <w:rsid w:val="00393665"/>
    <w:rsid w:val="003950ED"/>
    <w:rsid w:val="00395173"/>
    <w:rsid w:val="0039538E"/>
    <w:rsid w:val="0039619D"/>
    <w:rsid w:val="00397623"/>
    <w:rsid w:val="003977C0"/>
    <w:rsid w:val="003A0C2C"/>
    <w:rsid w:val="003A1D8D"/>
    <w:rsid w:val="003A284B"/>
    <w:rsid w:val="003A2E5B"/>
    <w:rsid w:val="003A3185"/>
    <w:rsid w:val="003A3396"/>
    <w:rsid w:val="003A3665"/>
    <w:rsid w:val="003A3D9B"/>
    <w:rsid w:val="003A3DC4"/>
    <w:rsid w:val="003A4874"/>
    <w:rsid w:val="003A4FA3"/>
    <w:rsid w:val="003A5B06"/>
    <w:rsid w:val="003A7FD2"/>
    <w:rsid w:val="003B0172"/>
    <w:rsid w:val="003B0853"/>
    <w:rsid w:val="003B0FB3"/>
    <w:rsid w:val="003B1293"/>
    <w:rsid w:val="003B27E8"/>
    <w:rsid w:val="003B2EE8"/>
    <w:rsid w:val="003B38AC"/>
    <w:rsid w:val="003B4534"/>
    <w:rsid w:val="003B45A7"/>
    <w:rsid w:val="003B5188"/>
    <w:rsid w:val="003B5877"/>
    <w:rsid w:val="003B58F5"/>
    <w:rsid w:val="003B628F"/>
    <w:rsid w:val="003B6D0D"/>
    <w:rsid w:val="003B6D6E"/>
    <w:rsid w:val="003C0133"/>
    <w:rsid w:val="003C0DA4"/>
    <w:rsid w:val="003C26C9"/>
    <w:rsid w:val="003C34A8"/>
    <w:rsid w:val="003C397D"/>
    <w:rsid w:val="003C46F0"/>
    <w:rsid w:val="003C4D09"/>
    <w:rsid w:val="003C4FD9"/>
    <w:rsid w:val="003C51A6"/>
    <w:rsid w:val="003C5638"/>
    <w:rsid w:val="003C5762"/>
    <w:rsid w:val="003C645D"/>
    <w:rsid w:val="003C6C72"/>
    <w:rsid w:val="003C7586"/>
    <w:rsid w:val="003C7DE2"/>
    <w:rsid w:val="003D0F0B"/>
    <w:rsid w:val="003D18B1"/>
    <w:rsid w:val="003D2424"/>
    <w:rsid w:val="003D39DF"/>
    <w:rsid w:val="003D3A1D"/>
    <w:rsid w:val="003D42F7"/>
    <w:rsid w:val="003D7201"/>
    <w:rsid w:val="003E0555"/>
    <w:rsid w:val="003E07C8"/>
    <w:rsid w:val="003E1959"/>
    <w:rsid w:val="003E1B35"/>
    <w:rsid w:val="003E2F1B"/>
    <w:rsid w:val="003E38C5"/>
    <w:rsid w:val="003E3DB0"/>
    <w:rsid w:val="003E4CBD"/>
    <w:rsid w:val="003E72DE"/>
    <w:rsid w:val="003E7595"/>
    <w:rsid w:val="003F0D3B"/>
    <w:rsid w:val="003F1810"/>
    <w:rsid w:val="003F3373"/>
    <w:rsid w:val="003F4226"/>
    <w:rsid w:val="003F576A"/>
    <w:rsid w:val="003F6F0F"/>
    <w:rsid w:val="003F6F2E"/>
    <w:rsid w:val="00401921"/>
    <w:rsid w:val="00402319"/>
    <w:rsid w:val="00403CB0"/>
    <w:rsid w:val="004047E9"/>
    <w:rsid w:val="00404C43"/>
    <w:rsid w:val="004064CA"/>
    <w:rsid w:val="00411134"/>
    <w:rsid w:val="00411DC9"/>
    <w:rsid w:val="004121C0"/>
    <w:rsid w:val="00412D6B"/>
    <w:rsid w:val="004134AB"/>
    <w:rsid w:val="00413570"/>
    <w:rsid w:val="00414A55"/>
    <w:rsid w:val="00414ED9"/>
    <w:rsid w:val="0041525F"/>
    <w:rsid w:val="004163BB"/>
    <w:rsid w:val="004172B5"/>
    <w:rsid w:val="00417D64"/>
    <w:rsid w:val="0042017F"/>
    <w:rsid w:val="00421EE4"/>
    <w:rsid w:val="00422D71"/>
    <w:rsid w:val="00423992"/>
    <w:rsid w:val="00424396"/>
    <w:rsid w:val="004249B3"/>
    <w:rsid w:val="00425758"/>
    <w:rsid w:val="00425B10"/>
    <w:rsid w:val="00426222"/>
    <w:rsid w:val="00426C3D"/>
    <w:rsid w:val="00427EA4"/>
    <w:rsid w:val="0043074D"/>
    <w:rsid w:val="004314F9"/>
    <w:rsid w:val="00432FEF"/>
    <w:rsid w:val="004339EB"/>
    <w:rsid w:val="00433CB6"/>
    <w:rsid w:val="004349F7"/>
    <w:rsid w:val="0043712E"/>
    <w:rsid w:val="00437CD1"/>
    <w:rsid w:val="0044079F"/>
    <w:rsid w:val="004415B3"/>
    <w:rsid w:val="00441D45"/>
    <w:rsid w:val="00442092"/>
    <w:rsid w:val="0044439D"/>
    <w:rsid w:val="004448BE"/>
    <w:rsid w:val="00444FC4"/>
    <w:rsid w:val="0044616D"/>
    <w:rsid w:val="0044687E"/>
    <w:rsid w:val="00446F8A"/>
    <w:rsid w:val="0044714F"/>
    <w:rsid w:val="00450FA0"/>
    <w:rsid w:val="00451886"/>
    <w:rsid w:val="00451C77"/>
    <w:rsid w:val="00452E4A"/>
    <w:rsid w:val="0045344E"/>
    <w:rsid w:val="00453621"/>
    <w:rsid w:val="00453E05"/>
    <w:rsid w:val="004541C6"/>
    <w:rsid w:val="004551EF"/>
    <w:rsid w:val="00455515"/>
    <w:rsid w:val="0045634F"/>
    <w:rsid w:val="004610E3"/>
    <w:rsid w:val="0046232F"/>
    <w:rsid w:val="0046609B"/>
    <w:rsid w:val="004661DB"/>
    <w:rsid w:val="00467D58"/>
    <w:rsid w:val="0047156C"/>
    <w:rsid w:val="004721A9"/>
    <w:rsid w:val="00475602"/>
    <w:rsid w:val="00481E42"/>
    <w:rsid w:val="00482189"/>
    <w:rsid w:val="0048250D"/>
    <w:rsid w:val="004832CB"/>
    <w:rsid w:val="00485192"/>
    <w:rsid w:val="004856DC"/>
    <w:rsid w:val="004859FC"/>
    <w:rsid w:val="00486439"/>
    <w:rsid w:val="00487A7A"/>
    <w:rsid w:val="0049003B"/>
    <w:rsid w:val="00490116"/>
    <w:rsid w:val="004906C3"/>
    <w:rsid w:val="00491B66"/>
    <w:rsid w:val="004924D1"/>
    <w:rsid w:val="0049334B"/>
    <w:rsid w:val="0049441C"/>
    <w:rsid w:val="00495BCA"/>
    <w:rsid w:val="004962E8"/>
    <w:rsid w:val="00496EA9"/>
    <w:rsid w:val="00497603"/>
    <w:rsid w:val="004A0183"/>
    <w:rsid w:val="004A061D"/>
    <w:rsid w:val="004A0F70"/>
    <w:rsid w:val="004A123D"/>
    <w:rsid w:val="004A3A1F"/>
    <w:rsid w:val="004A3E49"/>
    <w:rsid w:val="004A47E1"/>
    <w:rsid w:val="004A4D08"/>
    <w:rsid w:val="004A5123"/>
    <w:rsid w:val="004A78B5"/>
    <w:rsid w:val="004B07BC"/>
    <w:rsid w:val="004B20FA"/>
    <w:rsid w:val="004B24C5"/>
    <w:rsid w:val="004B2AE6"/>
    <w:rsid w:val="004B2BD7"/>
    <w:rsid w:val="004B36DA"/>
    <w:rsid w:val="004B37E4"/>
    <w:rsid w:val="004B3BC3"/>
    <w:rsid w:val="004B3D79"/>
    <w:rsid w:val="004B5F56"/>
    <w:rsid w:val="004B6F18"/>
    <w:rsid w:val="004B7288"/>
    <w:rsid w:val="004B77D6"/>
    <w:rsid w:val="004B7D7D"/>
    <w:rsid w:val="004C09A7"/>
    <w:rsid w:val="004C09F2"/>
    <w:rsid w:val="004C0C48"/>
    <w:rsid w:val="004C0FA0"/>
    <w:rsid w:val="004C14D0"/>
    <w:rsid w:val="004C1D27"/>
    <w:rsid w:val="004C2972"/>
    <w:rsid w:val="004C2A57"/>
    <w:rsid w:val="004C2E17"/>
    <w:rsid w:val="004C355B"/>
    <w:rsid w:val="004C3983"/>
    <w:rsid w:val="004C3A08"/>
    <w:rsid w:val="004C3DF6"/>
    <w:rsid w:val="004C48D1"/>
    <w:rsid w:val="004C585D"/>
    <w:rsid w:val="004C5D63"/>
    <w:rsid w:val="004C7A0C"/>
    <w:rsid w:val="004D0BC4"/>
    <w:rsid w:val="004D0F1A"/>
    <w:rsid w:val="004D1D25"/>
    <w:rsid w:val="004D2619"/>
    <w:rsid w:val="004D285C"/>
    <w:rsid w:val="004D4114"/>
    <w:rsid w:val="004D42C0"/>
    <w:rsid w:val="004D49E4"/>
    <w:rsid w:val="004D49E7"/>
    <w:rsid w:val="004D514F"/>
    <w:rsid w:val="004D5776"/>
    <w:rsid w:val="004D5F51"/>
    <w:rsid w:val="004D6D19"/>
    <w:rsid w:val="004D74D0"/>
    <w:rsid w:val="004D753A"/>
    <w:rsid w:val="004E0D9B"/>
    <w:rsid w:val="004E1F00"/>
    <w:rsid w:val="004E2190"/>
    <w:rsid w:val="004E22DD"/>
    <w:rsid w:val="004E2456"/>
    <w:rsid w:val="004E2585"/>
    <w:rsid w:val="004E2E22"/>
    <w:rsid w:val="004E364C"/>
    <w:rsid w:val="004E3F5F"/>
    <w:rsid w:val="004E3F70"/>
    <w:rsid w:val="004E5418"/>
    <w:rsid w:val="004E60D7"/>
    <w:rsid w:val="004E659B"/>
    <w:rsid w:val="004F06E6"/>
    <w:rsid w:val="004F2E92"/>
    <w:rsid w:val="004F34C5"/>
    <w:rsid w:val="004F4B45"/>
    <w:rsid w:val="004F4EF0"/>
    <w:rsid w:val="004F5FF5"/>
    <w:rsid w:val="004F6645"/>
    <w:rsid w:val="004F665D"/>
    <w:rsid w:val="00501BC2"/>
    <w:rsid w:val="00501C76"/>
    <w:rsid w:val="00501C98"/>
    <w:rsid w:val="00502D7C"/>
    <w:rsid w:val="005041F0"/>
    <w:rsid w:val="00504539"/>
    <w:rsid w:val="00504EA7"/>
    <w:rsid w:val="005059B1"/>
    <w:rsid w:val="005071B5"/>
    <w:rsid w:val="00507406"/>
    <w:rsid w:val="00511549"/>
    <w:rsid w:val="0051203B"/>
    <w:rsid w:val="005128DC"/>
    <w:rsid w:val="00512FDA"/>
    <w:rsid w:val="00513024"/>
    <w:rsid w:val="005139D5"/>
    <w:rsid w:val="0051526F"/>
    <w:rsid w:val="0052130C"/>
    <w:rsid w:val="00522EC7"/>
    <w:rsid w:val="005236BE"/>
    <w:rsid w:val="005251A5"/>
    <w:rsid w:val="0052605E"/>
    <w:rsid w:val="005263FC"/>
    <w:rsid w:val="00526793"/>
    <w:rsid w:val="00526E43"/>
    <w:rsid w:val="00527A35"/>
    <w:rsid w:val="00530C3A"/>
    <w:rsid w:val="005313A0"/>
    <w:rsid w:val="0053238D"/>
    <w:rsid w:val="00532841"/>
    <w:rsid w:val="00532A40"/>
    <w:rsid w:val="00532C38"/>
    <w:rsid w:val="0053600F"/>
    <w:rsid w:val="00536118"/>
    <w:rsid w:val="00536753"/>
    <w:rsid w:val="00537790"/>
    <w:rsid w:val="00543063"/>
    <w:rsid w:val="00543896"/>
    <w:rsid w:val="00544094"/>
    <w:rsid w:val="0054444D"/>
    <w:rsid w:val="00546434"/>
    <w:rsid w:val="00546AB9"/>
    <w:rsid w:val="00546B78"/>
    <w:rsid w:val="00547165"/>
    <w:rsid w:val="0055065D"/>
    <w:rsid w:val="00553BB9"/>
    <w:rsid w:val="005574B5"/>
    <w:rsid w:val="00560518"/>
    <w:rsid w:val="00561905"/>
    <w:rsid w:val="00561AD5"/>
    <w:rsid w:val="00561FDE"/>
    <w:rsid w:val="0056225B"/>
    <w:rsid w:val="00562F8E"/>
    <w:rsid w:val="00563C55"/>
    <w:rsid w:val="00566494"/>
    <w:rsid w:val="00571CFC"/>
    <w:rsid w:val="005728F2"/>
    <w:rsid w:val="005740FF"/>
    <w:rsid w:val="0057411C"/>
    <w:rsid w:val="00574555"/>
    <w:rsid w:val="005749A7"/>
    <w:rsid w:val="005762A6"/>
    <w:rsid w:val="00576944"/>
    <w:rsid w:val="00581455"/>
    <w:rsid w:val="0058349B"/>
    <w:rsid w:val="00583D8B"/>
    <w:rsid w:val="005841BD"/>
    <w:rsid w:val="0058458C"/>
    <w:rsid w:val="00584D0F"/>
    <w:rsid w:val="00584F1A"/>
    <w:rsid w:val="00591988"/>
    <w:rsid w:val="00591A90"/>
    <w:rsid w:val="00591BAE"/>
    <w:rsid w:val="005938F0"/>
    <w:rsid w:val="005947A7"/>
    <w:rsid w:val="00597E81"/>
    <w:rsid w:val="005A0EFE"/>
    <w:rsid w:val="005A2467"/>
    <w:rsid w:val="005A3051"/>
    <w:rsid w:val="005A557F"/>
    <w:rsid w:val="005A6317"/>
    <w:rsid w:val="005B13E8"/>
    <w:rsid w:val="005B2010"/>
    <w:rsid w:val="005B4DCF"/>
    <w:rsid w:val="005B4F19"/>
    <w:rsid w:val="005B5482"/>
    <w:rsid w:val="005B7034"/>
    <w:rsid w:val="005B79C6"/>
    <w:rsid w:val="005C124A"/>
    <w:rsid w:val="005C242A"/>
    <w:rsid w:val="005C2D3E"/>
    <w:rsid w:val="005C3EDE"/>
    <w:rsid w:val="005C48A5"/>
    <w:rsid w:val="005C511F"/>
    <w:rsid w:val="005C67A7"/>
    <w:rsid w:val="005C6FEF"/>
    <w:rsid w:val="005C7B82"/>
    <w:rsid w:val="005D2E6C"/>
    <w:rsid w:val="005D412D"/>
    <w:rsid w:val="005D5614"/>
    <w:rsid w:val="005D6228"/>
    <w:rsid w:val="005D66D0"/>
    <w:rsid w:val="005E004B"/>
    <w:rsid w:val="005E1C15"/>
    <w:rsid w:val="005E1C2C"/>
    <w:rsid w:val="005E20E5"/>
    <w:rsid w:val="005E2109"/>
    <w:rsid w:val="005E3920"/>
    <w:rsid w:val="005E5E33"/>
    <w:rsid w:val="005E7084"/>
    <w:rsid w:val="005E7310"/>
    <w:rsid w:val="005F000C"/>
    <w:rsid w:val="005F137D"/>
    <w:rsid w:val="005F1587"/>
    <w:rsid w:val="005F1EF8"/>
    <w:rsid w:val="005F1F93"/>
    <w:rsid w:val="005F3417"/>
    <w:rsid w:val="005F352C"/>
    <w:rsid w:val="005F4619"/>
    <w:rsid w:val="005F5C17"/>
    <w:rsid w:val="005F7184"/>
    <w:rsid w:val="005F77B0"/>
    <w:rsid w:val="005F798E"/>
    <w:rsid w:val="006011D3"/>
    <w:rsid w:val="006034A8"/>
    <w:rsid w:val="00603944"/>
    <w:rsid w:val="00603E6E"/>
    <w:rsid w:val="00604221"/>
    <w:rsid w:val="00605117"/>
    <w:rsid w:val="0060637A"/>
    <w:rsid w:val="006126FA"/>
    <w:rsid w:val="00612C00"/>
    <w:rsid w:val="006144BA"/>
    <w:rsid w:val="006144E9"/>
    <w:rsid w:val="00614BBC"/>
    <w:rsid w:val="0061528B"/>
    <w:rsid w:val="006158DC"/>
    <w:rsid w:val="006179A6"/>
    <w:rsid w:val="00617A37"/>
    <w:rsid w:val="006209DD"/>
    <w:rsid w:val="006232AA"/>
    <w:rsid w:val="0062343A"/>
    <w:rsid w:val="006237A9"/>
    <w:rsid w:val="0062471F"/>
    <w:rsid w:val="00624D19"/>
    <w:rsid w:val="00630116"/>
    <w:rsid w:val="00630735"/>
    <w:rsid w:val="00632CC9"/>
    <w:rsid w:val="00633C31"/>
    <w:rsid w:val="00633D48"/>
    <w:rsid w:val="006343FD"/>
    <w:rsid w:val="006355CF"/>
    <w:rsid w:val="006358C6"/>
    <w:rsid w:val="006374F5"/>
    <w:rsid w:val="00637B45"/>
    <w:rsid w:val="00640621"/>
    <w:rsid w:val="006415A1"/>
    <w:rsid w:val="0064172B"/>
    <w:rsid w:val="00643959"/>
    <w:rsid w:val="0064608D"/>
    <w:rsid w:val="00646D98"/>
    <w:rsid w:val="00647014"/>
    <w:rsid w:val="00647B5E"/>
    <w:rsid w:val="00647FE1"/>
    <w:rsid w:val="006518FB"/>
    <w:rsid w:val="0065295F"/>
    <w:rsid w:val="00652E70"/>
    <w:rsid w:val="0065420D"/>
    <w:rsid w:val="00654851"/>
    <w:rsid w:val="00655073"/>
    <w:rsid w:val="00655A67"/>
    <w:rsid w:val="006565F3"/>
    <w:rsid w:val="00656670"/>
    <w:rsid w:val="00657B69"/>
    <w:rsid w:val="00660689"/>
    <w:rsid w:val="006619BE"/>
    <w:rsid w:val="006633CB"/>
    <w:rsid w:val="0066366C"/>
    <w:rsid w:val="00663CCF"/>
    <w:rsid w:val="00664EB1"/>
    <w:rsid w:val="00664FAA"/>
    <w:rsid w:val="0066507C"/>
    <w:rsid w:val="00665339"/>
    <w:rsid w:val="00665343"/>
    <w:rsid w:val="00667AE7"/>
    <w:rsid w:val="00667B67"/>
    <w:rsid w:val="00667FD7"/>
    <w:rsid w:val="00670ABA"/>
    <w:rsid w:val="00671324"/>
    <w:rsid w:val="00671A83"/>
    <w:rsid w:val="00671B29"/>
    <w:rsid w:val="00672703"/>
    <w:rsid w:val="00672C81"/>
    <w:rsid w:val="00672DB5"/>
    <w:rsid w:val="00673B55"/>
    <w:rsid w:val="00673BA8"/>
    <w:rsid w:val="00674AE3"/>
    <w:rsid w:val="006754E4"/>
    <w:rsid w:val="006766FD"/>
    <w:rsid w:val="00676A60"/>
    <w:rsid w:val="006778F4"/>
    <w:rsid w:val="00681127"/>
    <w:rsid w:val="006811DB"/>
    <w:rsid w:val="00682616"/>
    <w:rsid w:val="006830A9"/>
    <w:rsid w:val="00683590"/>
    <w:rsid w:val="00683634"/>
    <w:rsid w:val="00684122"/>
    <w:rsid w:val="00685DC6"/>
    <w:rsid w:val="0068663B"/>
    <w:rsid w:val="00686AB0"/>
    <w:rsid w:val="00686C34"/>
    <w:rsid w:val="00686D85"/>
    <w:rsid w:val="00686F52"/>
    <w:rsid w:val="00687D87"/>
    <w:rsid w:val="00690CE5"/>
    <w:rsid w:val="00691DC5"/>
    <w:rsid w:val="00692FA4"/>
    <w:rsid w:val="00693699"/>
    <w:rsid w:val="00693910"/>
    <w:rsid w:val="0069405A"/>
    <w:rsid w:val="00696E97"/>
    <w:rsid w:val="0069740B"/>
    <w:rsid w:val="006A001B"/>
    <w:rsid w:val="006A0403"/>
    <w:rsid w:val="006A178B"/>
    <w:rsid w:val="006A30A4"/>
    <w:rsid w:val="006A3FBA"/>
    <w:rsid w:val="006A6DEA"/>
    <w:rsid w:val="006A7268"/>
    <w:rsid w:val="006A7AAB"/>
    <w:rsid w:val="006B0160"/>
    <w:rsid w:val="006B0CFD"/>
    <w:rsid w:val="006B1340"/>
    <w:rsid w:val="006B17D0"/>
    <w:rsid w:val="006B23E9"/>
    <w:rsid w:val="006B2473"/>
    <w:rsid w:val="006B5C33"/>
    <w:rsid w:val="006B71BD"/>
    <w:rsid w:val="006C0B7B"/>
    <w:rsid w:val="006C1558"/>
    <w:rsid w:val="006C1E16"/>
    <w:rsid w:val="006C2A75"/>
    <w:rsid w:val="006C3BDF"/>
    <w:rsid w:val="006C4427"/>
    <w:rsid w:val="006C4A24"/>
    <w:rsid w:val="006C4A83"/>
    <w:rsid w:val="006C4ED0"/>
    <w:rsid w:val="006C50DF"/>
    <w:rsid w:val="006C5115"/>
    <w:rsid w:val="006C5CC9"/>
    <w:rsid w:val="006C5F22"/>
    <w:rsid w:val="006C60B1"/>
    <w:rsid w:val="006C62D5"/>
    <w:rsid w:val="006D0853"/>
    <w:rsid w:val="006D0AA5"/>
    <w:rsid w:val="006D0B3F"/>
    <w:rsid w:val="006D27D0"/>
    <w:rsid w:val="006D2A41"/>
    <w:rsid w:val="006D3046"/>
    <w:rsid w:val="006D5DAE"/>
    <w:rsid w:val="006D5F03"/>
    <w:rsid w:val="006D61FB"/>
    <w:rsid w:val="006D75AD"/>
    <w:rsid w:val="006D7FA9"/>
    <w:rsid w:val="006E0557"/>
    <w:rsid w:val="006E0897"/>
    <w:rsid w:val="006E14A8"/>
    <w:rsid w:val="006E1A39"/>
    <w:rsid w:val="006E3C5F"/>
    <w:rsid w:val="006E3ED1"/>
    <w:rsid w:val="006E4DF6"/>
    <w:rsid w:val="006E5094"/>
    <w:rsid w:val="006F03D8"/>
    <w:rsid w:val="006F0765"/>
    <w:rsid w:val="006F1F4E"/>
    <w:rsid w:val="006F31D6"/>
    <w:rsid w:val="006F36B0"/>
    <w:rsid w:val="006F3B6C"/>
    <w:rsid w:val="006F400D"/>
    <w:rsid w:val="006F46D1"/>
    <w:rsid w:val="006F4DB9"/>
    <w:rsid w:val="006F4F36"/>
    <w:rsid w:val="006F53EA"/>
    <w:rsid w:val="006F6E54"/>
    <w:rsid w:val="006F7150"/>
    <w:rsid w:val="00700738"/>
    <w:rsid w:val="00700B6D"/>
    <w:rsid w:val="00700F3E"/>
    <w:rsid w:val="00701E30"/>
    <w:rsid w:val="00702C77"/>
    <w:rsid w:val="00703B27"/>
    <w:rsid w:val="007040DA"/>
    <w:rsid w:val="007050F3"/>
    <w:rsid w:val="007059AC"/>
    <w:rsid w:val="00706138"/>
    <w:rsid w:val="007077AC"/>
    <w:rsid w:val="00710B98"/>
    <w:rsid w:val="00712118"/>
    <w:rsid w:val="00712662"/>
    <w:rsid w:val="007133D2"/>
    <w:rsid w:val="007134F6"/>
    <w:rsid w:val="00715563"/>
    <w:rsid w:val="00717BA8"/>
    <w:rsid w:val="007205F3"/>
    <w:rsid w:val="007222E5"/>
    <w:rsid w:val="007227B5"/>
    <w:rsid w:val="00726100"/>
    <w:rsid w:val="00726FB4"/>
    <w:rsid w:val="007279E5"/>
    <w:rsid w:val="00730327"/>
    <w:rsid w:val="007307E3"/>
    <w:rsid w:val="00731994"/>
    <w:rsid w:val="00732619"/>
    <w:rsid w:val="007327B6"/>
    <w:rsid w:val="00732CBE"/>
    <w:rsid w:val="0073306F"/>
    <w:rsid w:val="007338C5"/>
    <w:rsid w:val="007400B5"/>
    <w:rsid w:val="007407DF"/>
    <w:rsid w:val="00740C7D"/>
    <w:rsid w:val="007419AA"/>
    <w:rsid w:val="00742049"/>
    <w:rsid w:val="0074381C"/>
    <w:rsid w:val="00743D65"/>
    <w:rsid w:val="00744629"/>
    <w:rsid w:val="007451DB"/>
    <w:rsid w:val="00745A17"/>
    <w:rsid w:val="00745DBF"/>
    <w:rsid w:val="00750543"/>
    <w:rsid w:val="00750AE5"/>
    <w:rsid w:val="00752A24"/>
    <w:rsid w:val="00752BBC"/>
    <w:rsid w:val="00754066"/>
    <w:rsid w:val="0075508E"/>
    <w:rsid w:val="00755789"/>
    <w:rsid w:val="00756F3A"/>
    <w:rsid w:val="00757F5D"/>
    <w:rsid w:val="007619A8"/>
    <w:rsid w:val="00762113"/>
    <w:rsid w:val="0076212D"/>
    <w:rsid w:val="007639AB"/>
    <w:rsid w:val="007657D3"/>
    <w:rsid w:val="0076592A"/>
    <w:rsid w:val="00767283"/>
    <w:rsid w:val="007673CC"/>
    <w:rsid w:val="00767FD5"/>
    <w:rsid w:val="007711DC"/>
    <w:rsid w:val="007712AE"/>
    <w:rsid w:val="00771AF2"/>
    <w:rsid w:val="00772BCF"/>
    <w:rsid w:val="00774754"/>
    <w:rsid w:val="00774846"/>
    <w:rsid w:val="00774B6A"/>
    <w:rsid w:val="007752F8"/>
    <w:rsid w:val="007762C5"/>
    <w:rsid w:val="00776375"/>
    <w:rsid w:val="00776D55"/>
    <w:rsid w:val="00776F5A"/>
    <w:rsid w:val="00781FA7"/>
    <w:rsid w:val="0078362E"/>
    <w:rsid w:val="00785D87"/>
    <w:rsid w:val="0078605F"/>
    <w:rsid w:val="0078692E"/>
    <w:rsid w:val="00790AFA"/>
    <w:rsid w:val="00790FA8"/>
    <w:rsid w:val="00792332"/>
    <w:rsid w:val="00792A82"/>
    <w:rsid w:val="00793C42"/>
    <w:rsid w:val="0079455F"/>
    <w:rsid w:val="00794CDB"/>
    <w:rsid w:val="007955EB"/>
    <w:rsid w:val="007965E2"/>
    <w:rsid w:val="007A0ABF"/>
    <w:rsid w:val="007A1373"/>
    <w:rsid w:val="007A1653"/>
    <w:rsid w:val="007A2829"/>
    <w:rsid w:val="007A284E"/>
    <w:rsid w:val="007A305F"/>
    <w:rsid w:val="007A406C"/>
    <w:rsid w:val="007A5677"/>
    <w:rsid w:val="007B13F0"/>
    <w:rsid w:val="007B22F2"/>
    <w:rsid w:val="007B2B4B"/>
    <w:rsid w:val="007B3363"/>
    <w:rsid w:val="007B4510"/>
    <w:rsid w:val="007B5A1F"/>
    <w:rsid w:val="007B6167"/>
    <w:rsid w:val="007B7D17"/>
    <w:rsid w:val="007C058E"/>
    <w:rsid w:val="007C085E"/>
    <w:rsid w:val="007C094C"/>
    <w:rsid w:val="007C101C"/>
    <w:rsid w:val="007C37BA"/>
    <w:rsid w:val="007C50EA"/>
    <w:rsid w:val="007C693C"/>
    <w:rsid w:val="007C6A6B"/>
    <w:rsid w:val="007C6E1F"/>
    <w:rsid w:val="007C7427"/>
    <w:rsid w:val="007C79F3"/>
    <w:rsid w:val="007C7E7C"/>
    <w:rsid w:val="007D051C"/>
    <w:rsid w:val="007D1082"/>
    <w:rsid w:val="007D1161"/>
    <w:rsid w:val="007D1613"/>
    <w:rsid w:val="007D4CE3"/>
    <w:rsid w:val="007D5733"/>
    <w:rsid w:val="007D5E97"/>
    <w:rsid w:val="007D5FF3"/>
    <w:rsid w:val="007D661A"/>
    <w:rsid w:val="007D661B"/>
    <w:rsid w:val="007D7701"/>
    <w:rsid w:val="007E029C"/>
    <w:rsid w:val="007E08EC"/>
    <w:rsid w:val="007E1F94"/>
    <w:rsid w:val="007E2BCC"/>
    <w:rsid w:val="007E3BB4"/>
    <w:rsid w:val="007E4F12"/>
    <w:rsid w:val="007E5907"/>
    <w:rsid w:val="007E5FDE"/>
    <w:rsid w:val="007E7217"/>
    <w:rsid w:val="007E7A3D"/>
    <w:rsid w:val="007F1B91"/>
    <w:rsid w:val="007F3059"/>
    <w:rsid w:val="007F4326"/>
    <w:rsid w:val="007F596A"/>
    <w:rsid w:val="007F5D9B"/>
    <w:rsid w:val="007F6836"/>
    <w:rsid w:val="007F6BFC"/>
    <w:rsid w:val="007F6D41"/>
    <w:rsid w:val="007F70C7"/>
    <w:rsid w:val="007F740C"/>
    <w:rsid w:val="007F79E7"/>
    <w:rsid w:val="007F7F63"/>
    <w:rsid w:val="008003B4"/>
    <w:rsid w:val="0080070C"/>
    <w:rsid w:val="008021A8"/>
    <w:rsid w:val="0080263B"/>
    <w:rsid w:val="008027DC"/>
    <w:rsid w:val="00804408"/>
    <w:rsid w:val="008051D8"/>
    <w:rsid w:val="008062C8"/>
    <w:rsid w:val="0080644D"/>
    <w:rsid w:val="00812DB0"/>
    <w:rsid w:val="008130AE"/>
    <w:rsid w:val="008166AA"/>
    <w:rsid w:val="00820A16"/>
    <w:rsid w:val="00820C0F"/>
    <w:rsid w:val="00821E99"/>
    <w:rsid w:val="0082279C"/>
    <w:rsid w:val="00822CF9"/>
    <w:rsid w:val="00823B60"/>
    <w:rsid w:val="0082440E"/>
    <w:rsid w:val="008252BD"/>
    <w:rsid w:val="00825C0F"/>
    <w:rsid w:val="00826861"/>
    <w:rsid w:val="00830FB0"/>
    <w:rsid w:val="0083122C"/>
    <w:rsid w:val="0083168B"/>
    <w:rsid w:val="008342B2"/>
    <w:rsid w:val="008352CE"/>
    <w:rsid w:val="00835728"/>
    <w:rsid w:val="00835C59"/>
    <w:rsid w:val="00836F08"/>
    <w:rsid w:val="00837A89"/>
    <w:rsid w:val="00837E15"/>
    <w:rsid w:val="00840CBE"/>
    <w:rsid w:val="00841254"/>
    <w:rsid w:val="00841F1A"/>
    <w:rsid w:val="0084236D"/>
    <w:rsid w:val="00843681"/>
    <w:rsid w:val="00845227"/>
    <w:rsid w:val="008461DD"/>
    <w:rsid w:val="0084661C"/>
    <w:rsid w:val="00851BC2"/>
    <w:rsid w:val="00853BF6"/>
    <w:rsid w:val="00855242"/>
    <w:rsid w:val="00855C27"/>
    <w:rsid w:val="008561CD"/>
    <w:rsid w:val="0085768E"/>
    <w:rsid w:val="00857705"/>
    <w:rsid w:val="008577A3"/>
    <w:rsid w:val="00857D61"/>
    <w:rsid w:val="00857DC1"/>
    <w:rsid w:val="00860026"/>
    <w:rsid w:val="008603B4"/>
    <w:rsid w:val="008612A9"/>
    <w:rsid w:val="00864499"/>
    <w:rsid w:val="00865BC0"/>
    <w:rsid w:val="00867436"/>
    <w:rsid w:val="00870C4A"/>
    <w:rsid w:val="00871334"/>
    <w:rsid w:val="00871FEE"/>
    <w:rsid w:val="008721F7"/>
    <w:rsid w:val="00877DFB"/>
    <w:rsid w:val="00880D8F"/>
    <w:rsid w:val="008811FA"/>
    <w:rsid w:val="008840B0"/>
    <w:rsid w:val="00885614"/>
    <w:rsid w:val="00885C60"/>
    <w:rsid w:val="00886891"/>
    <w:rsid w:val="008912FB"/>
    <w:rsid w:val="008927CA"/>
    <w:rsid w:val="00892CE5"/>
    <w:rsid w:val="00893B4D"/>
    <w:rsid w:val="00894611"/>
    <w:rsid w:val="00895018"/>
    <w:rsid w:val="00896B79"/>
    <w:rsid w:val="008A0255"/>
    <w:rsid w:val="008A035B"/>
    <w:rsid w:val="008A045D"/>
    <w:rsid w:val="008A0DA8"/>
    <w:rsid w:val="008A22CE"/>
    <w:rsid w:val="008A3AE0"/>
    <w:rsid w:val="008A5A82"/>
    <w:rsid w:val="008A7408"/>
    <w:rsid w:val="008A7EE6"/>
    <w:rsid w:val="008B227A"/>
    <w:rsid w:val="008B279C"/>
    <w:rsid w:val="008B367A"/>
    <w:rsid w:val="008B393E"/>
    <w:rsid w:val="008B4300"/>
    <w:rsid w:val="008B5100"/>
    <w:rsid w:val="008B512D"/>
    <w:rsid w:val="008B6977"/>
    <w:rsid w:val="008B6E8C"/>
    <w:rsid w:val="008B79F4"/>
    <w:rsid w:val="008B7D91"/>
    <w:rsid w:val="008C095D"/>
    <w:rsid w:val="008C09A7"/>
    <w:rsid w:val="008C0FB2"/>
    <w:rsid w:val="008C184C"/>
    <w:rsid w:val="008C1C7A"/>
    <w:rsid w:val="008C45B7"/>
    <w:rsid w:val="008C6E4C"/>
    <w:rsid w:val="008C7524"/>
    <w:rsid w:val="008D080A"/>
    <w:rsid w:val="008D0AE2"/>
    <w:rsid w:val="008D1FFC"/>
    <w:rsid w:val="008D2AA1"/>
    <w:rsid w:val="008D2CC4"/>
    <w:rsid w:val="008D3745"/>
    <w:rsid w:val="008D3818"/>
    <w:rsid w:val="008D3A67"/>
    <w:rsid w:val="008D5491"/>
    <w:rsid w:val="008D5A87"/>
    <w:rsid w:val="008D5D62"/>
    <w:rsid w:val="008D643F"/>
    <w:rsid w:val="008D652C"/>
    <w:rsid w:val="008D6670"/>
    <w:rsid w:val="008E0E3F"/>
    <w:rsid w:val="008E1099"/>
    <w:rsid w:val="008E1584"/>
    <w:rsid w:val="008E1B14"/>
    <w:rsid w:val="008E2AA0"/>
    <w:rsid w:val="008E3358"/>
    <w:rsid w:val="008E38DE"/>
    <w:rsid w:val="008E56A9"/>
    <w:rsid w:val="008E56EF"/>
    <w:rsid w:val="008E61E4"/>
    <w:rsid w:val="008E6BC6"/>
    <w:rsid w:val="008E7278"/>
    <w:rsid w:val="008F01B9"/>
    <w:rsid w:val="008F319D"/>
    <w:rsid w:val="008F5C1A"/>
    <w:rsid w:val="008F63A4"/>
    <w:rsid w:val="008F6B7D"/>
    <w:rsid w:val="008F70AB"/>
    <w:rsid w:val="008F7677"/>
    <w:rsid w:val="00900D9D"/>
    <w:rsid w:val="009029F2"/>
    <w:rsid w:val="00902B27"/>
    <w:rsid w:val="00903495"/>
    <w:rsid w:val="00903C18"/>
    <w:rsid w:val="00903F95"/>
    <w:rsid w:val="00904082"/>
    <w:rsid w:val="00905AAA"/>
    <w:rsid w:val="00905AB0"/>
    <w:rsid w:val="00905CA6"/>
    <w:rsid w:val="00906838"/>
    <w:rsid w:val="00906AD2"/>
    <w:rsid w:val="00906B6E"/>
    <w:rsid w:val="00910991"/>
    <w:rsid w:val="00910F0F"/>
    <w:rsid w:val="009111F4"/>
    <w:rsid w:val="009115C2"/>
    <w:rsid w:val="0091267C"/>
    <w:rsid w:val="00912B49"/>
    <w:rsid w:val="009141D1"/>
    <w:rsid w:val="00915502"/>
    <w:rsid w:val="00916DA4"/>
    <w:rsid w:val="00917495"/>
    <w:rsid w:val="00920B2E"/>
    <w:rsid w:val="00921F6E"/>
    <w:rsid w:val="009224CB"/>
    <w:rsid w:val="00922906"/>
    <w:rsid w:val="00923F17"/>
    <w:rsid w:val="009247E9"/>
    <w:rsid w:val="009250B2"/>
    <w:rsid w:val="009256A5"/>
    <w:rsid w:val="00925E06"/>
    <w:rsid w:val="00926701"/>
    <w:rsid w:val="00926BAA"/>
    <w:rsid w:val="009301F1"/>
    <w:rsid w:val="0093104E"/>
    <w:rsid w:val="00931121"/>
    <w:rsid w:val="009315E9"/>
    <w:rsid w:val="00932CB3"/>
    <w:rsid w:val="00933350"/>
    <w:rsid w:val="00933BC0"/>
    <w:rsid w:val="009355E7"/>
    <w:rsid w:val="0093658B"/>
    <w:rsid w:val="00936926"/>
    <w:rsid w:val="009369AD"/>
    <w:rsid w:val="0093741C"/>
    <w:rsid w:val="00941212"/>
    <w:rsid w:val="00941B59"/>
    <w:rsid w:val="009427CA"/>
    <w:rsid w:val="0094346B"/>
    <w:rsid w:val="0094374E"/>
    <w:rsid w:val="00943C2E"/>
    <w:rsid w:val="00943F8A"/>
    <w:rsid w:val="00944928"/>
    <w:rsid w:val="009449F2"/>
    <w:rsid w:val="00944F02"/>
    <w:rsid w:val="00947D66"/>
    <w:rsid w:val="0095040D"/>
    <w:rsid w:val="0095105C"/>
    <w:rsid w:val="009511EA"/>
    <w:rsid w:val="00953504"/>
    <w:rsid w:val="00953FC0"/>
    <w:rsid w:val="009543DF"/>
    <w:rsid w:val="009563DA"/>
    <w:rsid w:val="00956E4D"/>
    <w:rsid w:val="0095725A"/>
    <w:rsid w:val="009601B2"/>
    <w:rsid w:val="00960879"/>
    <w:rsid w:val="00960E84"/>
    <w:rsid w:val="0096215D"/>
    <w:rsid w:val="00963825"/>
    <w:rsid w:val="009645D2"/>
    <w:rsid w:val="00965676"/>
    <w:rsid w:val="0096658A"/>
    <w:rsid w:val="00966FCC"/>
    <w:rsid w:val="00967BC0"/>
    <w:rsid w:val="00970A97"/>
    <w:rsid w:val="009716FA"/>
    <w:rsid w:val="00971748"/>
    <w:rsid w:val="00973426"/>
    <w:rsid w:val="00975928"/>
    <w:rsid w:val="009777B3"/>
    <w:rsid w:val="00980538"/>
    <w:rsid w:val="00980626"/>
    <w:rsid w:val="009827E7"/>
    <w:rsid w:val="00983212"/>
    <w:rsid w:val="0098338F"/>
    <w:rsid w:val="009841C0"/>
    <w:rsid w:val="00984399"/>
    <w:rsid w:val="0098467C"/>
    <w:rsid w:val="00984808"/>
    <w:rsid w:val="0098484C"/>
    <w:rsid w:val="009849B1"/>
    <w:rsid w:val="00984A18"/>
    <w:rsid w:val="00985221"/>
    <w:rsid w:val="009860BD"/>
    <w:rsid w:val="009863C0"/>
    <w:rsid w:val="00986C1C"/>
    <w:rsid w:val="009877C3"/>
    <w:rsid w:val="0099065C"/>
    <w:rsid w:val="00991345"/>
    <w:rsid w:val="00991747"/>
    <w:rsid w:val="0099191B"/>
    <w:rsid w:val="009922A6"/>
    <w:rsid w:val="009927B8"/>
    <w:rsid w:val="00992A7F"/>
    <w:rsid w:val="009934E9"/>
    <w:rsid w:val="00993D9B"/>
    <w:rsid w:val="00993DEA"/>
    <w:rsid w:val="00993F1F"/>
    <w:rsid w:val="0099517A"/>
    <w:rsid w:val="00995644"/>
    <w:rsid w:val="00995BEB"/>
    <w:rsid w:val="00996302"/>
    <w:rsid w:val="009974A9"/>
    <w:rsid w:val="009A2514"/>
    <w:rsid w:val="009A2B24"/>
    <w:rsid w:val="009A2D63"/>
    <w:rsid w:val="009A4677"/>
    <w:rsid w:val="009A468D"/>
    <w:rsid w:val="009A508F"/>
    <w:rsid w:val="009A5479"/>
    <w:rsid w:val="009A604C"/>
    <w:rsid w:val="009A7A61"/>
    <w:rsid w:val="009A7BE8"/>
    <w:rsid w:val="009B06B2"/>
    <w:rsid w:val="009B330B"/>
    <w:rsid w:val="009B3BC4"/>
    <w:rsid w:val="009B3DDE"/>
    <w:rsid w:val="009B4833"/>
    <w:rsid w:val="009B4BFE"/>
    <w:rsid w:val="009C0152"/>
    <w:rsid w:val="009C07F3"/>
    <w:rsid w:val="009C2E35"/>
    <w:rsid w:val="009C40A8"/>
    <w:rsid w:val="009C4449"/>
    <w:rsid w:val="009C5255"/>
    <w:rsid w:val="009C57CB"/>
    <w:rsid w:val="009C66CD"/>
    <w:rsid w:val="009C7E2E"/>
    <w:rsid w:val="009D11B0"/>
    <w:rsid w:val="009D35B2"/>
    <w:rsid w:val="009D379A"/>
    <w:rsid w:val="009D3E16"/>
    <w:rsid w:val="009D417E"/>
    <w:rsid w:val="009D44F6"/>
    <w:rsid w:val="009D466E"/>
    <w:rsid w:val="009D5B72"/>
    <w:rsid w:val="009D69D7"/>
    <w:rsid w:val="009D76B7"/>
    <w:rsid w:val="009E06EF"/>
    <w:rsid w:val="009E099B"/>
    <w:rsid w:val="009E0B95"/>
    <w:rsid w:val="009E1260"/>
    <w:rsid w:val="009E1C0C"/>
    <w:rsid w:val="009E1D31"/>
    <w:rsid w:val="009E294B"/>
    <w:rsid w:val="009E3046"/>
    <w:rsid w:val="009E3E9F"/>
    <w:rsid w:val="009E447F"/>
    <w:rsid w:val="009E4C5C"/>
    <w:rsid w:val="009E4C9D"/>
    <w:rsid w:val="009E59FC"/>
    <w:rsid w:val="009E6602"/>
    <w:rsid w:val="009E6BD7"/>
    <w:rsid w:val="009F11C7"/>
    <w:rsid w:val="009F144D"/>
    <w:rsid w:val="009F1633"/>
    <w:rsid w:val="009F2147"/>
    <w:rsid w:val="009F22C0"/>
    <w:rsid w:val="009F3BAF"/>
    <w:rsid w:val="009F5156"/>
    <w:rsid w:val="009F532D"/>
    <w:rsid w:val="009F668C"/>
    <w:rsid w:val="009F7B94"/>
    <w:rsid w:val="00A0067D"/>
    <w:rsid w:val="00A03897"/>
    <w:rsid w:val="00A04187"/>
    <w:rsid w:val="00A05C5C"/>
    <w:rsid w:val="00A05E79"/>
    <w:rsid w:val="00A10473"/>
    <w:rsid w:val="00A105E3"/>
    <w:rsid w:val="00A11837"/>
    <w:rsid w:val="00A12053"/>
    <w:rsid w:val="00A122CD"/>
    <w:rsid w:val="00A125EC"/>
    <w:rsid w:val="00A129B4"/>
    <w:rsid w:val="00A13A75"/>
    <w:rsid w:val="00A14FFC"/>
    <w:rsid w:val="00A17734"/>
    <w:rsid w:val="00A17C12"/>
    <w:rsid w:val="00A20829"/>
    <w:rsid w:val="00A21301"/>
    <w:rsid w:val="00A2158C"/>
    <w:rsid w:val="00A21684"/>
    <w:rsid w:val="00A21921"/>
    <w:rsid w:val="00A21B98"/>
    <w:rsid w:val="00A22CA5"/>
    <w:rsid w:val="00A23254"/>
    <w:rsid w:val="00A2435A"/>
    <w:rsid w:val="00A25F25"/>
    <w:rsid w:val="00A3092A"/>
    <w:rsid w:val="00A30B5E"/>
    <w:rsid w:val="00A31246"/>
    <w:rsid w:val="00A31EC6"/>
    <w:rsid w:val="00A31F7E"/>
    <w:rsid w:val="00A32195"/>
    <w:rsid w:val="00A336BB"/>
    <w:rsid w:val="00A33E3B"/>
    <w:rsid w:val="00A34D92"/>
    <w:rsid w:val="00A3540F"/>
    <w:rsid w:val="00A359E7"/>
    <w:rsid w:val="00A3722A"/>
    <w:rsid w:val="00A403E1"/>
    <w:rsid w:val="00A40DCF"/>
    <w:rsid w:val="00A419C7"/>
    <w:rsid w:val="00A4214F"/>
    <w:rsid w:val="00A43C58"/>
    <w:rsid w:val="00A44D55"/>
    <w:rsid w:val="00A456F4"/>
    <w:rsid w:val="00A46640"/>
    <w:rsid w:val="00A46D0B"/>
    <w:rsid w:val="00A47287"/>
    <w:rsid w:val="00A47528"/>
    <w:rsid w:val="00A478DC"/>
    <w:rsid w:val="00A47A81"/>
    <w:rsid w:val="00A50B77"/>
    <w:rsid w:val="00A512B3"/>
    <w:rsid w:val="00A51610"/>
    <w:rsid w:val="00A51680"/>
    <w:rsid w:val="00A5239B"/>
    <w:rsid w:val="00A53631"/>
    <w:rsid w:val="00A54512"/>
    <w:rsid w:val="00A5473D"/>
    <w:rsid w:val="00A54A9C"/>
    <w:rsid w:val="00A55AAB"/>
    <w:rsid w:val="00A61AD5"/>
    <w:rsid w:val="00A62C1C"/>
    <w:rsid w:val="00A63DCA"/>
    <w:rsid w:val="00A65A25"/>
    <w:rsid w:val="00A66056"/>
    <w:rsid w:val="00A66392"/>
    <w:rsid w:val="00A704CE"/>
    <w:rsid w:val="00A73BCD"/>
    <w:rsid w:val="00A74214"/>
    <w:rsid w:val="00A760BB"/>
    <w:rsid w:val="00A77945"/>
    <w:rsid w:val="00A77CCA"/>
    <w:rsid w:val="00A77E00"/>
    <w:rsid w:val="00A80766"/>
    <w:rsid w:val="00A808EB"/>
    <w:rsid w:val="00A8101A"/>
    <w:rsid w:val="00A81454"/>
    <w:rsid w:val="00A81F51"/>
    <w:rsid w:val="00A82ADF"/>
    <w:rsid w:val="00A84EF7"/>
    <w:rsid w:val="00A8508D"/>
    <w:rsid w:val="00A85DE7"/>
    <w:rsid w:val="00A863D0"/>
    <w:rsid w:val="00A86DCF"/>
    <w:rsid w:val="00A86E89"/>
    <w:rsid w:val="00A87931"/>
    <w:rsid w:val="00A914F8"/>
    <w:rsid w:val="00A91702"/>
    <w:rsid w:val="00A9182B"/>
    <w:rsid w:val="00A9335B"/>
    <w:rsid w:val="00A9390E"/>
    <w:rsid w:val="00A94E77"/>
    <w:rsid w:val="00A95312"/>
    <w:rsid w:val="00A954A5"/>
    <w:rsid w:val="00A95994"/>
    <w:rsid w:val="00A9654D"/>
    <w:rsid w:val="00A96600"/>
    <w:rsid w:val="00A97913"/>
    <w:rsid w:val="00AA0977"/>
    <w:rsid w:val="00AA219D"/>
    <w:rsid w:val="00AA224C"/>
    <w:rsid w:val="00AA23F0"/>
    <w:rsid w:val="00AA2CBB"/>
    <w:rsid w:val="00AA31C0"/>
    <w:rsid w:val="00AA4EB9"/>
    <w:rsid w:val="00AA6C1D"/>
    <w:rsid w:val="00AA795C"/>
    <w:rsid w:val="00AB0592"/>
    <w:rsid w:val="00AB0816"/>
    <w:rsid w:val="00AB1174"/>
    <w:rsid w:val="00AB37A5"/>
    <w:rsid w:val="00AB4159"/>
    <w:rsid w:val="00AB43F9"/>
    <w:rsid w:val="00AC002C"/>
    <w:rsid w:val="00AC138D"/>
    <w:rsid w:val="00AC18F1"/>
    <w:rsid w:val="00AC24BF"/>
    <w:rsid w:val="00AC3394"/>
    <w:rsid w:val="00AC3463"/>
    <w:rsid w:val="00AC3B2E"/>
    <w:rsid w:val="00AD1F69"/>
    <w:rsid w:val="00AD2BB3"/>
    <w:rsid w:val="00AD3F84"/>
    <w:rsid w:val="00AD5822"/>
    <w:rsid w:val="00AD7FBD"/>
    <w:rsid w:val="00AE0219"/>
    <w:rsid w:val="00AE0592"/>
    <w:rsid w:val="00AE10B0"/>
    <w:rsid w:val="00AE2398"/>
    <w:rsid w:val="00AE2662"/>
    <w:rsid w:val="00AE3274"/>
    <w:rsid w:val="00AE3D04"/>
    <w:rsid w:val="00AE436E"/>
    <w:rsid w:val="00AE52E7"/>
    <w:rsid w:val="00AE57DE"/>
    <w:rsid w:val="00AE57F6"/>
    <w:rsid w:val="00AE5B61"/>
    <w:rsid w:val="00AE6A2B"/>
    <w:rsid w:val="00AE6FAC"/>
    <w:rsid w:val="00AE78ED"/>
    <w:rsid w:val="00AF0D00"/>
    <w:rsid w:val="00AF0EC9"/>
    <w:rsid w:val="00AF1B03"/>
    <w:rsid w:val="00AF2629"/>
    <w:rsid w:val="00AF2920"/>
    <w:rsid w:val="00AF2C5C"/>
    <w:rsid w:val="00AF3B2D"/>
    <w:rsid w:val="00AF3FA4"/>
    <w:rsid w:val="00AF4217"/>
    <w:rsid w:val="00AF4ED9"/>
    <w:rsid w:val="00AF5AD3"/>
    <w:rsid w:val="00AF6B5A"/>
    <w:rsid w:val="00AF7AF2"/>
    <w:rsid w:val="00B009D1"/>
    <w:rsid w:val="00B014A4"/>
    <w:rsid w:val="00B02001"/>
    <w:rsid w:val="00B02483"/>
    <w:rsid w:val="00B038C6"/>
    <w:rsid w:val="00B05B58"/>
    <w:rsid w:val="00B061E3"/>
    <w:rsid w:val="00B06A8C"/>
    <w:rsid w:val="00B06ACD"/>
    <w:rsid w:val="00B06AF4"/>
    <w:rsid w:val="00B075F8"/>
    <w:rsid w:val="00B10162"/>
    <w:rsid w:val="00B108EF"/>
    <w:rsid w:val="00B112EE"/>
    <w:rsid w:val="00B11C8A"/>
    <w:rsid w:val="00B1209D"/>
    <w:rsid w:val="00B128C0"/>
    <w:rsid w:val="00B128DF"/>
    <w:rsid w:val="00B12F09"/>
    <w:rsid w:val="00B12F7A"/>
    <w:rsid w:val="00B136E5"/>
    <w:rsid w:val="00B13DC9"/>
    <w:rsid w:val="00B145CA"/>
    <w:rsid w:val="00B14E82"/>
    <w:rsid w:val="00B21405"/>
    <w:rsid w:val="00B22C8C"/>
    <w:rsid w:val="00B22EC9"/>
    <w:rsid w:val="00B22F03"/>
    <w:rsid w:val="00B2340E"/>
    <w:rsid w:val="00B23AB4"/>
    <w:rsid w:val="00B26C7D"/>
    <w:rsid w:val="00B279D1"/>
    <w:rsid w:val="00B27E79"/>
    <w:rsid w:val="00B31E0E"/>
    <w:rsid w:val="00B31F3A"/>
    <w:rsid w:val="00B32C3C"/>
    <w:rsid w:val="00B34AC3"/>
    <w:rsid w:val="00B3712E"/>
    <w:rsid w:val="00B37283"/>
    <w:rsid w:val="00B37388"/>
    <w:rsid w:val="00B40A8B"/>
    <w:rsid w:val="00B41EAF"/>
    <w:rsid w:val="00B41FB3"/>
    <w:rsid w:val="00B423BC"/>
    <w:rsid w:val="00B451ED"/>
    <w:rsid w:val="00B46357"/>
    <w:rsid w:val="00B46404"/>
    <w:rsid w:val="00B46A83"/>
    <w:rsid w:val="00B4711A"/>
    <w:rsid w:val="00B47FE4"/>
    <w:rsid w:val="00B50A43"/>
    <w:rsid w:val="00B50E1B"/>
    <w:rsid w:val="00B51CBD"/>
    <w:rsid w:val="00B5302E"/>
    <w:rsid w:val="00B534FE"/>
    <w:rsid w:val="00B54C42"/>
    <w:rsid w:val="00B54D9F"/>
    <w:rsid w:val="00B57670"/>
    <w:rsid w:val="00B60B26"/>
    <w:rsid w:val="00B62DE6"/>
    <w:rsid w:val="00B62FEF"/>
    <w:rsid w:val="00B63433"/>
    <w:rsid w:val="00B6397E"/>
    <w:rsid w:val="00B649E4"/>
    <w:rsid w:val="00B65939"/>
    <w:rsid w:val="00B65C40"/>
    <w:rsid w:val="00B65D27"/>
    <w:rsid w:val="00B65EC9"/>
    <w:rsid w:val="00B66F01"/>
    <w:rsid w:val="00B674F5"/>
    <w:rsid w:val="00B67793"/>
    <w:rsid w:val="00B7098A"/>
    <w:rsid w:val="00B71007"/>
    <w:rsid w:val="00B717B8"/>
    <w:rsid w:val="00B71F96"/>
    <w:rsid w:val="00B72D0C"/>
    <w:rsid w:val="00B736B7"/>
    <w:rsid w:val="00B74FC3"/>
    <w:rsid w:val="00B7659C"/>
    <w:rsid w:val="00B76664"/>
    <w:rsid w:val="00B7728E"/>
    <w:rsid w:val="00B800AB"/>
    <w:rsid w:val="00B8010E"/>
    <w:rsid w:val="00B80321"/>
    <w:rsid w:val="00B80428"/>
    <w:rsid w:val="00B806B7"/>
    <w:rsid w:val="00B80E86"/>
    <w:rsid w:val="00B81825"/>
    <w:rsid w:val="00B818B1"/>
    <w:rsid w:val="00B83A15"/>
    <w:rsid w:val="00B846F1"/>
    <w:rsid w:val="00B84DAF"/>
    <w:rsid w:val="00B84FB2"/>
    <w:rsid w:val="00B853E7"/>
    <w:rsid w:val="00B86257"/>
    <w:rsid w:val="00B86DE2"/>
    <w:rsid w:val="00B876A2"/>
    <w:rsid w:val="00B90058"/>
    <w:rsid w:val="00B906B1"/>
    <w:rsid w:val="00B9097D"/>
    <w:rsid w:val="00B915A7"/>
    <w:rsid w:val="00B92472"/>
    <w:rsid w:val="00B936AE"/>
    <w:rsid w:val="00B940D2"/>
    <w:rsid w:val="00B94431"/>
    <w:rsid w:val="00B966A3"/>
    <w:rsid w:val="00B97C0F"/>
    <w:rsid w:val="00BA0486"/>
    <w:rsid w:val="00BA32D6"/>
    <w:rsid w:val="00BA4585"/>
    <w:rsid w:val="00BA4B25"/>
    <w:rsid w:val="00BA6ED3"/>
    <w:rsid w:val="00BB0487"/>
    <w:rsid w:val="00BB19D2"/>
    <w:rsid w:val="00BB2534"/>
    <w:rsid w:val="00BB2A00"/>
    <w:rsid w:val="00BB35F8"/>
    <w:rsid w:val="00BB49B8"/>
    <w:rsid w:val="00BB57CF"/>
    <w:rsid w:val="00BB5B7D"/>
    <w:rsid w:val="00BB7A66"/>
    <w:rsid w:val="00BC1896"/>
    <w:rsid w:val="00BC1E62"/>
    <w:rsid w:val="00BC2C8E"/>
    <w:rsid w:val="00BC367E"/>
    <w:rsid w:val="00BC48AB"/>
    <w:rsid w:val="00BC4E3C"/>
    <w:rsid w:val="00BD0126"/>
    <w:rsid w:val="00BD0436"/>
    <w:rsid w:val="00BD0B01"/>
    <w:rsid w:val="00BD1432"/>
    <w:rsid w:val="00BD1595"/>
    <w:rsid w:val="00BD180A"/>
    <w:rsid w:val="00BD19BD"/>
    <w:rsid w:val="00BD229D"/>
    <w:rsid w:val="00BD2416"/>
    <w:rsid w:val="00BD2965"/>
    <w:rsid w:val="00BD39A1"/>
    <w:rsid w:val="00BD44F7"/>
    <w:rsid w:val="00BD4FD8"/>
    <w:rsid w:val="00BD54E9"/>
    <w:rsid w:val="00BD6F83"/>
    <w:rsid w:val="00BD78E4"/>
    <w:rsid w:val="00BE0AB6"/>
    <w:rsid w:val="00BE185A"/>
    <w:rsid w:val="00BE1B7D"/>
    <w:rsid w:val="00BE1EE7"/>
    <w:rsid w:val="00BE256A"/>
    <w:rsid w:val="00BE267A"/>
    <w:rsid w:val="00BE2D22"/>
    <w:rsid w:val="00BE2D38"/>
    <w:rsid w:val="00BE3583"/>
    <w:rsid w:val="00BE4BE7"/>
    <w:rsid w:val="00BE6873"/>
    <w:rsid w:val="00BE694E"/>
    <w:rsid w:val="00BE6979"/>
    <w:rsid w:val="00BF0663"/>
    <w:rsid w:val="00BF0DF1"/>
    <w:rsid w:val="00BF3334"/>
    <w:rsid w:val="00BF4013"/>
    <w:rsid w:val="00BF6A62"/>
    <w:rsid w:val="00BF7AA3"/>
    <w:rsid w:val="00C01366"/>
    <w:rsid w:val="00C019F8"/>
    <w:rsid w:val="00C03333"/>
    <w:rsid w:val="00C03623"/>
    <w:rsid w:val="00C03AE3"/>
    <w:rsid w:val="00C04001"/>
    <w:rsid w:val="00C04848"/>
    <w:rsid w:val="00C049EF"/>
    <w:rsid w:val="00C04B0D"/>
    <w:rsid w:val="00C05530"/>
    <w:rsid w:val="00C05C8F"/>
    <w:rsid w:val="00C061C0"/>
    <w:rsid w:val="00C0664C"/>
    <w:rsid w:val="00C07D65"/>
    <w:rsid w:val="00C10525"/>
    <w:rsid w:val="00C10DC3"/>
    <w:rsid w:val="00C1132F"/>
    <w:rsid w:val="00C113ED"/>
    <w:rsid w:val="00C11CD1"/>
    <w:rsid w:val="00C11F7F"/>
    <w:rsid w:val="00C14D0E"/>
    <w:rsid w:val="00C153D1"/>
    <w:rsid w:val="00C1563E"/>
    <w:rsid w:val="00C16EE2"/>
    <w:rsid w:val="00C17058"/>
    <w:rsid w:val="00C17E1C"/>
    <w:rsid w:val="00C213D2"/>
    <w:rsid w:val="00C21494"/>
    <w:rsid w:val="00C222DF"/>
    <w:rsid w:val="00C233E6"/>
    <w:rsid w:val="00C2341B"/>
    <w:rsid w:val="00C24E6F"/>
    <w:rsid w:val="00C25695"/>
    <w:rsid w:val="00C256C4"/>
    <w:rsid w:val="00C2791E"/>
    <w:rsid w:val="00C27972"/>
    <w:rsid w:val="00C27B9B"/>
    <w:rsid w:val="00C314C4"/>
    <w:rsid w:val="00C318AA"/>
    <w:rsid w:val="00C32A80"/>
    <w:rsid w:val="00C32B6E"/>
    <w:rsid w:val="00C32C11"/>
    <w:rsid w:val="00C32DF9"/>
    <w:rsid w:val="00C334D1"/>
    <w:rsid w:val="00C3380D"/>
    <w:rsid w:val="00C34138"/>
    <w:rsid w:val="00C342B2"/>
    <w:rsid w:val="00C34954"/>
    <w:rsid w:val="00C350D8"/>
    <w:rsid w:val="00C36332"/>
    <w:rsid w:val="00C379CA"/>
    <w:rsid w:val="00C37E79"/>
    <w:rsid w:val="00C4015D"/>
    <w:rsid w:val="00C41634"/>
    <w:rsid w:val="00C4189E"/>
    <w:rsid w:val="00C41C6E"/>
    <w:rsid w:val="00C41FAC"/>
    <w:rsid w:val="00C43E27"/>
    <w:rsid w:val="00C4474A"/>
    <w:rsid w:val="00C4498A"/>
    <w:rsid w:val="00C45BDF"/>
    <w:rsid w:val="00C46135"/>
    <w:rsid w:val="00C464DB"/>
    <w:rsid w:val="00C46920"/>
    <w:rsid w:val="00C50E40"/>
    <w:rsid w:val="00C52324"/>
    <w:rsid w:val="00C52749"/>
    <w:rsid w:val="00C531CC"/>
    <w:rsid w:val="00C53BEE"/>
    <w:rsid w:val="00C5451C"/>
    <w:rsid w:val="00C545DE"/>
    <w:rsid w:val="00C551D9"/>
    <w:rsid w:val="00C5522F"/>
    <w:rsid w:val="00C553CE"/>
    <w:rsid w:val="00C55716"/>
    <w:rsid w:val="00C55B81"/>
    <w:rsid w:val="00C57853"/>
    <w:rsid w:val="00C57A35"/>
    <w:rsid w:val="00C57F03"/>
    <w:rsid w:val="00C57FC6"/>
    <w:rsid w:val="00C60C06"/>
    <w:rsid w:val="00C60D06"/>
    <w:rsid w:val="00C60F86"/>
    <w:rsid w:val="00C61919"/>
    <w:rsid w:val="00C61C03"/>
    <w:rsid w:val="00C63525"/>
    <w:rsid w:val="00C63A13"/>
    <w:rsid w:val="00C63B71"/>
    <w:rsid w:val="00C63DE4"/>
    <w:rsid w:val="00C65394"/>
    <w:rsid w:val="00C6675C"/>
    <w:rsid w:val="00C668CE"/>
    <w:rsid w:val="00C6715D"/>
    <w:rsid w:val="00C67645"/>
    <w:rsid w:val="00C706F2"/>
    <w:rsid w:val="00C72172"/>
    <w:rsid w:val="00C72414"/>
    <w:rsid w:val="00C729A1"/>
    <w:rsid w:val="00C7381A"/>
    <w:rsid w:val="00C74560"/>
    <w:rsid w:val="00C748F3"/>
    <w:rsid w:val="00C755DA"/>
    <w:rsid w:val="00C77776"/>
    <w:rsid w:val="00C77A41"/>
    <w:rsid w:val="00C77D29"/>
    <w:rsid w:val="00C814ED"/>
    <w:rsid w:val="00C81728"/>
    <w:rsid w:val="00C82304"/>
    <w:rsid w:val="00C8380B"/>
    <w:rsid w:val="00C83C8C"/>
    <w:rsid w:val="00C8581D"/>
    <w:rsid w:val="00C878FB"/>
    <w:rsid w:val="00C904D6"/>
    <w:rsid w:val="00C90AE6"/>
    <w:rsid w:val="00C922D4"/>
    <w:rsid w:val="00C929AB"/>
    <w:rsid w:val="00C94041"/>
    <w:rsid w:val="00C94C60"/>
    <w:rsid w:val="00C94F16"/>
    <w:rsid w:val="00C95BD9"/>
    <w:rsid w:val="00C97062"/>
    <w:rsid w:val="00C97133"/>
    <w:rsid w:val="00C977D1"/>
    <w:rsid w:val="00C97E29"/>
    <w:rsid w:val="00CA062A"/>
    <w:rsid w:val="00CA15D9"/>
    <w:rsid w:val="00CA497F"/>
    <w:rsid w:val="00CA4C69"/>
    <w:rsid w:val="00CA4D59"/>
    <w:rsid w:val="00CA4F24"/>
    <w:rsid w:val="00CA5191"/>
    <w:rsid w:val="00CA5D42"/>
    <w:rsid w:val="00CA6F37"/>
    <w:rsid w:val="00CA7968"/>
    <w:rsid w:val="00CB010A"/>
    <w:rsid w:val="00CB15A7"/>
    <w:rsid w:val="00CB1A8C"/>
    <w:rsid w:val="00CB1ABC"/>
    <w:rsid w:val="00CB2C11"/>
    <w:rsid w:val="00CB30F1"/>
    <w:rsid w:val="00CB34E8"/>
    <w:rsid w:val="00CB5513"/>
    <w:rsid w:val="00CB6BD5"/>
    <w:rsid w:val="00CB7F6D"/>
    <w:rsid w:val="00CC04D5"/>
    <w:rsid w:val="00CC11AA"/>
    <w:rsid w:val="00CC1C63"/>
    <w:rsid w:val="00CC2288"/>
    <w:rsid w:val="00CC26EA"/>
    <w:rsid w:val="00CC3AC7"/>
    <w:rsid w:val="00CC3FB9"/>
    <w:rsid w:val="00CC456E"/>
    <w:rsid w:val="00CC4783"/>
    <w:rsid w:val="00CC6D61"/>
    <w:rsid w:val="00CC6ECB"/>
    <w:rsid w:val="00CC74E3"/>
    <w:rsid w:val="00CC7A94"/>
    <w:rsid w:val="00CD0376"/>
    <w:rsid w:val="00CD087A"/>
    <w:rsid w:val="00CD1EF8"/>
    <w:rsid w:val="00CD246E"/>
    <w:rsid w:val="00CD31DB"/>
    <w:rsid w:val="00CD467F"/>
    <w:rsid w:val="00CD5A93"/>
    <w:rsid w:val="00CD611E"/>
    <w:rsid w:val="00CE04D8"/>
    <w:rsid w:val="00CE1356"/>
    <w:rsid w:val="00CE33A3"/>
    <w:rsid w:val="00CE36DD"/>
    <w:rsid w:val="00CE45DB"/>
    <w:rsid w:val="00CE4746"/>
    <w:rsid w:val="00CE4E62"/>
    <w:rsid w:val="00CE4FBA"/>
    <w:rsid w:val="00CE5923"/>
    <w:rsid w:val="00CE6267"/>
    <w:rsid w:val="00CE63BF"/>
    <w:rsid w:val="00CE7247"/>
    <w:rsid w:val="00CF3B8C"/>
    <w:rsid w:val="00CF4785"/>
    <w:rsid w:val="00CF4F9B"/>
    <w:rsid w:val="00CF5FCE"/>
    <w:rsid w:val="00CF6318"/>
    <w:rsid w:val="00CF6567"/>
    <w:rsid w:val="00CF7FF8"/>
    <w:rsid w:val="00D03275"/>
    <w:rsid w:val="00D04A57"/>
    <w:rsid w:val="00D050F5"/>
    <w:rsid w:val="00D05AC2"/>
    <w:rsid w:val="00D0638D"/>
    <w:rsid w:val="00D078B5"/>
    <w:rsid w:val="00D07915"/>
    <w:rsid w:val="00D10049"/>
    <w:rsid w:val="00D10F60"/>
    <w:rsid w:val="00D120D0"/>
    <w:rsid w:val="00D12D02"/>
    <w:rsid w:val="00D13AD2"/>
    <w:rsid w:val="00D15814"/>
    <w:rsid w:val="00D15D7D"/>
    <w:rsid w:val="00D17513"/>
    <w:rsid w:val="00D206A4"/>
    <w:rsid w:val="00D20F6E"/>
    <w:rsid w:val="00D2222D"/>
    <w:rsid w:val="00D233F8"/>
    <w:rsid w:val="00D252BA"/>
    <w:rsid w:val="00D26305"/>
    <w:rsid w:val="00D26672"/>
    <w:rsid w:val="00D30CC6"/>
    <w:rsid w:val="00D31F3D"/>
    <w:rsid w:val="00D3224F"/>
    <w:rsid w:val="00D32A27"/>
    <w:rsid w:val="00D32D4F"/>
    <w:rsid w:val="00D334E8"/>
    <w:rsid w:val="00D33759"/>
    <w:rsid w:val="00D34BC7"/>
    <w:rsid w:val="00D34D31"/>
    <w:rsid w:val="00D363A6"/>
    <w:rsid w:val="00D375E6"/>
    <w:rsid w:val="00D37BE8"/>
    <w:rsid w:val="00D41489"/>
    <w:rsid w:val="00D443AE"/>
    <w:rsid w:val="00D44D63"/>
    <w:rsid w:val="00D45202"/>
    <w:rsid w:val="00D452C0"/>
    <w:rsid w:val="00D454AE"/>
    <w:rsid w:val="00D45D70"/>
    <w:rsid w:val="00D47D96"/>
    <w:rsid w:val="00D50BD5"/>
    <w:rsid w:val="00D5125C"/>
    <w:rsid w:val="00D52629"/>
    <w:rsid w:val="00D52743"/>
    <w:rsid w:val="00D52FC6"/>
    <w:rsid w:val="00D53135"/>
    <w:rsid w:val="00D5323A"/>
    <w:rsid w:val="00D53BF5"/>
    <w:rsid w:val="00D54228"/>
    <w:rsid w:val="00D5501F"/>
    <w:rsid w:val="00D56A1D"/>
    <w:rsid w:val="00D56C26"/>
    <w:rsid w:val="00D57068"/>
    <w:rsid w:val="00D60EBE"/>
    <w:rsid w:val="00D61121"/>
    <w:rsid w:val="00D6117B"/>
    <w:rsid w:val="00D61784"/>
    <w:rsid w:val="00D62048"/>
    <w:rsid w:val="00D62C1E"/>
    <w:rsid w:val="00D64488"/>
    <w:rsid w:val="00D646AD"/>
    <w:rsid w:val="00D65050"/>
    <w:rsid w:val="00D7191C"/>
    <w:rsid w:val="00D72410"/>
    <w:rsid w:val="00D72D18"/>
    <w:rsid w:val="00D7431A"/>
    <w:rsid w:val="00D74451"/>
    <w:rsid w:val="00D74BF5"/>
    <w:rsid w:val="00D74C2F"/>
    <w:rsid w:val="00D764F7"/>
    <w:rsid w:val="00D76A96"/>
    <w:rsid w:val="00D77803"/>
    <w:rsid w:val="00D80578"/>
    <w:rsid w:val="00D80D7C"/>
    <w:rsid w:val="00D812C5"/>
    <w:rsid w:val="00D84052"/>
    <w:rsid w:val="00D8406E"/>
    <w:rsid w:val="00D853C3"/>
    <w:rsid w:val="00D85D0A"/>
    <w:rsid w:val="00D862F6"/>
    <w:rsid w:val="00D865EA"/>
    <w:rsid w:val="00D86DEA"/>
    <w:rsid w:val="00D86FBD"/>
    <w:rsid w:val="00D906A9"/>
    <w:rsid w:val="00D90715"/>
    <w:rsid w:val="00D90AE6"/>
    <w:rsid w:val="00D926C9"/>
    <w:rsid w:val="00D939D5"/>
    <w:rsid w:val="00D951BD"/>
    <w:rsid w:val="00D9583A"/>
    <w:rsid w:val="00D95A7E"/>
    <w:rsid w:val="00D9789B"/>
    <w:rsid w:val="00DA0403"/>
    <w:rsid w:val="00DA121E"/>
    <w:rsid w:val="00DA244E"/>
    <w:rsid w:val="00DA29FE"/>
    <w:rsid w:val="00DA2E5C"/>
    <w:rsid w:val="00DA3FB8"/>
    <w:rsid w:val="00DA4942"/>
    <w:rsid w:val="00DA50C7"/>
    <w:rsid w:val="00DA535E"/>
    <w:rsid w:val="00DA538E"/>
    <w:rsid w:val="00DA53A7"/>
    <w:rsid w:val="00DA5639"/>
    <w:rsid w:val="00DA6865"/>
    <w:rsid w:val="00DA7246"/>
    <w:rsid w:val="00DA730E"/>
    <w:rsid w:val="00DA7BDD"/>
    <w:rsid w:val="00DA7F62"/>
    <w:rsid w:val="00DB0AA9"/>
    <w:rsid w:val="00DB21A2"/>
    <w:rsid w:val="00DB314F"/>
    <w:rsid w:val="00DB3972"/>
    <w:rsid w:val="00DB3987"/>
    <w:rsid w:val="00DB4091"/>
    <w:rsid w:val="00DB45B6"/>
    <w:rsid w:val="00DB52DE"/>
    <w:rsid w:val="00DB545B"/>
    <w:rsid w:val="00DB65B8"/>
    <w:rsid w:val="00DB697D"/>
    <w:rsid w:val="00DB78CD"/>
    <w:rsid w:val="00DB7EF3"/>
    <w:rsid w:val="00DC2B06"/>
    <w:rsid w:val="00DC3515"/>
    <w:rsid w:val="00DC609B"/>
    <w:rsid w:val="00DC74B8"/>
    <w:rsid w:val="00DC7932"/>
    <w:rsid w:val="00DC794F"/>
    <w:rsid w:val="00DC7DA9"/>
    <w:rsid w:val="00DD0A64"/>
    <w:rsid w:val="00DD1682"/>
    <w:rsid w:val="00DD28A7"/>
    <w:rsid w:val="00DD2D80"/>
    <w:rsid w:val="00DD3A41"/>
    <w:rsid w:val="00DD3CAF"/>
    <w:rsid w:val="00DD572B"/>
    <w:rsid w:val="00DD5B08"/>
    <w:rsid w:val="00DD5CBC"/>
    <w:rsid w:val="00DD68B6"/>
    <w:rsid w:val="00DE151D"/>
    <w:rsid w:val="00DE1905"/>
    <w:rsid w:val="00DE20FA"/>
    <w:rsid w:val="00DE27B3"/>
    <w:rsid w:val="00DE286D"/>
    <w:rsid w:val="00DE4C5D"/>
    <w:rsid w:val="00DE50C7"/>
    <w:rsid w:val="00DE665F"/>
    <w:rsid w:val="00DE7163"/>
    <w:rsid w:val="00DE72C6"/>
    <w:rsid w:val="00DE75E7"/>
    <w:rsid w:val="00DE77FB"/>
    <w:rsid w:val="00DF1625"/>
    <w:rsid w:val="00DF1A78"/>
    <w:rsid w:val="00DF279F"/>
    <w:rsid w:val="00DF2B82"/>
    <w:rsid w:val="00DF496A"/>
    <w:rsid w:val="00DF6558"/>
    <w:rsid w:val="00DF7123"/>
    <w:rsid w:val="00DF73E0"/>
    <w:rsid w:val="00E00AD0"/>
    <w:rsid w:val="00E00EDE"/>
    <w:rsid w:val="00E01224"/>
    <w:rsid w:val="00E01F51"/>
    <w:rsid w:val="00E01FB0"/>
    <w:rsid w:val="00E0434E"/>
    <w:rsid w:val="00E044CC"/>
    <w:rsid w:val="00E056FA"/>
    <w:rsid w:val="00E065F5"/>
    <w:rsid w:val="00E102B7"/>
    <w:rsid w:val="00E10885"/>
    <w:rsid w:val="00E10BF1"/>
    <w:rsid w:val="00E1222A"/>
    <w:rsid w:val="00E1232C"/>
    <w:rsid w:val="00E12928"/>
    <w:rsid w:val="00E12F00"/>
    <w:rsid w:val="00E13560"/>
    <w:rsid w:val="00E13687"/>
    <w:rsid w:val="00E13791"/>
    <w:rsid w:val="00E1452E"/>
    <w:rsid w:val="00E14944"/>
    <w:rsid w:val="00E158D7"/>
    <w:rsid w:val="00E158FA"/>
    <w:rsid w:val="00E205AA"/>
    <w:rsid w:val="00E20784"/>
    <w:rsid w:val="00E20CF7"/>
    <w:rsid w:val="00E222B5"/>
    <w:rsid w:val="00E2232D"/>
    <w:rsid w:val="00E22C5C"/>
    <w:rsid w:val="00E23214"/>
    <w:rsid w:val="00E235BC"/>
    <w:rsid w:val="00E25D97"/>
    <w:rsid w:val="00E266A1"/>
    <w:rsid w:val="00E27001"/>
    <w:rsid w:val="00E2716B"/>
    <w:rsid w:val="00E2739C"/>
    <w:rsid w:val="00E301C6"/>
    <w:rsid w:val="00E324E6"/>
    <w:rsid w:val="00E32E9D"/>
    <w:rsid w:val="00E3453F"/>
    <w:rsid w:val="00E345E0"/>
    <w:rsid w:val="00E34777"/>
    <w:rsid w:val="00E35230"/>
    <w:rsid w:val="00E3620A"/>
    <w:rsid w:val="00E364ED"/>
    <w:rsid w:val="00E370F3"/>
    <w:rsid w:val="00E40EC0"/>
    <w:rsid w:val="00E41104"/>
    <w:rsid w:val="00E41398"/>
    <w:rsid w:val="00E42954"/>
    <w:rsid w:val="00E42D1D"/>
    <w:rsid w:val="00E42E8F"/>
    <w:rsid w:val="00E43558"/>
    <w:rsid w:val="00E43BC8"/>
    <w:rsid w:val="00E43EB7"/>
    <w:rsid w:val="00E44459"/>
    <w:rsid w:val="00E45361"/>
    <w:rsid w:val="00E456E8"/>
    <w:rsid w:val="00E477CE"/>
    <w:rsid w:val="00E5015B"/>
    <w:rsid w:val="00E50B35"/>
    <w:rsid w:val="00E510F3"/>
    <w:rsid w:val="00E53929"/>
    <w:rsid w:val="00E546A6"/>
    <w:rsid w:val="00E54D9B"/>
    <w:rsid w:val="00E551DB"/>
    <w:rsid w:val="00E55425"/>
    <w:rsid w:val="00E55A8D"/>
    <w:rsid w:val="00E57843"/>
    <w:rsid w:val="00E60560"/>
    <w:rsid w:val="00E644C3"/>
    <w:rsid w:val="00E6464C"/>
    <w:rsid w:val="00E650D3"/>
    <w:rsid w:val="00E650DB"/>
    <w:rsid w:val="00E65874"/>
    <w:rsid w:val="00E67345"/>
    <w:rsid w:val="00E67500"/>
    <w:rsid w:val="00E679B5"/>
    <w:rsid w:val="00E70C33"/>
    <w:rsid w:val="00E71FA2"/>
    <w:rsid w:val="00E73320"/>
    <w:rsid w:val="00E73D9B"/>
    <w:rsid w:val="00E7494D"/>
    <w:rsid w:val="00E7797F"/>
    <w:rsid w:val="00E80B96"/>
    <w:rsid w:val="00E814CA"/>
    <w:rsid w:val="00E82019"/>
    <w:rsid w:val="00E83F26"/>
    <w:rsid w:val="00E83F88"/>
    <w:rsid w:val="00E849F3"/>
    <w:rsid w:val="00E8533B"/>
    <w:rsid w:val="00E8687F"/>
    <w:rsid w:val="00E9013D"/>
    <w:rsid w:val="00E909EA"/>
    <w:rsid w:val="00E90AC5"/>
    <w:rsid w:val="00E910B0"/>
    <w:rsid w:val="00E91224"/>
    <w:rsid w:val="00E91ED3"/>
    <w:rsid w:val="00E92F07"/>
    <w:rsid w:val="00E93910"/>
    <w:rsid w:val="00E9470F"/>
    <w:rsid w:val="00E9488D"/>
    <w:rsid w:val="00E94E8A"/>
    <w:rsid w:val="00E962E8"/>
    <w:rsid w:val="00E96E30"/>
    <w:rsid w:val="00E96F82"/>
    <w:rsid w:val="00EA0B1C"/>
    <w:rsid w:val="00EA122E"/>
    <w:rsid w:val="00EA2173"/>
    <w:rsid w:val="00EA245D"/>
    <w:rsid w:val="00EA2899"/>
    <w:rsid w:val="00EA343D"/>
    <w:rsid w:val="00EA3FD2"/>
    <w:rsid w:val="00EA437A"/>
    <w:rsid w:val="00EA6EC0"/>
    <w:rsid w:val="00EA7199"/>
    <w:rsid w:val="00EA7D82"/>
    <w:rsid w:val="00EA7FE5"/>
    <w:rsid w:val="00EB05D1"/>
    <w:rsid w:val="00EB0EFE"/>
    <w:rsid w:val="00EB16D7"/>
    <w:rsid w:val="00EB2992"/>
    <w:rsid w:val="00EB482C"/>
    <w:rsid w:val="00EB4ECF"/>
    <w:rsid w:val="00EB61C4"/>
    <w:rsid w:val="00EB69C6"/>
    <w:rsid w:val="00EB6A4E"/>
    <w:rsid w:val="00EB6C33"/>
    <w:rsid w:val="00EC03E3"/>
    <w:rsid w:val="00EC0C9A"/>
    <w:rsid w:val="00EC13EF"/>
    <w:rsid w:val="00EC1F9E"/>
    <w:rsid w:val="00EC20AF"/>
    <w:rsid w:val="00EC26D3"/>
    <w:rsid w:val="00EC2749"/>
    <w:rsid w:val="00EC307B"/>
    <w:rsid w:val="00EC4234"/>
    <w:rsid w:val="00EC506F"/>
    <w:rsid w:val="00EC5632"/>
    <w:rsid w:val="00EC59E1"/>
    <w:rsid w:val="00EC6DBE"/>
    <w:rsid w:val="00EC7167"/>
    <w:rsid w:val="00ED02C0"/>
    <w:rsid w:val="00ED1E05"/>
    <w:rsid w:val="00ED1EB1"/>
    <w:rsid w:val="00ED37CB"/>
    <w:rsid w:val="00ED3C8B"/>
    <w:rsid w:val="00ED5D2D"/>
    <w:rsid w:val="00ED6734"/>
    <w:rsid w:val="00ED6784"/>
    <w:rsid w:val="00ED6FC0"/>
    <w:rsid w:val="00EE1E91"/>
    <w:rsid w:val="00EE1FB6"/>
    <w:rsid w:val="00EE2D08"/>
    <w:rsid w:val="00EE3148"/>
    <w:rsid w:val="00EE42D0"/>
    <w:rsid w:val="00EE4C33"/>
    <w:rsid w:val="00EE54D5"/>
    <w:rsid w:val="00EE5E57"/>
    <w:rsid w:val="00EE63AB"/>
    <w:rsid w:val="00EE6CE9"/>
    <w:rsid w:val="00EE6FD7"/>
    <w:rsid w:val="00EE78FB"/>
    <w:rsid w:val="00EF1E3A"/>
    <w:rsid w:val="00EF2FDB"/>
    <w:rsid w:val="00EF3A97"/>
    <w:rsid w:val="00EF3AC9"/>
    <w:rsid w:val="00EF533A"/>
    <w:rsid w:val="00EF5AA2"/>
    <w:rsid w:val="00F0060C"/>
    <w:rsid w:val="00F01B25"/>
    <w:rsid w:val="00F043DE"/>
    <w:rsid w:val="00F061D9"/>
    <w:rsid w:val="00F068A4"/>
    <w:rsid w:val="00F077D7"/>
    <w:rsid w:val="00F07E3D"/>
    <w:rsid w:val="00F122D0"/>
    <w:rsid w:val="00F12315"/>
    <w:rsid w:val="00F129FC"/>
    <w:rsid w:val="00F12F5F"/>
    <w:rsid w:val="00F135DF"/>
    <w:rsid w:val="00F14622"/>
    <w:rsid w:val="00F14BFB"/>
    <w:rsid w:val="00F14F87"/>
    <w:rsid w:val="00F15D81"/>
    <w:rsid w:val="00F15FF5"/>
    <w:rsid w:val="00F16960"/>
    <w:rsid w:val="00F170BE"/>
    <w:rsid w:val="00F176DD"/>
    <w:rsid w:val="00F17A7B"/>
    <w:rsid w:val="00F17B6D"/>
    <w:rsid w:val="00F17D2A"/>
    <w:rsid w:val="00F17F0C"/>
    <w:rsid w:val="00F207E3"/>
    <w:rsid w:val="00F216F5"/>
    <w:rsid w:val="00F24CB0"/>
    <w:rsid w:val="00F305D9"/>
    <w:rsid w:val="00F3104C"/>
    <w:rsid w:val="00F315AD"/>
    <w:rsid w:val="00F318DA"/>
    <w:rsid w:val="00F3323C"/>
    <w:rsid w:val="00F33D22"/>
    <w:rsid w:val="00F3411E"/>
    <w:rsid w:val="00F35C5D"/>
    <w:rsid w:val="00F36444"/>
    <w:rsid w:val="00F371C1"/>
    <w:rsid w:val="00F37712"/>
    <w:rsid w:val="00F37C43"/>
    <w:rsid w:val="00F37CF4"/>
    <w:rsid w:val="00F40A43"/>
    <w:rsid w:val="00F42908"/>
    <w:rsid w:val="00F431C9"/>
    <w:rsid w:val="00F434BD"/>
    <w:rsid w:val="00F443A8"/>
    <w:rsid w:val="00F44BC5"/>
    <w:rsid w:val="00F46349"/>
    <w:rsid w:val="00F465BD"/>
    <w:rsid w:val="00F4671B"/>
    <w:rsid w:val="00F471C8"/>
    <w:rsid w:val="00F52D4F"/>
    <w:rsid w:val="00F53419"/>
    <w:rsid w:val="00F571FB"/>
    <w:rsid w:val="00F609DA"/>
    <w:rsid w:val="00F61E09"/>
    <w:rsid w:val="00F6526A"/>
    <w:rsid w:val="00F66F8D"/>
    <w:rsid w:val="00F70887"/>
    <w:rsid w:val="00F708B8"/>
    <w:rsid w:val="00F709DD"/>
    <w:rsid w:val="00F70FFE"/>
    <w:rsid w:val="00F71761"/>
    <w:rsid w:val="00F7201A"/>
    <w:rsid w:val="00F73793"/>
    <w:rsid w:val="00F759BE"/>
    <w:rsid w:val="00F76E2B"/>
    <w:rsid w:val="00F77BE9"/>
    <w:rsid w:val="00F77F46"/>
    <w:rsid w:val="00F820B3"/>
    <w:rsid w:val="00F82577"/>
    <w:rsid w:val="00F832EA"/>
    <w:rsid w:val="00F84C61"/>
    <w:rsid w:val="00F8543B"/>
    <w:rsid w:val="00F86C2C"/>
    <w:rsid w:val="00F86E67"/>
    <w:rsid w:val="00F87204"/>
    <w:rsid w:val="00F8791D"/>
    <w:rsid w:val="00F910D5"/>
    <w:rsid w:val="00F9137D"/>
    <w:rsid w:val="00F913D3"/>
    <w:rsid w:val="00F91C49"/>
    <w:rsid w:val="00F92EE6"/>
    <w:rsid w:val="00F93742"/>
    <w:rsid w:val="00F93F89"/>
    <w:rsid w:val="00F96721"/>
    <w:rsid w:val="00F97013"/>
    <w:rsid w:val="00F97081"/>
    <w:rsid w:val="00FA0589"/>
    <w:rsid w:val="00FA2E01"/>
    <w:rsid w:val="00FA39CE"/>
    <w:rsid w:val="00FA430A"/>
    <w:rsid w:val="00FA4AC9"/>
    <w:rsid w:val="00FA5829"/>
    <w:rsid w:val="00FA6410"/>
    <w:rsid w:val="00FA6D75"/>
    <w:rsid w:val="00FA737C"/>
    <w:rsid w:val="00FA7504"/>
    <w:rsid w:val="00FB083F"/>
    <w:rsid w:val="00FB146D"/>
    <w:rsid w:val="00FB28A0"/>
    <w:rsid w:val="00FB29F8"/>
    <w:rsid w:val="00FB390A"/>
    <w:rsid w:val="00FB3CAB"/>
    <w:rsid w:val="00FB470F"/>
    <w:rsid w:val="00FB48DA"/>
    <w:rsid w:val="00FB57C8"/>
    <w:rsid w:val="00FB73E0"/>
    <w:rsid w:val="00FC11BB"/>
    <w:rsid w:val="00FC19CF"/>
    <w:rsid w:val="00FC4548"/>
    <w:rsid w:val="00FC45AB"/>
    <w:rsid w:val="00FC4E2E"/>
    <w:rsid w:val="00FC5677"/>
    <w:rsid w:val="00FC5CB9"/>
    <w:rsid w:val="00FC6963"/>
    <w:rsid w:val="00FC6EAF"/>
    <w:rsid w:val="00FC7D99"/>
    <w:rsid w:val="00FD117A"/>
    <w:rsid w:val="00FD1694"/>
    <w:rsid w:val="00FD5203"/>
    <w:rsid w:val="00FD5282"/>
    <w:rsid w:val="00FD7AEA"/>
    <w:rsid w:val="00FE04DA"/>
    <w:rsid w:val="00FE3697"/>
    <w:rsid w:val="00FE3C8B"/>
    <w:rsid w:val="00FE3F58"/>
    <w:rsid w:val="00FE48E4"/>
    <w:rsid w:val="00FE4B7B"/>
    <w:rsid w:val="00FE6805"/>
    <w:rsid w:val="00FE6AC3"/>
    <w:rsid w:val="00FE7CDD"/>
    <w:rsid w:val="00FF00EC"/>
    <w:rsid w:val="00FF1BC4"/>
    <w:rsid w:val="00FF2954"/>
    <w:rsid w:val="00FF31AB"/>
    <w:rsid w:val="00FF3E9D"/>
    <w:rsid w:val="00FF6A66"/>
    <w:rsid w:val="00FF6AFB"/>
    <w:rsid w:val="00FF6F51"/>
    <w:rsid w:val="00FF76A4"/>
    <w:rsid w:val="00FF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A2F03A"/>
  <w15:docId w15:val="{D46214C4-51C8-4F11-8F91-3BD47029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AAA"/>
    <w:rPr>
      <w:rFonts w:ascii="Arial" w:hAnsi="Arial" w:cs="Arial"/>
      <w:sz w:val="24"/>
      <w:szCs w:val="24"/>
      <w:lang w:eastAsia="he-IL"/>
    </w:rPr>
  </w:style>
  <w:style w:type="paragraph" w:styleId="1">
    <w:name w:val="heading 1"/>
    <w:basedOn w:val="a"/>
    <w:next w:val="a"/>
    <w:uiPriority w:val="99"/>
    <w:qFormat/>
    <w:rsid w:val="009A604C"/>
    <w:pPr>
      <w:keepNext/>
      <w:numPr>
        <w:numId w:val="10"/>
      </w:numPr>
      <w:spacing w:before="240" w:after="60"/>
      <w:ind w:right="-360"/>
      <w:outlineLvl w:val="0"/>
    </w:pPr>
    <w:rPr>
      <w:rFonts w:ascii="Verdana" w:hAnsi="Verdana"/>
      <w:b/>
      <w:bCs/>
      <w:kern w:val="28"/>
      <w:sz w:val="32"/>
      <w:szCs w:val="32"/>
    </w:rPr>
  </w:style>
  <w:style w:type="paragraph" w:styleId="2">
    <w:name w:val="heading 2"/>
    <w:basedOn w:val="a"/>
    <w:next w:val="a"/>
    <w:link w:val="20"/>
    <w:uiPriority w:val="99"/>
    <w:qFormat/>
    <w:rsid w:val="009C07F3"/>
    <w:pPr>
      <w:keepNext/>
      <w:numPr>
        <w:ilvl w:val="1"/>
        <w:numId w:val="10"/>
      </w:numPr>
      <w:spacing w:before="240" w:after="60"/>
      <w:ind w:right="72"/>
      <w:outlineLvl w:val="1"/>
    </w:pPr>
    <w:rPr>
      <w:b/>
      <w:bCs/>
      <w:sz w:val="28"/>
      <w:szCs w:val="28"/>
      <w:lang w:eastAsia="en-US" w:bidi="ar-SA"/>
    </w:rPr>
  </w:style>
  <w:style w:type="paragraph" w:styleId="3">
    <w:name w:val="heading 3"/>
    <w:basedOn w:val="a"/>
    <w:next w:val="a"/>
    <w:uiPriority w:val="99"/>
    <w:qFormat/>
    <w:rsid w:val="002223A9"/>
    <w:pPr>
      <w:keepNext/>
      <w:numPr>
        <w:ilvl w:val="2"/>
        <w:numId w:val="10"/>
      </w:numPr>
      <w:ind w:right="1224"/>
      <w:outlineLvl w:val="2"/>
    </w:pPr>
    <w:rPr>
      <w:b/>
      <w:bCs/>
    </w:rPr>
  </w:style>
  <w:style w:type="paragraph" w:styleId="4">
    <w:name w:val="heading 4"/>
    <w:basedOn w:val="a"/>
    <w:next w:val="a"/>
    <w:uiPriority w:val="99"/>
    <w:qFormat/>
    <w:rsid w:val="00776375"/>
    <w:pPr>
      <w:keepNext/>
      <w:numPr>
        <w:ilvl w:val="3"/>
        <w:numId w:val="10"/>
      </w:numPr>
      <w:spacing w:before="240" w:after="60"/>
      <w:outlineLvl w:val="3"/>
    </w:pPr>
    <w:rPr>
      <w:rFonts w:asciiTheme="minorBidi" w:hAnsiTheme="minorBidi" w:cstheme="minorBidi"/>
    </w:rPr>
  </w:style>
  <w:style w:type="paragraph" w:styleId="5">
    <w:name w:val="heading 5"/>
    <w:basedOn w:val="a"/>
    <w:next w:val="a"/>
    <w:uiPriority w:val="99"/>
    <w:qFormat/>
    <w:rsid w:val="00905AAA"/>
    <w:pPr>
      <w:numPr>
        <w:ilvl w:val="4"/>
        <w:numId w:val="10"/>
      </w:numPr>
      <w:spacing w:before="240" w:after="60"/>
      <w:outlineLvl w:val="4"/>
    </w:pPr>
    <w:rPr>
      <w:b/>
      <w:bCs/>
      <w:i/>
      <w:iCs/>
      <w:sz w:val="26"/>
      <w:szCs w:val="26"/>
    </w:rPr>
  </w:style>
  <w:style w:type="paragraph" w:styleId="6">
    <w:name w:val="heading 6"/>
    <w:basedOn w:val="a"/>
    <w:next w:val="a"/>
    <w:uiPriority w:val="99"/>
    <w:qFormat/>
    <w:rsid w:val="00905AAA"/>
    <w:pPr>
      <w:numPr>
        <w:ilvl w:val="5"/>
        <w:numId w:val="10"/>
      </w:numPr>
      <w:spacing w:before="240" w:after="60"/>
      <w:outlineLvl w:val="5"/>
    </w:pPr>
    <w:rPr>
      <w:rFonts w:ascii="Times New Roman" w:hAnsi="Times New Roman" w:cs="Times New Roman"/>
      <w:b/>
      <w:bCs/>
      <w:sz w:val="22"/>
      <w:szCs w:val="22"/>
    </w:rPr>
  </w:style>
  <w:style w:type="paragraph" w:styleId="7">
    <w:name w:val="heading 7"/>
    <w:basedOn w:val="a"/>
    <w:next w:val="a"/>
    <w:uiPriority w:val="99"/>
    <w:qFormat/>
    <w:rsid w:val="00905AAA"/>
    <w:pPr>
      <w:numPr>
        <w:ilvl w:val="6"/>
        <w:numId w:val="10"/>
      </w:numPr>
      <w:spacing w:before="240" w:after="60"/>
      <w:outlineLvl w:val="6"/>
    </w:pPr>
    <w:rPr>
      <w:rFonts w:ascii="Times New Roman" w:hAnsi="Times New Roman" w:cs="Times New Roman"/>
    </w:rPr>
  </w:style>
  <w:style w:type="paragraph" w:styleId="8">
    <w:name w:val="heading 8"/>
    <w:basedOn w:val="a"/>
    <w:next w:val="a"/>
    <w:uiPriority w:val="99"/>
    <w:qFormat/>
    <w:rsid w:val="00905AAA"/>
    <w:pPr>
      <w:numPr>
        <w:ilvl w:val="7"/>
        <w:numId w:val="10"/>
      </w:numPr>
      <w:spacing w:before="240" w:after="60"/>
      <w:outlineLvl w:val="7"/>
    </w:pPr>
    <w:rPr>
      <w:rFonts w:ascii="Times New Roman" w:hAnsi="Times New Roman" w:cs="Times New Roman"/>
      <w:i/>
      <w:iCs/>
    </w:rPr>
  </w:style>
  <w:style w:type="paragraph" w:styleId="9">
    <w:name w:val="heading 9"/>
    <w:basedOn w:val="a"/>
    <w:next w:val="a"/>
    <w:uiPriority w:val="99"/>
    <w:qFormat/>
    <w:rsid w:val="00905AAA"/>
    <w:pPr>
      <w:numPr>
        <w:ilvl w:val="8"/>
        <w:numId w:val="10"/>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5AAA"/>
    <w:pPr>
      <w:tabs>
        <w:tab w:val="center" w:pos="4153"/>
        <w:tab w:val="right" w:pos="8306"/>
      </w:tabs>
    </w:pPr>
  </w:style>
  <w:style w:type="paragraph" w:styleId="a5">
    <w:name w:val="footer"/>
    <w:basedOn w:val="a"/>
    <w:rsid w:val="00905AAA"/>
    <w:pPr>
      <w:tabs>
        <w:tab w:val="center" w:pos="4153"/>
        <w:tab w:val="right" w:pos="8306"/>
      </w:tabs>
    </w:pPr>
    <w:rPr>
      <w:sz w:val="16"/>
      <w:szCs w:val="16"/>
    </w:rPr>
  </w:style>
  <w:style w:type="character" w:styleId="a6">
    <w:name w:val="page number"/>
    <w:basedOn w:val="a0"/>
    <w:rsid w:val="00905AAA"/>
    <w:rPr>
      <w:rFonts w:ascii="Arial" w:hAnsi="Arial" w:cs="Arial"/>
      <w:sz w:val="16"/>
      <w:szCs w:val="16"/>
    </w:rPr>
  </w:style>
  <w:style w:type="paragraph" w:styleId="30">
    <w:name w:val="Body Text 3"/>
    <w:basedOn w:val="a"/>
    <w:rsid w:val="00905AAA"/>
    <w:pPr>
      <w:bidi/>
      <w:jc w:val="right"/>
    </w:pPr>
    <w:rPr>
      <w:b/>
      <w:bCs/>
      <w:sz w:val="20"/>
      <w:szCs w:val="20"/>
    </w:rPr>
  </w:style>
  <w:style w:type="paragraph" w:styleId="TOC4">
    <w:name w:val="toc 4"/>
    <w:basedOn w:val="a"/>
    <w:next w:val="a"/>
    <w:autoRedefine/>
    <w:uiPriority w:val="39"/>
    <w:rsid w:val="00905AAA"/>
    <w:pPr>
      <w:bidi/>
      <w:ind w:left="720"/>
    </w:pPr>
  </w:style>
  <w:style w:type="paragraph" w:styleId="TOC1">
    <w:name w:val="toc 1"/>
    <w:basedOn w:val="a"/>
    <w:next w:val="a"/>
    <w:autoRedefine/>
    <w:uiPriority w:val="39"/>
    <w:rsid w:val="00905AAA"/>
    <w:rPr>
      <w:b/>
      <w:bCs/>
    </w:rPr>
  </w:style>
  <w:style w:type="paragraph" w:styleId="TOC2">
    <w:name w:val="toc 2"/>
    <w:basedOn w:val="a"/>
    <w:next w:val="a"/>
    <w:autoRedefine/>
    <w:uiPriority w:val="39"/>
    <w:rsid w:val="00905AAA"/>
    <w:pPr>
      <w:ind w:left="238"/>
    </w:pPr>
    <w:rPr>
      <w:b/>
      <w:bCs/>
      <w:sz w:val="20"/>
      <w:szCs w:val="20"/>
    </w:rPr>
  </w:style>
  <w:style w:type="paragraph" w:styleId="TOC3">
    <w:name w:val="toc 3"/>
    <w:basedOn w:val="a"/>
    <w:next w:val="a"/>
    <w:autoRedefine/>
    <w:uiPriority w:val="39"/>
    <w:rsid w:val="00905AAA"/>
    <w:pPr>
      <w:ind w:left="482"/>
    </w:pPr>
    <w:rPr>
      <w:sz w:val="20"/>
      <w:szCs w:val="20"/>
    </w:rPr>
  </w:style>
  <w:style w:type="paragraph" w:styleId="TOC5">
    <w:name w:val="toc 5"/>
    <w:basedOn w:val="a"/>
    <w:next w:val="a"/>
    <w:autoRedefine/>
    <w:uiPriority w:val="39"/>
    <w:rsid w:val="00905AAA"/>
    <w:pPr>
      <w:bidi/>
      <w:ind w:left="960"/>
    </w:pPr>
  </w:style>
  <w:style w:type="paragraph" w:styleId="TOC6">
    <w:name w:val="toc 6"/>
    <w:basedOn w:val="a"/>
    <w:next w:val="a"/>
    <w:autoRedefine/>
    <w:uiPriority w:val="39"/>
    <w:rsid w:val="00905AAA"/>
    <w:pPr>
      <w:bidi/>
      <w:ind w:left="1200"/>
    </w:pPr>
  </w:style>
  <w:style w:type="paragraph" w:styleId="TOC7">
    <w:name w:val="toc 7"/>
    <w:basedOn w:val="a"/>
    <w:next w:val="a"/>
    <w:autoRedefine/>
    <w:uiPriority w:val="39"/>
    <w:rsid w:val="00905AAA"/>
    <w:pPr>
      <w:bidi/>
      <w:ind w:left="1440"/>
    </w:pPr>
  </w:style>
  <w:style w:type="paragraph" w:styleId="TOC8">
    <w:name w:val="toc 8"/>
    <w:basedOn w:val="a"/>
    <w:next w:val="a"/>
    <w:autoRedefine/>
    <w:uiPriority w:val="39"/>
    <w:rsid w:val="00905AAA"/>
    <w:pPr>
      <w:bidi/>
      <w:ind w:left="1680"/>
    </w:pPr>
  </w:style>
  <w:style w:type="paragraph" w:styleId="TOC9">
    <w:name w:val="toc 9"/>
    <w:basedOn w:val="a"/>
    <w:next w:val="a"/>
    <w:autoRedefine/>
    <w:uiPriority w:val="39"/>
    <w:rsid w:val="00905AAA"/>
    <w:pPr>
      <w:bidi/>
      <w:ind w:left="1920"/>
    </w:pPr>
  </w:style>
  <w:style w:type="character" w:styleId="Hyperlink">
    <w:name w:val="Hyperlink"/>
    <w:basedOn w:val="a0"/>
    <w:uiPriority w:val="99"/>
    <w:rsid w:val="00905AAA"/>
    <w:rPr>
      <w:color w:val="0000FF"/>
      <w:u w:val="single"/>
    </w:rPr>
  </w:style>
  <w:style w:type="paragraph" w:styleId="a7">
    <w:name w:val="Body Text"/>
    <w:basedOn w:val="a"/>
    <w:rsid w:val="00905AAA"/>
    <w:rPr>
      <w:b/>
      <w:bCs/>
      <w:sz w:val="20"/>
      <w:szCs w:val="20"/>
    </w:rPr>
  </w:style>
  <w:style w:type="paragraph" w:styleId="21">
    <w:name w:val="Body Text 2"/>
    <w:basedOn w:val="a"/>
    <w:rsid w:val="00905AAA"/>
    <w:rPr>
      <w:sz w:val="20"/>
      <w:szCs w:val="20"/>
    </w:rPr>
  </w:style>
  <w:style w:type="paragraph" w:styleId="a8">
    <w:name w:val="Balloon Text"/>
    <w:basedOn w:val="a"/>
    <w:semiHidden/>
    <w:rsid w:val="00905AAA"/>
    <w:rPr>
      <w:rFonts w:ascii="Tahoma" w:hAnsi="Tahoma" w:cs="Tahoma"/>
      <w:sz w:val="16"/>
      <w:szCs w:val="16"/>
    </w:rPr>
  </w:style>
  <w:style w:type="table" w:styleId="a9">
    <w:name w:val="Table Grid"/>
    <w:basedOn w:val="a1"/>
    <w:rsid w:val="000D5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תוכן כותרת 2"/>
    <w:basedOn w:val="a"/>
    <w:link w:val="23"/>
    <w:rsid w:val="000807AE"/>
    <w:pPr>
      <w:spacing w:line="360" w:lineRule="auto"/>
    </w:pPr>
    <w:rPr>
      <w:rFonts w:ascii="Times New Roman" w:hAnsi="Times New Roman" w:cs="Times New Roman"/>
      <w:b/>
      <w:bCs/>
      <w:color w:val="000080"/>
      <w:lang w:eastAsia="en-US"/>
    </w:rPr>
  </w:style>
  <w:style w:type="character" w:customStyle="1" w:styleId="23">
    <w:name w:val="תוכן כותרת 2 תו"/>
    <w:basedOn w:val="a0"/>
    <w:link w:val="22"/>
    <w:rsid w:val="000807AE"/>
    <w:rPr>
      <w:b/>
      <w:bCs/>
      <w:color w:val="000080"/>
      <w:sz w:val="24"/>
      <w:szCs w:val="24"/>
      <w:lang w:val="en-US" w:eastAsia="en-US" w:bidi="he-IL"/>
    </w:rPr>
  </w:style>
  <w:style w:type="paragraph" w:customStyle="1" w:styleId="level4">
    <w:name w:val="level 4"/>
    <w:basedOn w:val="a"/>
    <w:rsid w:val="0034351C"/>
    <w:pPr>
      <w:spacing w:before="120" w:after="120" w:line="240" w:lineRule="exact"/>
      <w:ind w:left="634"/>
    </w:pPr>
    <w:rPr>
      <w:rFonts w:ascii="Times" w:hAnsi="Times" w:cs="Times New Roman"/>
      <w:szCs w:val="20"/>
      <w:lang w:eastAsia="en-US" w:bidi="ar-SA"/>
    </w:rPr>
  </w:style>
  <w:style w:type="paragraph" w:customStyle="1" w:styleId="TOCEntry">
    <w:name w:val="TOCEntry"/>
    <w:basedOn w:val="a"/>
    <w:rsid w:val="0034351C"/>
    <w:pPr>
      <w:keepNext/>
      <w:keepLines/>
      <w:spacing w:before="120" w:after="240" w:line="240" w:lineRule="atLeast"/>
    </w:pPr>
    <w:rPr>
      <w:rFonts w:ascii="Times" w:hAnsi="Times" w:cs="Times New Roman"/>
      <w:b/>
      <w:sz w:val="36"/>
      <w:szCs w:val="20"/>
      <w:lang w:eastAsia="en-US" w:bidi="ar-SA"/>
    </w:rPr>
  </w:style>
  <w:style w:type="paragraph" w:customStyle="1" w:styleId="template">
    <w:name w:val="template"/>
    <w:basedOn w:val="a"/>
    <w:rsid w:val="0034351C"/>
    <w:pPr>
      <w:spacing w:line="240" w:lineRule="exact"/>
    </w:pPr>
    <w:rPr>
      <w:rFonts w:cs="Times New Roman"/>
      <w:i/>
      <w:sz w:val="22"/>
      <w:szCs w:val="20"/>
      <w:lang w:eastAsia="en-US" w:bidi="ar-SA"/>
    </w:rPr>
  </w:style>
  <w:style w:type="paragraph" w:customStyle="1" w:styleId="level3text">
    <w:name w:val="level 3 text"/>
    <w:basedOn w:val="a"/>
    <w:rsid w:val="0034351C"/>
    <w:pPr>
      <w:spacing w:line="220" w:lineRule="exact"/>
      <w:ind w:left="1350" w:hanging="716"/>
    </w:pPr>
    <w:rPr>
      <w:rFonts w:cs="Times New Roman"/>
      <w:i/>
      <w:sz w:val="22"/>
      <w:szCs w:val="20"/>
      <w:lang w:eastAsia="en-US" w:bidi="ar-SA"/>
    </w:rPr>
  </w:style>
  <w:style w:type="paragraph" w:customStyle="1" w:styleId="requirement">
    <w:name w:val="requirement"/>
    <w:basedOn w:val="level4"/>
    <w:rsid w:val="0034351C"/>
    <w:pPr>
      <w:spacing w:before="0" w:after="0"/>
      <w:ind w:left="2348" w:hanging="994"/>
    </w:pPr>
    <w:rPr>
      <w:rFonts w:ascii="Times New Roman" w:hAnsi="Times New Roman"/>
    </w:rPr>
  </w:style>
  <w:style w:type="paragraph" w:customStyle="1" w:styleId="StyleHeading1Before0Hanging05Before25ptAfte">
    <w:name w:val="Style Heading 1 + Before:  0&quot; Hanging:  0.5&quot; Before:  25 pt Afte..."/>
    <w:basedOn w:val="1"/>
    <w:rsid w:val="00B80E86"/>
    <w:pPr>
      <w:numPr>
        <w:numId w:val="1"/>
      </w:numPr>
      <w:spacing w:before="360" w:after="0"/>
      <w:ind w:right="720"/>
    </w:pPr>
    <w:rPr>
      <w:kern w:val="32"/>
      <w:lang w:eastAsia="en-US" w:bidi="ar-SA"/>
    </w:rPr>
  </w:style>
  <w:style w:type="paragraph" w:customStyle="1" w:styleId="List1">
    <w:name w:val="List1"/>
    <w:basedOn w:val="a"/>
    <w:rsid w:val="00DD3CAF"/>
    <w:pPr>
      <w:keepLines/>
      <w:tabs>
        <w:tab w:val="left" w:pos="1474"/>
        <w:tab w:val="left" w:pos="2041"/>
        <w:tab w:val="left" w:pos="2608"/>
        <w:tab w:val="left" w:pos="3175"/>
        <w:tab w:val="left" w:pos="3742"/>
      </w:tabs>
      <w:spacing w:before="120"/>
      <w:ind w:left="1474" w:hanging="567"/>
      <w:jc w:val="both"/>
    </w:pPr>
    <w:rPr>
      <w:rFonts w:ascii="Times New Roman" w:hAnsi="Times New Roman" w:cs="Miriam"/>
      <w:noProof/>
      <w:spacing w:val="4"/>
      <w:kern w:val="22"/>
      <w:sz w:val="22"/>
      <w:szCs w:val="22"/>
      <w:lang w:eastAsia="en-US" w:bidi="ar-SA"/>
    </w:rPr>
  </w:style>
  <w:style w:type="paragraph" w:customStyle="1" w:styleId="aa">
    <w:name w:val="תו תו"/>
    <w:basedOn w:val="a"/>
    <w:rsid w:val="00DD3CAF"/>
    <w:pPr>
      <w:spacing w:after="160" w:line="240" w:lineRule="exact"/>
    </w:pPr>
    <w:rPr>
      <w:rFonts w:ascii="Verdana" w:hAnsi="Verdana" w:cs="Times New Roman"/>
      <w:sz w:val="20"/>
      <w:szCs w:val="20"/>
      <w:lang w:eastAsia="en-US" w:bidi="ar-SA"/>
    </w:rPr>
  </w:style>
  <w:style w:type="paragraph" w:customStyle="1" w:styleId="NormalAfterHeader">
    <w:name w:val="NormalAfterHeader"/>
    <w:basedOn w:val="a"/>
    <w:rsid w:val="00EE54D5"/>
    <w:pPr>
      <w:ind w:left="720"/>
    </w:pPr>
    <w:rPr>
      <w:rFonts w:cs="Times New Roman"/>
      <w:sz w:val="20"/>
      <w:szCs w:val="20"/>
      <w:lang w:eastAsia="en-US" w:bidi="ar-SA"/>
    </w:rPr>
  </w:style>
  <w:style w:type="paragraph" w:styleId="ab">
    <w:name w:val="caption"/>
    <w:basedOn w:val="a"/>
    <w:next w:val="a"/>
    <w:qFormat/>
    <w:rsid w:val="00971748"/>
    <w:rPr>
      <w:b/>
      <w:bCs/>
      <w:color w:val="548DD4" w:themeColor="text2" w:themeTint="99"/>
      <w:sz w:val="20"/>
      <w:szCs w:val="20"/>
    </w:rPr>
  </w:style>
  <w:style w:type="paragraph" w:styleId="ac">
    <w:name w:val="table of figures"/>
    <w:basedOn w:val="a"/>
    <w:next w:val="a"/>
    <w:uiPriority w:val="99"/>
    <w:rsid w:val="008D3A67"/>
  </w:style>
  <w:style w:type="character" w:customStyle="1" w:styleId="apple-style-span">
    <w:name w:val="apple-style-span"/>
    <w:basedOn w:val="a0"/>
    <w:rsid w:val="005947A7"/>
  </w:style>
  <w:style w:type="character" w:customStyle="1" w:styleId="apple-converted-space">
    <w:name w:val="apple-converted-space"/>
    <w:basedOn w:val="a0"/>
    <w:rsid w:val="005947A7"/>
  </w:style>
  <w:style w:type="character" w:styleId="FollowedHyperlink">
    <w:name w:val="FollowedHyperlink"/>
    <w:basedOn w:val="a0"/>
    <w:rsid w:val="00731994"/>
    <w:rPr>
      <w:color w:val="800080" w:themeColor="followedHyperlink"/>
      <w:u w:val="single"/>
    </w:rPr>
  </w:style>
  <w:style w:type="paragraph" w:styleId="ad">
    <w:name w:val="List Paragraph"/>
    <w:basedOn w:val="a"/>
    <w:uiPriority w:val="34"/>
    <w:qFormat/>
    <w:rsid w:val="00F36444"/>
    <w:pPr>
      <w:ind w:left="720"/>
      <w:contextualSpacing/>
    </w:pPr>
  </w:style>
  <w:style w:type="paragraph" w:customStyle="1" w:styleId="Pa0">
    <w:name w:val="Pa0"/>
    <w:basedOn w:val="a"/>
    <w:next w:val="a"/>
    <w:uiPriority w:val="99"/>
    <w:rsid w:val="00CA7968"/>
    <w:pPr>
      <w:autoSpaceDE w:val="0"/>
      <w:autoSpaceDN w:val="0"/>
      <w:adjustRightInd w:val="0"/>
      <w:spacing w:line="241" w:lineRule="atLeast"/>
    </w:pPr>
    <w:rPr>
      <w:lang w:eastAsia="en-US"/>
    </w:rPr>
  </w:style>
  <w:style w:type="character" w:customStyle="1" w:styleId="A70">
    <w:name w:val="A7"/>
    <w:uiPriority w:val="99"/>
    <w:rsid w:val="00CA7968"/>
    <w:rPr>
      <w:color w:val="000000"/>
      <w:sz w:val="13"/>
      <w:szCs w:val="13"/>
    </w:rPr>
  </w:style>
  <w:style w:type="paragraph" w:styleId="NormalWeb">
    <w:name w:val="Normal (Web)"/>
    <w:basedOn w:val="a"/>
    <w:uiPriority w:val="99"/>
    <w:unhideWhenUsed/>
    <w:rsid w:val="004E3F5F"/>
    <w:pPr>
      <w:spacing w:before="100" w:beforeAutospacing="1" w:after="100" w:afterAutospacing="1"/>
    </w:pPr>
    <w:rPr>
      <w:rFonts w:ascii="Times New Roman" w:hAnsi="Times New Roman" w:cs="Times New Roman"/>
      <w:lang w:eastAsia="en-US"/>
    </w:rPr>
  </w:style>
  <w:style w:type="paragraph" w:styleId="ae">
    <w:name w:val="Quote"/>
    <w:basedOn w:val="a"/>
    <w:next w:val="a"/>
    <w:link w:val="af"/>
    <w:uiPriority w:val="29"/>
    <w:qFormat/>
    <w:rsid w:val="009F3BAF"/>
    <w:rPr>
      <w:i/>
      <w:iCs/>
      <w:color w:val="000000" w:themeColor="text1"/>
    </w:rPr>
  </w:style>
  <w:style w:type="character" w:customStyle="1" w:styleId="af">
    <w:name w:val="ציטוט תו"/>
    <w:basedOn w:val="a0"/>
    <w:link w:val="ae"/>
    <w:uiPriority w:val="29"/>
    <w:rsid w:val="009F3BAF"/>
    <w:rPr>
      <w:rFonts w:ascii="Arial" w:hAnsi="Arial" w:cs="Arial"/>
      <w:i/>
      <w:iCs/>
      <w:color w:val="000000" w:themeColor="text1"/>
      <w:sz w:val="24"/>
      <w:szCs w:val="24"/>
      <w:lang w:eastAsia="he-IL"/>
    </w:rPr>
  </w:style>
  <w:style w:type="character" w:customStyle="1" w:styleId="a4">
    <w:name w:val="כותרת עליונה תו"/>
    <w:basedOn w:val="a0"/>
    <w:link w:val="a3"/>
    <w:rsid w:val="003E2F1B"/>
    <w:rPr>
      <w:rFonts w:ascii="Arial" w:hAnsi="Arial" w:cs="Arial"/>
      <w:sz w:val="24"/>
      <w:szCs w:val="24"/>
      <w:lang w:eastAsia="he-IL"/>
    </w:rPr>
  </w:style>
  <w:style w:type="character" w:customStyle="1" w:styleId="20">
    <w:name w:val="כותרת 2 תו"/>
    <w:basedOn w:val="a0"/>
    <w:link w:val="2"/>
    <w:uiPriority w:val="99"/>
    <w:rsid w:val="009C07F3"/>
    <w:rPr>
      <w:rFonts w:ascii="Arial" w:hAnsi="Arial" w:cs="Arial"/>
      <w:b/>
      <w:bCs/>
      <w:sz w:val="28"/>
      <w:szCs w:val="28"/>
      <w:lang w:bidi="ar-SA"/>
    </w:rPr>
  </w:style>
  <w:style w:type="character" w:styleId="af0">
    <w:name w:val="annotation reference"/>
    <w:basedOn w:val="a0"/>
    <w:semiHidden/>
    <w:unhideWhenUsed/>
    <w:rsid w:val="00D52629"/>
    <w:rPr>
      <w:sz w:val="16"/>
      <w:szCs w:val="16"/>
    </w:rPr>
  </w:style>
  <w:style w:type="paragraph" w:styleId="af1">
    <w:name w:val="annotation text"/>
    <w:basedOn w:val="a"/>
    <w:link w:val="af2"/>
    <w:unhideWhenUsed/>
    <w:rsid w:val="00D52629"/>
    <w:rPr>
      <w:sz w:val="20"/>
      <w:szCs w:val="20"/>
    </w:rPr>
  </w:style>
  <w:style w:type="character" w:customStyle="1" w:styleId="af2">
    <w:name w:val="טקסט הערה תו"/>
    <w:basedOn w:val="a0"/>
    <w:link w:val="af1"/>
    <w:rsid w:val="00D52629"/>
    <w:rPr>
      <w:rFonts w:ascii="Arial" w:hAnsi="Arial" w:cs="Arial"/>
      <w:lang w:eastAsia="he-IL"/>
    </w:rPr>
  </w:style>
  <w:style w:type="paragraph" w:styleId="af3">
    <w:name w:val="annotation subject"/>
    <w:basedOn w:val="af1"/>
    <w:next w:val="af1"/>
    <w:link w:val="af4"/>
    <w:semiHidden/>
    <w:unhideWhenUsed/>
    <w:rsid w:val="00D52629"/>
    <w:rPr>
      <w:b/>
      <w:bCs/>
    </w:rPr>
  </w:style>
  <w:style w:type="character" w:customStyle="1" w:styleId="af4">
    <w:name w:val="נושא הערה תו"/>
    <w:basedOn w:val="af2"/>
    <w:link w:val="af3"/>
    <w:semiHidden/>
    <w:rsid w:val="00D52629"/>
    <w:rPr>
      <w:rFonts w:ascii="Arial" w:hAnsi="Arial" w:cs="Arial"/>
      <w:b/>
      <w:bCs/>
      <w:lang w:eastAsia="he-IL"/>
    </w:rPr>
  </w:style>
  <w:style w:type="table" w:styleId="2-1">
    <w:name w:val="Grid Table 2 Accent 1"/>
    <w:basedOn w:val="a1"/>
    <w:uiPriority w:val="47"/>
    <w:rsid w:val="009F7B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1">
    <w:name w:val="List Table 4 Accent 1"/>
    <w:basedOn w:val="a1"/>
    <w:uiPriority w:val="49"/>
    <w:rsid w:val="009F7B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0">
    <w:name w:val="Grid Table 6 Colorful"/>
    <w:basedOn w:val="a1"/>
    <w:uiPriority w:val="51"/>
    <w:rsid w:val="0021271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5">
    <w:name w:val="TOC Heading"/>
    <w:basedOn w:val="1"/>
    <w:next w:val="a"/>
    <w:uiPriority w:val="39"/>
    <w:unhideWhenUsed/>
    <w:qFormat/>
    <w:rsid w:val="001E1D76"/>
    <w:pPr>
      <w:keepLines/>
      <w:numPr>
        <w:numId w:val="0"/>
      </w:numPr>
      <w:spacing w:after="0" w:line="259" w:lineRule="auto"/>
      <w:ind w:right="0"/>
      <w:outlineLvl w:val="9"/>
    </w:pPr>
    <w:rPr>
      <w:rFonts w:asciiTheme="majorHAnsi" w:eastAsiaTheme="majorEastAsia" w:hAnsiTheme="majorHAnsi" w:cstheme="majorBidi"/>
      <w:b w:val="0"/>
      <w:bCs w:val="0"/>
      <w:color w:val="365F91" w:themeColor="accent1" w:themeShade="BF"/>
      <w:kern w:val="0"/>
      <w:lang w:eastAsia="en-US" w:bidi="ar-SA"/>
    </w:rPr>
  </w:style>
  <w:style w:type="table" w:styleId="3-1">
    <w:name w:val="List Table 3 Accent 1"/>
    <w:basedOn w:val="a1"/>
    <w:uiPriority w:val="48"/>
    <w:rsid w:val="00E962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4-10">
    <w:name w:val="Grid Table 4 Accent 1"/>
    <w:basedOn w:val="a1"/>
    <w:uiPriority w:val="49"/>
    <w:rsid w:val="002042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1">
    <w:name w:val="Mention1"/>
    <w:basedOn w:val="a0"/>
    <w:uiPriority w:val="99"/>
    <w:semiHidden/>
    <w:unhideWhenUsed/>
    <w:rsid w:val="00841F1A"/>
    <w:rPr>
      <w:color w:val="2B579A"/>
      <w:shd w:val="clear" w:color="auto" w:fill="E6E6E6"/>
    </w:rPr>
  </w:style>
  <w:style w:type="character" w:customStyle="1" w:styleId="UnresolvedMention1">
    <w:name w:val="Unresolved Mention1"/>
    <w:basedOn w:val="a0"/>
    <w:uiPriority w:val="99"/>
    <w:semiHidden/>
    <w:unhideWhenUsed/>
    <w:rsid w:val="00B112EE"/>
    <w:rPr>
      <w:color w:val="808080"/>
      <w:shd w:val="clear" w:color="auto" w:fill="E6E6E6"/>
    </w:rPr>
  </w:style>
  <w:style w:type="paragraph" w:styleId="af6">
    <w:name w:val="Intense Quote"/>
    <w:basedOn w:val="a"/>
    <w:next w:val="a"/>
    <w:link w:val="af7"/>
    <w:uiPriority w:val="30"/>
    <w:qFormat/>
    <w:rsid w:val="007E2BC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ציטוט חזק תו"/>
    <w:basedOn w:val="a0"/>
    <w:link w:val="af6"/>
    <w:uiPriority w:val="30"/>
    <w:rsid w:val="007E2BCC"/>
    <w:rPr>
      <w:rFonts w:ascii="Arial" w:hAnsi="Arial" w:cs="Arial"/>
      <w:i/>
      <w:iCs/>
      <w:color w:val="4F81BD" w:themeColor="accent1"/>
      <w:sz w:val="24"/>
      <w:szCs w:val="24"/>
      <w:lang w:eastAsia="he-IL"/>
    </w:rPr>
  </w:style>
  <w:style w:type="paragraph" w:styleId="af8">
    <w:name w:val="Revision"/>
    <w:hidden/>
    <w:uiPriority w:val="99"/>
    <w:semiHidden/>
    <w:rsid w:val="00FB29F8"/>
    <w:rPr>
      <w:rFonts w:ascii="Arial" w:hAnsi="Arial" w:cs="Arial"/>
      <w:sz w:val="24"/>
      <w:szCs w:val="24"/>
      <w:lang w:eastAsia="he-IL"/>
    </w:rPr>
  </w:style>
  <w:style w:type="paragraph" w:customStyle="1" w:styleId="RecX">
    <w:name w:val="RecX"/>
    <w:basedOn w:val="a"/>
    <w:uiPriority w:val="99"/>
    <w:rsid w:val="00337017"/>
    <w:pPr>
      <w:numPr>
        <w:numId w:val="9"/>
      </w:numPr>
      <w:spacing w:before="120" w:beforeAutospacing="1" w:after="120" w:afterAutospacing="1"/>
      <w:jc w:val="both"/>
    </w:pPr>
    <w:rPr>
      <w:rFonts w:asciiTheme="minorBidi" w:hAnsiTheme="minorBidi" w:cstheme="minorBidi"/>
      <w:b/>
      <w:szCs w:val="20"/>
      <w:lang w:val="en-GB" w:eastAsia="en-US" w:bidi="ar-SA"/>
    </w:rPr>
  </w:style>
  <w:style w:type="paragraph" w:styleId="af9">
    <w:name w:val="No Spacing"/>
    <w:link w:val="afa"/>
    <w:uiPriority w:val="1"/>
    <w:qFormat/>
    <w:rsid w:val="00DA7246"/>
    <w:rPr>
      <w:rFonts w:asciiTheme="minorHAnsi" w:eastAsiaTheme="minorEastAsia" w:hAnsiTheme="minorHAnsi" w:cstheme="minorBidi"/>
      <w:sz w:val="22"/>
      <w:szCs w:val="22"/>
      <w:lang w:bidi="ar-SA"/>
    </w:rPr>
  </w:style>
  <w:style w:type="character" w:customStyle="1" w:styleId="afa">
    <w:name w:val="ללא מרווח תו"/>
    <w:basedOn w:val="a0"/>
    <w:link w:val="af9"/>
    <w:uiPriority w:val="1"/>
    <w:rsid w:val="00DA7246"/>
    <w:rPr>
      <w:rFonts w:asciiTheme="minorHAnsi" w:eastAsiaTheme="minorEastAsia" w:hAnsiTheme="minorHAnsi" w:cstheme="minorBidi"/>
      <w:sz w:val="22"/>
      <w:szCs w:val="22"/>
      <w:lang w:bidi="ar-SA"/>
    </w:rPr>
  </w:style>
  <w:style w:type="character" w:styleId="afb">
    <w:name w:val="Subtle Emphasis"/>
    <w:basedOn w:val="a0"/>
    <w:uiPriority w:val="19"/>
    <w:qFormat/>
    <w:rsid w:val="00944928"/>
    <w:rPr>
      <w:i/>
      <w:iCs/>
      <w:color w:val="404040" w:themeColor="text1" w:themeTint="BF"/>
    </w:rPr>
  </w:style>
  <w:style w:type="character" w:customStyle="1" w:styleId="UnresolvedMention">
    <w:name w:val="Unresolved Mention"/>
    <w:basedOn w:val="a0"/>
    <w:uiPriority w:val="99"/>
    <w:semiHidden/>
    <w:unhideWhenUsed/>
    <w:rsid w:val="005A2467"/>
    <w:rPr>
      <w:color w:val="808080"/>
      <w:shd w:val="clear" w:color="auto" w:fill="E6E6E6"/>
    </w:rPr>
  </w:style>
  <w:style w:type="table" w:styleId="5-1">
    <w:name w:val="Grid Table 5 Dark Accent 1"/>
    <w:basedOn w:val="a1"/>
    <w:uiPriority w:val="50"/>
    <w:rsid w:val="001126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HTMLCode">
    <w:name w:val="HTML Code"/>
    <w:basedOn w:val="a0"/>
    <w:uiPriority w:val="99"/>
    <w:semiHidden/>
    <w:unhideWhenUsed/>
    <w:rsid w:val="000667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643">
      <w:bodyDiv w:val="1"/>
      <w:marLeft w:val="0"/>
      <w:marRight w:val="0"/>
      <w:marTop w:val="0"/>
      <w:marBottom w:val="0"/>
      <w:divBdr>
        <w:top w:val="none" w:sz="0" w:space="0" w:color="auto"/>
        <w:left w:val="none" w:sz="0" w:space="0" w:color="auto"/>
        <w:bottom w:val="none" w:sz="0" w:space="0" w:color="auto"/>
        <w:right w:val="none" w:sz="0" w:space="0" w:color="auto"/>
      </w:divBdr>
    </w:div>
    <w:div w:id="56824665">
      <w:bodyDiv w:val="1"/>
      <w:marLeft w:val="0"/>
      <w:marRight w:val="0"/>
      <w:marTop w:val="0"/>
      <w:marBottom w:val="0"/>
      <w:divBdr>
        <w:top w:val="none" w:sz="0" w:space="0" w:color="auto"/>
        <w:left w:val="none" w:sz="0" w:space="0" w:color="auto"/>
        <w:bottom w:val="none" w:sz="0" w:space="0" w:color="auto"/>
        <w:right w:val="none" w:sz="0" w:space="0" w:color="auto"/>
      </w:divBdr>
    </w:div>
    <w:div w:id="57672256">
      <w:bodyDiv w:val="1"/>
      <w:marLeft w:val="0"/>
      <w:marRight w:val="0"/>
      <w:marTop w:val="0"/>
      <w:marBottom w:val="0"/>
      <w:divBdr>
        <w:top w:val="none" w:sz="0" w:space="0" w:color="auto"/>
        <w:left w:val="none" w:sz="0" w:space="0" w:color="auto"/>
        <w:bottom w:val="none" w:sz="0" w:space="0" w:color="auto"/>
        <w:right w:val="none" w:sz="0" w:space="0" w:color="auto"/>
      </w:divBdr>
      <w:divsChild>
        <w:div w:id="202442532">
          <w:marLeft w:val="720"/>
          <w:marRight w:val="0"/>
          <w:marTop w:val="0"/>
          <w:marBottom w:val="0"/>
          <w:divBdr>
            <w:top w:val="none" w:sz="0" w:space="0" w:color="auto"/>
            <w:left w:val="none" w:sz="0" w:space="0" w:color="auto"/>
            <w:bottom w:val="none" w:sz="0" w:space="0" w:color="auto"/>
            <w:right w:val="none" w:sz="0" w:space="0" w:color="auto"/>
          </w:divBdr>
        </w:div>
        <w:div w:id="74598791">
          <w:marLeft w:val="720"/>
          <w:marRight w:val="0"/>
          <w:marTop w:val="0"/>
          <w:marBottom w:val="0"/>
          <w:divBdr>
            <w:top w:val="none" w:sz="0" w:space="0" w:color="auto"/>
            <w:left w:val="none" w:sz="0" w:space="0" w:color="auto"/>
            <w:bottom w:val="none" w:sz="0" w:space="0" w:color="auto"/>
            <w:right w:val="none" w:sz="0" w:space="0" w:color="auto"/>
          </w:divBdr>
        </w:div>
        <w:div w:id="1688095264">
          <w:marLeft w:val="720"/>
          <w:marRight w:val="0"/>
          <w:marTop w:val="0"/>
          <w:marBottom w:val="0"/>
          <w:divBdr>
            <w:top w:val="none" w:sz="0" w:space="0" w:color="auto"/>
            <w:left w:val="none" w:sz="0" w:space="0" w:color="auto"/>
            <w:bottom w:val="none" w:sz="0" w:space="0" w:color="auto"/>
            <w:right w:val="none" w:sz="0" w:space="0" w:color="auto"/>
          </w:divBdr>
        </w:div>
        <w:div w:id="1512908964">
          <w:marLeft w:val="720"/>
          <w:marRight w:val="0"/>
          <w:marTop w:val="0"/>
          <w:marBottom w:val="0"/>
          <w:divBdr>
            <w:top w:val="none" w:sz="0" w:space="0" w:color="auto"/>
            <w:left w:val="none" w:sz="0" w:space="0" w:color="auto"/>
            <w:bottom w:val="none" w:sz="0" w:space="0" w:color="auto"/>
            <w:right w:val="none" w:sz="0" w:space="0" w:color="auto"/>
          </w:divBdr>
        </w:div>
        <w:div w:id="571082602">
          <w:marLeft w:val="720"/>
          <w:marRight w:val="0"/>
          <w:marTop w:val="0"/>
          <w:marBottom w:val="0"/>
          <w:divBdr>
            <w:top w:val="none" w:sz="0" w:space="0" w:color="auto"/>
            <w:left w:val="none" w:sz="0" w:space="0" w:color="auto"/>
            <w:bottom w:val="none" w:sz="0" w:space="0" w:color="auto"/>
            <w:right w:val="none" w:sz="0" w:space="0" w:color="auto"/>
          </w:divBdr>
        </w:div>
      </w:divsChild>
    </w:div>
    <w:div w:id="86116724">
      <w:bodyDiv w:val="1"/>
      <w:marLeft w:val="0"/>
      <w:marRight w:val="0"/>
      <w:marTop w:val="0"/>
      <w:marBottom w:val="0"/>
      <w:divBdr>
        <w:top w:val="none" w:sz="0" w:space="0" w:color="auto"/>
        <w:left w:val="none" w:sz="0" w:space="0" w:color="auto"/>
        <w:bottom w:val="none" w:sz="0" w:space="0" w:color="auto"/>
        <w:right w:val="none" w:sz="0" w:space="0" w:color="auto"/>
      </w:divBdr>
      <w:divsChild>
        <w:div w:id="1481507275">
          <w:marLeft w:val="1166"/>
          <w:marRight w:val="0"/>
          <w:marTop w:val="115"/>
          <w:marBottom w:val="0"/>
          <w:divBdr>
            <w:top w:val="none" w:sz="0" w:space="0" w:color="auto"/>
            <w:left w:val="none" w:sz="0" w:space="0" w:color="auto"/>
            <w:bottom w:val="none" w:sz="0" w:space="0" w:color="auto"/>
            <w:right w:val="none" w:sz="0" w:space="0" w:color="auto"/>
          </w:divBdr>
        </w:div>
        <w:div w:id="1455060230">
          <w:marLeft w:val="1166"/>
          <w:marRight w:val="0"/>
          <w:marTop w:val="115"/>
          <w:marBottom w:val="0"/>
          <w:divBdr>
            <w:top w:val="none" w:sz="0" w:space="0" w:color="auto"/>
            <w:left w:val="none" w:sz="0" w:space="0" w:color="auto"/>
            <w:bottom w:val="none" w:sz="0" w:space="0" w:color="auto"/>
            <w:right w:val="none" w:sz="0" w:space="0" w:color="auto"/>
          </w:divBdr>
        </w:div>
      </w:divsChild>
    </w:div>
    <w:div w:id="104086514">
      <w:bodyDiv w:val="1"/>
      <w:marLeft w:val="0"/>
      <w:marRight w:val="0"/>
      <w:marTop w:val="0"/>
      <w:marBottom w:val="0"/>
      <w:divBdr>
        <w:top w:val="none" w:sz="0" w:space="0" w:color="auto"/>
        <w:left w:val="none" w:sz="0" w:space="0" w:color="auto"/>
        <w:bottom w:val="none" w:sz="0" w:space="0" w:color="auto"/>
        <w:right w:val="none" w:sz="0" w:space="0" w:color="auto"/>
      </w:divBdr>
      <w:divsChild>
        <w:div w:id="1152795791">
          <w:marLeft w:val="547"/>
          <w:marRight w:val="0"/>
          <w:marTop w:val="134"/>
          <w:marBottom w:val="0"/>
          <w:divBdr>
            <w:top w:val="none" w:sz="0" w:space="0" w:color="auto"/>
            <w:left w:val="none" w:sz="0" w:space="0" w:color="auto"/>
            <w:bottom w:val="none" w:sz="0" w:space="0" w:color="auto"/>
            <w:right w:val="none" w:sz="0" w:space="0" w:color="auto"/>
          </w:divBdr>
        </w:div>
        <w:div w:id="917906780">
          <w:marLeft w:val="1166"/>
          <w:marRight w:val="0"/>
          <w:marTop w:val="115"/>
          <w:marBottom w:val="0"/>
          <w:divBdr>
            <w:top w:val="none" w:sz="0" w:space="0" w:color="auto"/>
            <w:left w:val="none" w:sz="0" w:space="0" w:color="auto"/>
            <w:bottom w:val="none" w:sz="0" w:space="0" w:color="auto"/>
            <w:right w:val="none" w:sz="0" w:space="0" w:color="auto"/>
          </w:divBdr>
        </w:div>
        <w:div w:id="1271232340">
          <w:marLeft w:val="1166"/>
          <w:marRight w:val="0"/>
          <w:marTop w:val="115"/>
          <w:marBottom w:val="0"/>
          <w:divBdr>
            <w:top w:val="none" w:sz="0" w:space="0" w:color="auto"/>
            <w:left w:val="none" w:sz="0" w:space="0" w:color="auto"/>
            <w:bottom w:val="none" w:sz="0" w:space="0" w:color="auto"/>
            <w:right w:val="none" w:sz="0" w:space="0" w:color="auto"/>
          </w:divBdr>
        </w:div>
      </w:divsChild>
    </w:div>
    <w:div w:id="145899488">
      <w:bodyDiv w:val="1"/>
      <w:marLeft w:val="0"/>
      <w:marRight w:val="0"/>
      <w:marTop w:val="0"/>
      <w:marBottom w:val="0"/>
      <w:divBdr>
        <w:top w:val="none" w:sz="0" w:space="0" w:color="auto"/>
        <w:left w:val="none" w:sz="0" w:space="0" w:color="auto"/>
        <w:bottom w:val="none" w:sz="0" w:space="0" w:color="auto"/>
        <w:right w:val="none" w:sz="0" w:space="0" w:color="auto"/>
      </w:divBdr>
    </w:div>
    <w:div w:id="206382165">
      <w:bodyDiv w:val="1"/>
      <w:marLeft w:val="0"/>
      <w:marRight w:val="0"/>
      <w:marTop w:val="0"/>
      <w:marBottom w:val="0"/>
      <w:divBdr>
        <w:top w:val="none" w:sz="0" w:space="0" w:color="auto"/>
        <w:left w:val="none" w:sz="0" w:space="0" w:color="auto"/>
        <w:bottom w:val="none" w:sz="0" w:space="0" w:color="auto"/>
        <w:right w:val="none" w:sz="0" w:space="0" w:color="auto"/>
      </w:divBdr>
      <w:divsChild>
        <w:div w:id="1645427675">
          <w:marLeft w:val="1166"/>
          <w:marRight w:val="0"/>
          <w:marTop w:val="115"/>
          <w:marBottom w:val="0"/>
          <w:divBdr>
            <w:top w:val="none" w:sz="0" w:space="0" w:color="auto"/>
            <w:left w:val="none" w:sz="0" w:space="0" w:color="auto"/>
            <w:bottom w:val="none" w:sz="0" w:space="0" w:color="auto"/>
            <w:right w:val="none" w:sz="0" w:space="0" w:color="auto"/>
          </w:divBdr>
        </w:div>
        <w:div w:id="1356422398">
          <w:marLeft w:val="1166"/>
          <w:marRight w:val="0"/>
          <w:marTop w:val="115"/>
          <w:marBottom w:val="0"/>
          <w:divBdr>
            <w:top w:val="none" w:sz="0" w:space="0" w:color="auto"/>
            <w:left w:val="none" w:sz="0" w:space="0" w:color="auto"/>
            <w:bottom w:val="none" w:sz="0" w:space="0" w:color="auto"/>
            <w:right w:val="none" w:sz="0" w:space="0" w:color="auto"/>
          </w:divBdr>
        </w:div>
        <w:div w:id="761607789">
          <w:marLeft w:val="1166"/>
          <w:marRight w:val="0"/>
          <w:marTop w:val="115"/>
          <w:marBottom w:val="0"/>
          <w:divBdr>
            <w:top w:val="none" w:sz="0" w:space="0" w:color="auto"/>
            <w:left w:val="none" w:sz="0" w:space="0" w:color="auto"/>
            <w:bottom w:val="none" w:sz="0" w:space="0" w:color="auto"/>
            <w:right w:val="none" w:sz="0" w:space="0" w:color="auto"/>
          </w:divBdr>
        </w:div>
      </w:divsChild>
    </w:div>
    <w:div w:id="206769938">
      <w:bodyDiv w:val="1"/>
      <w:marLeft w:val="0"/>
      <w:marRight w:val="0"/>
      <w:marTop w:val="0"/>
      <w:marBottom w:val="0"/>
      <w:divBdr>
        <w:top w:val="none" w:sz="0" w:space="0" w:color="auto"/>
        <w:left w:val="none" w:sz="0" w:space="0" w:color="auto"/>
        <w:bottom w:val="none" w:sz="0" w:space="0" w:color="auto"/>
        <w:right w:val="none" w:sz="0" w:space="0" w:color="auto"/>
      </w:divBdr>
    </w:div>
    <w:div w:id="230039129">
      <w:bodyDiv w:val="1"/>
      <w:marLeft w:val="0"/>
      <w:marRight w:val="0"/>
      <w:marTop w:val="0"/>
      <w:marBottom w:val="0"/>
      <w:divBdr>
        <w:top w:val="none" w:sz="0" w:space="0" w:color="auto"/>
        <w:left w:val="none" w:sz="0" w:space="0" w:color="auto"/>
        <w:bottom w:val="none" w:sz="0" w:space="0" w:color="auto"/>
        <w:right w:val="none" w:sz="0" w:space="0" w:color="auto"/>
      </w:divBdr>
    </w:div>
    <w:div w:id="232591200">
      <w:bodyDiv w:val="1"/>
      <w:marLeft w:val="0"/>
      <w:marRight w:val="0"/>
      <w:marTop w:val="0"/>
      <w:marBottom w:val="0"/>
      <w:divBdr>
        <w:top w:val="none" w:sz="0" w:space="0" w:color="auto"/>
        <w:left w:val="none" w:sz="0" w:space="0" w:color="auto"/>
        <w:bottom w:val="none" w:sz="0" w:space="0" w:color="auto"/>
        <w:right w:val="none" w:sz="0" w:space="0" w:color="auto"/>
      </w:divBdr>
      <w:divsChild>
        <w:div w:id="408115185">
          <w:marLeft w:val="547"/>
          <w:marRight w:val="0"/>
          <w:marTop w:val="106"/>
          <w:marBottom w:val="0"/>
          <w:divBdr>
            <w:top w:val="none" w:sz="0" w:space="0" w:color="auto"/>
            <w:left w:val="none" w:sz="0" w:space="0" w:color="auto"/>
            <w:bottom w:val="none" w:sz="0" w:space="0" w:color="auto"/>
            <w:right w:val="none" w:sz="0" w:space="0" w:color="auto"/>
          </w:divBdr>
        </w:div>
        <w:div w:id="1262103045">
          <w:marLeft w:val="1267"/>
          <w:marRight w:val="0"/>
          <w:marTop w:val="106"/>
          <w:marBottom w:val="0"/>
          <w:divBdr>
            <w:top w:val="none" w:sz="0" w:space="0" w:color="auto"/>
            <w:left w:val="none" w:sz="0" w:space="0" w:color="auto"/>
            <w:bottom w:val="none" w:sz="0" w:space="0" w:color="auto"/>
            <w:right w:val="none" w:sz="0" w:space="0" w:color="auto"/>
          </w:divBdr>
        </w:div>
        <w:div w:id="488598029">
          <w:marLeft w:val="1267"/>
          <w:marRight w:val="0"/>
          <w:marTop w:val="106"/>
          <w:marBottom w:val="0"/>
          <w:divBdr>
            <w:top w:val="none" w:sz="0" w:space="0" w:color="auto"/>
            <w:left w:val="none" w:sz="0" w:space="0" w:color="auto"/>
            <w:bottom w:val="none" w:sz="0" w:space="0" w:color="auto"/>
            <w:right w:val="none" w:sz="0" w:space="0" w:color="auto"/>
          </w:divBdr>
        </w:div>
      </w:divsChild>
    </w:div>
    <w:div w:id="238097539">
      <w:bodyDiv w:val="1"/>
      <w:marLeft w:val="0"/>
      <w:marRight w:val="0"/>
      <w:marTop w:val="0"/>
      <w:marBottom w:val="0"/>
      <w:divBdr>
        <w:top w:val="none" w:sz="0" w:space="0" w:color="auto"/>
        <w:left w:val="none" w:sz="0" w:space="0" w:color="auto"/>
        <w:bottom w:val="none" w:sz="0" w:space="0" w:color="auto"/>
        <w:right w:val="none" w:sz="0" w:space="0" w:color="auto"/>
      </w:divBdr>
      <w:divsChild>
        <w:div w:id="1515725660">
          <w:marLeft w:val="547"/>
          <w:marRight w:val="0"/>
          <w:marTop w:val="106"/>
          <w:marBottom w:val="0"/>
          <w:divBdr>
            <w:top w:val="none" w:sz="0" w:space="0" w:color="auto"/>
            <w:left w:val="none" w:sz="0" w:space="0" w:color="auto"/>
            <w:bottom w:val="none" w:sz="0" w:space="0" w:color="auto"/>
            <w:right w:val="none" w:sz="0" w:space="0" w:color="auto"/>
          </w:divBdr>
        </w:div>
        <w:div w:id="174805958">
          <w:marLeft w:val="1267"/>
          <w:marRight w:val="0"/>
          <w:marTop w:val="106"/>
          <w:marBottom w:val="0"/>
          <w:divBdr>
            <w:top w:val="none" w:sz="0" w:space="0" w:color="auto"/>
            <w:left w:val="none" w:sz="0" w:space="0" w:color="auto"/>
            <w:bottom w:val="none" w:sz="0" w:space="0" w:color="auto"/>
            <w:right w:val="none" w:sz="0" w:space="0" w:color="auto"/>
          </w:divBdr>
        </w:div>
        <w:div w:id="2125154413">
          <w:marLeft w:val="1267"/>
          <w:marRight w:val="0"/>
          <w:marTop w:val="106"/>
          <w:marBottom w:val="0"/>
          <w:divBdr>
            <w:top w:val="none" w:sz="0" w:space="0" w:color="auto"/>
            <w:left w:val="none" w:sz="0" w:space="0" w:color="auto"/>
            <w:bottom w:val="none" w:sz="0" w:space="0" w:color="auto"/>
            <w:right w:val="none" w:sz="0" w:space="0" w:color="auto"/>
          </w:divBdr>
        </w:div>
        <w:div w:id="706374564">
          <w:marLeft w:val="1267"/>
          <w:marRight w:val="0"/>
          <w:marTop w:val="106"/>
          <w:marBottom w:val="0"/>
          <w:divBdr>
            <w:top w:val="none" w:sz="0" w:space="0" w:color="auto"/>
            <w:left w:val="none" w:sz="0" w:space="0" w:color="auto"/>
            <w:bottom w:val="none" w:sz="0" w:space="0" w:color="auto"/>
            <w:right w:val="none" w:sz="0" w:space="0" w:color="auto"/>
          </w:divBdr>
        </w:div>
      </w:divsChild>
    </w:div>
    <w:div w:id="265040713">
      <w:bodyDiv w:val="1"/>
      <w:marLeft w:val="0"/>
      <w:marRight w:val="0"/>
      <w:marTop w:val="0"/>
      <w:marBottom w:val="0"/>
      <w:divBdr>
        <w:top w:val="none" w:sz="0" w:space="0" w:color="auto"/>
        <w:left w:val="none" w:sz="0" w:space="0" w:color="auto"/>
        <w:bottom w:val="none" w:sz="0" w:space="0" w:color="auto"/>
        <w:right w:val="none" w:sz="0" w:space="0" w:color="auto"/>
      </w:divBdr>
    </w:div>
    <w:div w:id="286745444">
      <w:bodyDiv w:val="1"/>
      <w:marLeft w:val="0"/>
      <w:marRight w:val="0"/>
      <w:marTop w:val="0"/>
      <w:marBottom w:val="0"/>
      <w:divBdr>
        <w:top w:val="none" w:sz="0" w:space="0" w:color="auto"/>
        <w:left w:val="none" w:sz="0" w:space="0" w:color="auto"/>
        <w:bottom w:val="none" w:sz="0" w:space="0" w:color="auto"/>
        <w:right w:val="none" w:sz="0" w:space="0" w:color="auto"/>
      </w:divBdr>
    </w:div>
    <w:div w:id="319231833">
      <w:bodyDiv w:val="1"/>
      <w:marLeft w:val="0"/>
      <w:marRight w:val="0"/>
      <w:marTop w:val="0"/>
      <w:marBottom w:val="0"/>
      <w:divBdr>
        <w:top w:val="none" w:sz="0" w:space="0" w:color="auto"/>
        <w:left w:val="none" w:sz="0" w:space="0" w:color="auto"/>
        <w:bottom w:val="none" w:sz="0" w:space="0" w:color="auto"/>
        <w:right w:val="none" w:sz="0" w:space="0" w:color="auto"/>
      </w:divBdr>
    </w:div>
    <w:div w:id="353385588">
      <w:bodyDiv w:val="1"/>
      <w:marLeft w:val="0"/>
      <w:marRight w:val="0"/>
      <w:marTop w:val="0"/>
      <w:marBottom w:val="0"/>
      <w:divBdr>
        <w:top w:val="none" w:sz="0" w:space="0" w:color="auto"/>
        <w:left w:val="none" w:sz="0" w:space="0" w:color="auto"/>
        <w:bottom w:val="none" w:sz="0" w:space="0" w:color="auto"/>
        <w:right w:val="none" w:sz="0" w:space="0" w:color="auto"/>
      </w:divBdr>
      <w:divsChild>
        <w:div w:id="2106992759">
          <w:marLeft w:val="1166"/>
          <w:marRight w:val="0"/>
          <w:marTop w:val="115"/>
          <w:marBottom w:val="0"/>
          <w:divBdr>
            <w:top w:val="none" w:sz="0" w:space="0" w:color="auto"/>
            <w:left w:val="none" w:sz="0" w:space="0" w:color="auto"/>
            <w:bottom w:val="none" w:sz="0" w:space="0" w:color="auto"/>
            <w:right w:val="none" w:sz="0" w:space="0" w:color="auto"/>
          </w:divBdr>
        </w:div>
        <w:div w:id="2018262087">
          <w:marLeft w:val="1800"/>
          <w:marRight w:val="0"/>
          <w:marTop w:val="96"/>
          <w:marBottom w:val="0"/>
          <w:divBdr>
            <w:top w:val="none" w:sz="0" w:space="0" w:color="auto"/>
            <w:left w:val="none" w:sz="0" w:space="0" w:color="auto"/>
            <w:bottom w:val="none" w:sz="0" w:space="0" w:color="auto"/>
            <w:right w:val="none" w:sz="0" w:space="0" w:color="auto"/>
          </w:divBdr>
        </w:div>
      </w:divsChild>
    </w:div>
    <w:div w:id="438065584">
      <w:bodyDiv w:val="1"/>
      <w:marLeft w:val="0"/>
      <w:marRight w:val="0"/>
      <w:marTop w:val="0"/>
      <w:marBottom w:val="0"/>
      <w:divBdr>
        <w:top w:val="none" w:sz="0" w:space="0" w:color="auto"/>
        <w:left w:val="none" w:sz="0" w:space="0" w:color="auto"/>
        <w:bottom w:val="none" w:sz="0" w:space="0" w:color="auto"/>
        <w:right w:val="none" w:sz="0" w:space="0" w:color="auto"/>
      </w:divBdr>
    </w:div>
    <w:div w:id="451019314">
      <w:bodyDiv w:val="1"/>
      <w:marLeft w:val="0"/>
      <w:marRight w:val="0"/>
      <w:marTop w:val="0"/>
      <w:marBottom w:val="0"/>
      <w:divBdr>
        <w:top w:val="none" w:sz="0" w:space="0" w:color="auto"/>
        <w:left w:val="none" w:sz="0" w:space="0" w:color="auto"/>
        <w:bottom w:val="none" w:sz="0" w:space="0" w:color="auto"/>
        <w:right w:val="none" w:sz="0" w:space="0" w:color="auto"/>
      </w:divBdr>
      <w:divsChild>
        <w:div w:id="1381595184">
          <w:marLeft w:val="547"/>
          <w:marRight w:val="0"/>
          <w:marTop w:val="134"/>
          <w:marBottom w:val="0"/>
          <w:divBdr>
            <w:top w:val="none" w:sz="0" w:space="0" w:color="auto"/>
            <w:left w:val="none" w:sz="0" w:space="0" w:color="auto"/>
            <w:bottom w:val="none" w:sz="0" w:space="0" w:color="auto"/>
            <w:right w:val="none" w:sz="0" w:space="0" w:color="auto"/>
          </w:divBdr>
        </w:div>
        <w:div w:id="1990749229">
          <w:marLeft w:val="1166"/>
          <w:marRight w:val="0"/>
          <w:marTop w:val="115"/>
          <w:marBottom w:val="0"/>
          <w:divBdr>
            <w:top w:val="none" w:sz="0" w:space="0" w:color="auto"/>
            <w:left w:val="none" w:sz="0" w:space="0" w:color="auto"/>
            <w:bottom w:val="none" w:sz="0" w:space="0" w:color="auto"/>
            <w:right w:val="none" w:sz="0" w:space="0" w:color="auto"/>
          </w:divBdr>
        </w:div>
        <w:div w:id="265895216">
          <w:marLeft w:val="1166"/>
          <w:marRight w:val="0"/>
          <w:marTop w:val="115"/>
          <w:marBottom w:val="0"/>
          <w:divBdr>
            <w:top w:val="none" w:sz="0" w:space="0" w:color="auto"/>
            <w:left w:val="none" w:sz="0" w:space="0" w:color="auto"/>
            <w:bottom w:val="none" w:sz="0" w:space="0" w:color="auto"/>
            <w:right w:val="none" w:sz="0" w:space="0" w:color="auto"/>
          </w:divBdr>
        </w:div>
        <w:div w:id="48312940">
          <w:marLeft w:val="1166"/>
          <w:marRight w:val="0"/>
          <w:marTop w:val="115"/>
          <w:marBottom w:val="0"/>
          <w:divBdr>
            <w:top w:val="none" w:sz="0" w:space="0" w:color="auto"/>
            <w:left w:val="none" w:sz="0" w:space="0" w:color="auto"/>
            <w:bottom w:val="none" w:sz="0" w:space="0" w:color="auto"/>
            <w:right w:val="none" w:sz="0" w:space="0" w:color="auto"/>
          </w:divBdr>
        </w:div>
        <w:div w:id="17657006">
          <w:marLeft w:val="1166"/>
          <w:marRight w:val="0"/>
          <w:marTop w:val="115"/>
          <w:marBottom w:val="0"/>
          <w:divBdr>
            <w:top w:val="none" w:sz="0" w:space="0" w:color="auto"/>
            <w:left w:val="none" w:sz="0" w:space="0" w:color="auto"/>
            <w:bottom w:val="none" w:sz="0" w:space="0" w:color="auto"/>
            <w:right w:val="none" w:sz="0" w:space="0" w:color="auto"/>
          </w:divBdr>
        </w:div>
        <w:div w:id="1743673615">
          <w:marLeft w:val="1800"/>
          <w:marRight w:val="0"/>
          <w:marTop w:val="106"/>
          <w:marBottom w:val="0"/>
          <w:divBdr>
            <w:top w:val="none" w:sz="0" w:space="0" w:color="auto"/>
            <w:left w:val="none" w:sz="0" w:space="0" w:color="auto"/>
            <w:bottom w:val="none" w:sz="0" w:space="0" w:color="auto"/>
            <w:right w:val="none" w:sz="0" w:space="0" w:color="auto"/>
          </w:divBdr>
        </w:div>
        <w:div w:id="798957461">
          <w:marLeft w:val="1166"/>
          <w:marRight w:val="0"/>
          <w:marTop w:val="115"/>
          <w:marBottom w:val="0"/>
          <w:divBdr>
            <w:top w:val="none" w:sz="0" w:space="0" w:color="auto"/>
            <w:left w:val="none" w:sz="0" w:space="0" w:color="auto"/>
            <w:bottom w:val="none" w:sz="0" w:space="0" w:color="auto"/>
            <w:right w:val="none" w:sz="0" w:space="0" w:color="auto"/>
          </w:divBdr>
        </w:div>
      </w:divsChild>
    </w:div>
    <w:div w:id="482284795">
      <w:bodyDiv w:val="1"/>
      <w:marLeft w:val="0"/>
      <w:marRight w:val="0"/>
      <w:marTop w:val="0"/>
      <w:marBottom w:val="0"/>
      <w:divBdr>
        <w:top w:val="none" w:sz="0" w:space="0" w:color="auto"/>
        <w:left w:val="none" w:sz="0" w:space="0" w:color="auto"/>
        <w:bottom w:val="none" w:sz="0" w:space="0" w:color="auto"/>
        <w:right w:val="none" w:sz="0" w:space="0" w:color="auto"/>
      </w:divBdr>
      <w:divsChild>
        <w:div w:id="985427372">
          <w:marLeft w:val="547"/>
          <w:marRight w:val="0"/>
          <w:marTop w:val="134"/>
          <w:marBottom w:val="0"/>
          <w:divBdr>
            <w:top w:val="none" w:sz="0" w:space="0" w:color="auto"/>
            <w:left w:val="none" w:sz="0" w:space="0" w:color="auto"/>
            <w:bottom w:val="none" w:sz="0" w:space="0" w:color="auto"/>
            <w:right w:val="none" w:sz="0" w:space="0" w:color="auto"/>
          </w:divBdr>
        </w:div>
        <w:div w:id="30158318">
          <w:marLeft w:val="1166"/>
          <w:marRight w:val="0"/>
          <w:marTop w:val="115"/>
          <w:marBottom w:val="0"/>
          <w:divBdr>
            <w:top w:val="none" w:sz="0" w:space="0" w:color="auto"/>
            <w:left w:val="none" w:sz="0" w:space="0" w:color="auto"/>
            <w:bottom w:val="none" w:sz="0" w:space="0" w:color="auto"/>
            <w:right w:val="none" w:sz="0" w:space="0" w:color="auto"/>
          </w:divBdr>
        </w:div>
        <w:div w:id="514349787">
          <w:marLeft w:val="1166"/>
          <w:marRight w:val="0"/>
          <w:marTop w:val="115"/>
          <w:marBottom w:val="0"/>
          <w:divBdr>
            <w:top w:val="none" w:sz="0" w:space="0" w:color="auto"/>
            <w:left w:val="none" w:sz="0" w:space="0" w:color="auto"/>
            <w:bottom w:val="none" w:sz="0" w:space="0" w:color="auto"/>
            <w:right w:val="none" w:sz="0" w:space="0" w:color="auto"/>
          </w:divBdr>
        </w:div>
      </w:divsChild>
    </w:div>
    <w:div w:id="528184344">
      <w:bodyDiv w:val="1"/>
      <w:marLeft w:val="0"/>
      <w:marRight w:val="0"/>
      <w:marTop w:val="0"/>
      <w:marBottom w:val="0"/>
      <w:divBdr>
        <w:top w:val="none" w:sz="0" w:space="0" w:color="auto"/>
        <w:left w:val="none" w:sz="0" w:space="0" w:color="auto"/>
        <w:bottom w:val="none" w:sz="0" w:space="0" w:color="auto"/>
        <w:right w:val="none" w:sz="0" w:space="0" w:color="auto"/>
      </w:divBdr>
    </w:div>
    <w:div w:id="531260062">
      <w:bodyDiv w:val="1"/>
      <w:marLeft w:val="0"/>
      <w:marRight w:val="0"/>
      <w:marTop w:val="0"/>
      <w:marBottom w:val="0"/>
      <w:divBdr>
        <w:top w:val="none" w:sz="0" w:space="0" w:color="auto"/>
        <w:left w:val="none" w:sz="0" w:space="0" w:color="auto"/>
        <w:bottom w:val="none" w:sz="0" w:space="0" w:color="auto"/>
        <w:right w:val="none" w:sz="0" w:space="0" w:color="auto"/>
      </w:divBdr>
      <w:divsChild>
        <w:div w:id="1047685626">
          <w:marLeft w:val="547"/>
          <w:marRight w:val="0"/>
          <w:marTop w:val="134"/>
          <w:marBottom w:val="0"/>
          <w:divBdr>
            <w:top w:val="none" w:sz="0" w:space="0" w:color="auto"/>
            <w:left w:val="none" w:sz="0" w:space="0" w:color="auto"/>
            <w:bottom w:val="none" w:sz="0" w:space="0" w:color="auto"/>
            <w:right w:val="none" w:sz="0" w:space="0" w:color="auto"/>
          </w:divBdr>
        </w:div>
        <w:div w:id="955018101">
          <w:marLeft w:val="1166"/>
          <w:marRight w:val="0"/>
          <w:marTop w:val="115"/>
          <w:marBottom w:val="0"/>
          <w:divBdr>
            <w:top w:val="none" w:sz="0" w:space="0" w:color="auto"/>
            <w:left w:val="none" w:sz="0" w:space="0" w:color="auto"/>
            <w:bottom w:val="none" w:sz="0" w:space="0" w:color="auto"/>
            <w:right w:val="none" w:sz="0" w:space="0" w:color="auto"/>
          </w:divBdr>
        </w:div>
        <w:div w:id="213587769">
          <w:marLeft w:val="1166"/>
          <w:marRight w:val="0"/>
          <w:marTop w:val="115"/>
          <w:marBottom w:val="0"/>
          <w:divBdr>
            <w:top w:val="none" w:sz="0" w:space="0" w:color="auto"/>
            <w:left w:val="none" w:sz="0" w:space="0" w:color="auto"/>
            <w:bottom w:val="none" w:sz="0" w:space="0" w:color="auto"/>
            <w:right w:val="none" w:sz="0" w:space="0" w:color="auto"/>
          </w:divBdr>
        </w:div>
        <w:div w:id="2137524746">
          <w:marLeft w:val="1166"/>
          <w:marRight w:val="0"/>
          <w:marTop w:val="115"/>
          <w:marBottom w:val="0"/>
          <w:divBdr>
            <w:top w:val="none" w:sz="0" w:space="0" w:color="auto"/>
            <w:left w:val="none" w:sz="0" w:space="0" w:color="auto"/>
            <w:bottom w:val="none" w:sz="0" w:space="0" w:color="auto"/>
            <w:right w:val="none" w:sz="0" w:space="0" w:color="auto"/>
          </w:divBdr>
        </w:div>
      </w:divsChild>
    </w:div>
    <w:div w:id="562956033">
      <w:bodyDiv w:val="1"/>
      <w:marLeft w:val="0"/>
      <w:marRight w:val="0"/>
      <w:marTop w:val="0"/>
      <w:marBottom w:val="0"/>
      <w:divBdr>
        <w:top w:val="none" w:sz="0" w:space="0" w:color="auto"/>
        <w:left w:val="none" w:sz="0" w:space="0" w:color="auto"/>
        <w:bottom w:val="none" w:sz="0" w:space="0" w:color="auto"/>
        <w:right w:val="none" w:sz="0" w:space="0" w:color="auto"/>
      </w:divBdr>
      <w:divsChild>
        <w:div w:id="2039232424">
          <w:marLeft w:val="547"/>
          <w:marRight w:val="0"/>
          <w:marTop w:val="134"/>
          <w:marBottom w:val="0"/>
          <w:divBdr>
            <w:top w:val="none" w:sz="0" w:space="0" w:color="auto"/>
            <w:left w:val="none" w:sz="0" w:space="0" w:color="auto"/>
            <w:bottom w:val="none" w:sz="0" w:space="0" w:color="auto"/>
            <w:right w:val="none" w:sz="0" w:space="0" w:color="auto"/>
          </w:divBdr>
        </w:div>
        <w:div w:id="904023930">
          <w:marLeft w:val="1166"/>
          <w:marRight w:val="0"/>
          <w:marTop w:val="115"/>
          <w:marBottom w:val="0"/>
          <w:divBdr>
            <w:top w:val="none" w:sz="0" w:space="0" w:color="auto"/>
            <w:left w:val="none" w:sz="0" w:space="0" w:color="auto"/>
            <w:bottom w:val="none" w:sz="0" w:space="0" w:color="auto"/>
            <w:right w:val="none" w:sz="0" w:space="0" w:color="auto"/>
          </w:divBdr>
        </w:div>
      </w:divsChild>
    </w:div>
    <w:div w:id="592126247">
      <w:bodyDiv w:val="1"/>
      <w:marLeft w:val="0"/>
      <w:marRight w:val="0"/>
      <w:marTop w:val="0"/>
      <w:marBottom w:val="0"/>
      <w:divBdr>
        <w:top w:val="none" w:sz="0" w:space="0" w:color="auto"/>
        <w:left w:val="none" w:sz="0" w:space="0" w:color="auto"/>
        <w:bottom w:val="none" w:sz="0" w:space="0" w:color="auto"/>
        <w:right w:val="none" w:sz="0" w:space="0" w:color="auto"/>
      </w:divBdr>
      <w:divsChild>
        <w:div w:id="166947719">
          <w:marLeft w:val="547"/>
          <w:marRight w:val="0"/>
          <w:marTop w:val="106"/>
          <w:marBottom w:val="0"/>
          <w:divBdr>
            <w:top w:val="none" w:sz="0" w:space="0" w:color="auto"/>
            <w:left w:val="none" w:sz="0" w:space="0" w:color="auto"/>
            <w:bottom w:val="none" w:sz="0" w:space="0" w:color="auto"/>
            <w:right w:val="none" w:sz="0" w:space="0" w:color="auto"/>
          </w:divBdr>
        </w:div>
        <w:div w:id="972491225">
          <w:marLeft w:val="1166"/>
          <w:marRight w:val="0"/>
          <w:marTop w:val="86"/>
          <w:marBottom w:val="0"/>
          <w:divBdr>
            <w:top w:val="none" w:sz="0" w:space="0" w:color="auto"/>
            <w:left w:val="none" w:sz="0" w:space="0" w:color="auto"/>
            <w:bottom w:val="none" w:sz="0" w:space="0" w:color="auto"/>
            <w:right w:val="none" w:sz="0" w:space="0" w:color="auto"/>
          </w:divBdr>
        </w:div>
        <w:div w:id="1524636247">
          <w:marLeft w:val="547"/>
          <w:marRight w:val="0"/>
          <w:marTop w:val="106"/>
          <w:marBottom w:val="0"/>
          <w:divBdr>
            <w:top w:val="none" w:sz="0" w:space="0" w:color="auto"/>
            <w:left w:val="none" w:sz="0" w:space="0" w:color="auto"/>
            <w:bottom w:val="none" w:sz="0" w:space="0" w:color="auto"/>
            <w:right w:val="none" w:sz="0" w:space="0" w:color="auto"/>
          </w:divBdr>
        </w:div>
        <w:div w:id="85543738">
          <w:marLeft w:val="547"/>
          <w:marRight w:val="0"/>
          <w:marTop w:val="106"/>
          <w:marBottom w:val="0"/>
          <w:divBdr>
            <w:top w:val="none" w:sz="0" w:space="0" w:color="auto"/>
            <w:left w:val="none" w:sz="0" w:space="0" w:color="auto"/>
            <w:bottom w:val="none" w:sz="0" w:space="0" w:color="auto"/>
            <w:right w:val="none" w:sz="0" w:space="0" w:color="auto"/>
          </w:divBdr>
        </w:div>
        <w:div w:id="117648665">
          <w:marLeft w:val="1166"/>
          <w:marRight w:val="0"/>
          <w:marTop w:val="86"/>
          <w:marBottom w:val="0"/>
          <w:divBdr>
            <w:top w:val="none" w:sz="0" w:space="0" w:color="auto"/>
            <w:left w:val="none" w:sz="0" w:space="0" w:color="auto"/>
            <w:bottom w:val="none" w:sz="0" w:space="0" w:color="auto"/>
            <w:right w:val="none" w:sz="0" w:space="0" w:color="auto"/>
          </w:divBdr>
        </w:div>
      </w:divsChild>
    </w:div>
    <w:div w:id="609506512">
      <w:bodyDiv w:val="1"/>
      <w:marLeft w:val="0"/>
      <w:marRight w:val="0"/>
      <w:marTop w:val="0"/>
      <w:marBottom w:val="0"/>
      <w:divBdr>
        <w:top w:val="none" w:sz="0" w:space="0" w:color="auto"/>
        <w:left w:val="none" w:sz="0" w:space="0" w:color="auto"/>
        <w:bottom w:val="none" w:sz="0" w:space="0" w:color="auto"/>
        <w:right w:val="none" w:sz="0" w:space="0" w:color="auto"/>
      </w:divBdr>
      <w:divsChild>
        <w:div w:id="1311714623">
          <w:marLeft w:val="547"/>
          <w:marRight w:val="0"/>
          <w:marTop w:val="134"/>
          <w:marBottom w:val="0"/>
          <w:divBdr>
            <w:top w:val="none" w:sz="0" w:space="0" w:color="auto"/>
            <w:left w:val="none" w:sz="0" w:space="0" w:color="auto"/>
            <w:bottom w:val="none" w:sz="0" w:space="0" w:color="auto"/>
            <w:right w:val="none" w:sz="0" w:space="0" w:color="auto"/>
          </w:divBdr>
        </w:div>
        <w:div w:id="1368871629">
          <w:marLeft w:val="1166"/>
          <w:marRight w:val="0"/>
          <w:marTop w:val="115"/>
          <w:marBottom w:val="0"/>
          <w:divBdr>
            <w:top w:val="none" w:sz="0" w:space="0" w:color="auto"/>
            <w:left w:val="none" w:sz="0" w:space="0" w:color="auto"/>
            <w:bottom w:val="none" w:sz="0" w:space="0" w:color="auto"/>
            <w:right w:val="none" w:sz="0" w:space="0" w:color="auto"/>
          </w:divBdr>
        </w:div>
        <w:div w:id="629016794">
          <w:marLeft w:val="1166"/>
          <w:marRight w:val="0"/>
          <w:marTop w:val="115"/>
          <w:marBottom w:val="0"/>
          <w:divBdr>
            <w:top w:val="none" w:sz="0" w:space="0" w:color="auto"/>
            <w:left w:val="none" w:sz="0" w:space="0" w:color="auto"/>
            <w:bottom w:val="none" w:sz="0" w:space="0" w:color="auto"/>
            <w:right w:val="none" w:sz="0" w:space="0" w:color="auto"/>
          </w:divBdr>
        </w:div>
      </w:divsChild>
    </w:div>
    <w:div w:id="650982359">
      <w:bodyDiv w:val="1"/>
      <w:marLeft w:val="0"/>
      <w:marRight w:val="0"/>
      <w:marTop w:val="0"/>
      <w:marBottom w:val="0"/>
      <w:divBdr>
        <w:top w:val="none" w:sz="0" w:space="0" w:color="auto"/>
        <w:left w:val="none" w:sz="0" w:space="0" w:color="auto"/>
        <w:bottom w:val="none" w:sz="0" w:space="0" w:color="auto"/>
        <w:right w:val="none" w:sz="0" w:space="0" w:color="auto"/>
      </w:divBdr>
    </w:div>
    <w:div w:id="655426517">
      <w:bodyDiv w:val="1"/>
      <w:marLeft w:val="0"/>
      <w:marRight w:val="0"/>
      <w:marTop w:val="0"/>
      <w:marBottom w:val="0"/>
      <w:divBdr>
        <w:top w:val="none" w:sz="0" w:space="0" w:color="auto"/>
        <w:left w:val="none" w:sz="0" w:space="0" w:color="auto"/>
        <w:bottom w:val="none" w:sz="0" w:space="0" w:color="auto"/>
        <w:right w:val="none" w:sz="0" w:space="0" w:color="auto"/>
      </w:divBdr>
      <w:divsChild>
        <w:div w:id="799497670">
          <w:marLeft w:val="547"/>
          <w:marRight w:val="0"/>
          <w:marTop w:val="134"/>
          <w:marBottom w:val="0"/>
          <w:divBdr>
            <w:top w:val="none" w:sz="0" w:space="0" w:color="auto"/>
            <w:left w:val="none" w:sz="0" w:space="0" w:color="auto"/>
            <w:bottom w:val="none" w:sz="0" w:space="0" w:color="auto"/>
            <w:right w:val="none" w:sz="0" w:space="0" w:color="auto"/>
          </w:divBdr>
        </w:div>
        <w:div w:id="205021588">
          <w:marLeft w:val="1166"/>
          <w:marRight w:val="0"/>
          <w:marTop w:val="115"/>
          <w:marBottom w:val="0"/>
          <w:divBdr>
            <w:top w:val="none" w:sz="0" w:space="0" w:color="auto"/>
            <w:left w:val="none" w:sz="0" w:space="0" w:color="auto"/>
            <w:bottom w:val="none" w:sz="0" w:space="0" w:color="auto"/>
            <w:right w:val="none" w:sz="0" w:space="0" w:color="auto"/>
          </w:divBdr>
        </w:div>
        <w:div w:id="237980151">
          <w:marLeft w:val="1166"/>
          <w:marRight w:val="0"/>
          <w:marTop w:val="115"/>
          <w:marBottom w:val="0"/>
          <w:divBdr>
            <w:top w:val="none" w:sz="0" w:space="0" w:color="auto"/>
            <w:left w:val="none" w:sz="0" w:space="0" w:color="auto"/>
            <w:bottom w:val="none" w:sz="0" w:space="0" w:color="auto"/>
            <w:right w:val="none" w:sz="0" w:space="0" w:color="auto"/>
          </w:divBdr>
        </w:div>
        <w:div w:id="862980776">
          <w:marLeft w:val="1166"/>
          <w:marRight w:val="0"/>
          <w:marTop w:val="115"/>
          <w:marBottom w:val="0"/>
          <w:divBdr>
            <w:top w:val="none" w:sz="0" w:space="0" w:color="auto"/>
            <w:left w:val="none" w:sz="0" w:space="0" w:color="auto"/>
            <w:bottom w:val="none" w:sz="0" w:space="0" w:color="auto"/>
            <w:right w:val="none" w:sz="0" w:space="0" w:color="auto"/>
          </w:divBdr>
        </w:div>
        <w:div w:id="1546523222">
          <w:marLeft w:val="1166"/>
          <w:marRight w:val="0"/>
          <w:marTop w:val="115"/>
          <w:marBottom w:val="0"/>
          <w:divBdr>
            <w:top w:val="none" w:sz="0" w:space="0" w:color="auto"/>
            <w:left w:val="none" w:sz="0" w:space="0" w:color="auto"/>
            <w:bottom w:val="none" w:sz="0" w:space="0" w:color="auto"/>
            <w:right w:val="none" w:sz="0" w:space="0" w:color="auto"/>
          </w:divBdr>
        </w:div>
        <w:div w:id="2090078387">
          <w:marLeft w:val="1166"/>
          <w:marRight w:val="0"/>
          <w:marTop w:val="115"/>
          <w:marBottom w:val="0"/>
          <w:divBdr>
            <w:top w:val="none" w:sz="0" w:space="0" w:color="auto"/>
            <w:left w:val="none" w:sz="0" w:space="0" w:color="auto"/>
            <w:bottom w:val="none" w:sz="0" w:space="0" w:color="auto"/>
            <w:right w:val="none" w:sz="0" w:space="0" w:color="auto"/>
          </w:divBdr>
        </w:div>
        <w:div w:id="995568328">
          <w:marLeft w:val="547"/>
          <w:marRight w:val="0"/>
          <w:marTop w:val="134"/>
          <w:marBottom w:val="0"/>
          <w:divBdr>
            <w:top w:val="none" w:sz="0" w:space="0" w:color="auto"/>
            <w:left w:val="none" w:sz="0" w:space="0" w:color="auto"/>
            <w:bottom w:val="none" w:sz="0" w:space="0" w:color="auto"/>
            <w:right w:val="none" w:sz="0" w:space="0" w:color="auto"/>
          </w:divBdr>
        </w:div>
        <w:div w:id="1434782497">
          <w:marLeft w:val="1166"/>
          <w:marRight w:val="0"/>
          <w:marTop w:val="115"/>
          <w:marBottom w:val="0"/>
          <w:divBdr>
            <w:top w:val="none" w:sz="0" w:space="0" w:color="auto"/>
            <w:left w:val="none" w:sz="0" w:space="0" w:color="auto"/>
            <w:bottom w:val="none" w:sz="0" w:space="0" w:color="auto"/>
            <w:right w:val="none" w:sz="0" w:space="0" w:color="auto"/>
          </w:divBdr>
        </w:div>
        <w:div w:id="1858225505">
          <w:marLeft w:val="1166"/>
          <w:marRight w:val="0"/>
          <w:marTop w:val="115"/>
          <w:marBottom w:val="0"/>
          <w:divBdr>
            <w:top w:val="none" w:sz="0" w:space="0" w:color="auto"/>
            <w:left w:val="none" w:sz="0" w:space="0" w:color="auto"/>
            <w:bottom w:val="none" w:sz="0" w:space="0" w:color="auto"/>
            <w:right w:val="none" w:sz="0" w:space="0" w:color="auto"/>
          </w:divBdr>
        </w:div>
        <w:div w:id="991055842">
          <w:marLeft w:val="1166"/>
          <w:marRight w:val="0"/>
          <w:marTop w:val="115"/>
          <w:marBottom w:val="0"/>
          <w:divBdr>
            <w:top w:val="none" w:sz="0" w:space="0" w:color="auto"/>
            <w:left w:val="none" w:sz="0" w:space="0" w:color="auto"/>
            <w:bottom w:val="none" w:sz="0" w:space="0" w:color="auto"/>
            <w:right w:val="none" w:sz="0" w:space="0" w:color="auto"/>
          </w:divBdr>
        </w:div>
        <w:div w:id="593898500">
          <w:marLeft w:val="1800"/>
          <w:marRight w:val="0"/>
          <w:marTop w:val="115"/>
          <w:marBottom w:val="0"/>
          <w:divBdr>
            <w:top w:val="none" w:sz="0" w:space="0" w:color="auto"/>
            <w:left w:val="none" w:sz="0" w:space="0" w:color="auto"/>
            <w:bottom w:val="none" w:sz="0" w:space="0" w:color="auto"/>
            <w:right w:val="none" w:sz="0" w:space="0" w:color="auto"/>
          </w:divBdr>
        </w:div>
        <w:div w:id="850796660">
          <w:marLeft w:val="1800"/>
          <w:marRight w:val="0"/>
          <w:marTop w:val="115"/>
          <w:marBottom w:val="0"/>
          <w:divBdr>
            <w:top w:val="none" w:sz="0" w:space="0" w:color="auto"/>
            <w:left w:val="none" w:sz="0" w:space="0" w:color="auto"/>
            <w:bottom w:val="none" w:sz="0" w:space="0" w:color="auto"/>
            <w:right w:val="none" w:sz="0" w:space="0" w:color="auto"/>
          </w:divBdr>
        </w:div>
        <w:div w:id="147325869">
          <w:marLeft w:val="1166"/>
          <w:marRight w:val="0"/>
          <w:marTop w:val="115"/>
          <w:marBottom w:val="0"/>
          <w:divBdr>
            <w:top w:val="none" w:sz="0" w:space="0" w:color="auto"/>
            <w:left w:val="none" w:sz="0" w:space="0" w:color="auto"/>
            <w:bottom w:val="none" w:sz="0" w:space="0" w:color="auto"/>
            <w:right w:val="none" w:sz="0" w:space="0" w:color="auto"/>
          </w:divBdr>
        </w:div>
        <w:div w:id="87191189">
          <w:marLeft w:val="1166"/>
          <w:marRight w:val="0"/>
          <w:marTop w:val="115"/>
          <w:marBottom w:val="0"/>
          <w:divBdr>
            <w:top w:val="none" w:sz="0" w:space="0" w:color="auto"/>
            <w:left w:val="none" w:sz="0" w:space="0" w:color="auto"/>
            <w:bottom w:val="none" w:sz="0" w:space="0" w:color="auto"/>
            <w:right w:val="none" w:sz="0" w:space="0" w:color="auto"/>
          </w:divBdr>
        </w:div>
        <w:div w:id="1675300642">
          <w:marLeft w:val="1166"/>
          <w:marRight w:val="0"/>
          <w:marTop w:val="115"/>
          <w:marBottom w:val="0"/>
          <w:divBdr>
            <w:top w:val="none" w:sz="0" w:space="0" w:color="auto"/>
            <w:left w:val="none" w:sz="0" w:space="0" w:color="auto"/>
            <w:bottom w:val="none" w:sz="0" w:space="0" w:color="auto"/>
            <w:right w:val="none" w:sz="0" w:space="0" w:color="auto"/>
          </w:divBdr>
        </w:div>
      </w:divsChild>
    </w:div>
    <w:div w:id="663553168">
      <w:bodyDiv w:val="1"/>
      <w:marLeft w:val="0"/>
      <w:marRight w:val="0"/>
      <w:marTop w:val="0"/>
      <w:marBottom w:val="0"/>
      <w:divBdr>
        <w:top w:val="none" w:sz="0" w:space="0" w:color="auto"/>
        <w:left w:val="none" w:sz="0" w:space="0" w:color="auto"/>
        <w:bottom w:val="none" w:sz="0" w:space="0" w:color="auto"/>
        <w:right w:val="none" w:sz="0" w:space="0" w:color="auto"/>
      </w:divBdr>
      <w:divsChild>
        <w:div w:id="701981358">
          <w:marLeft w:val="1166"/>
          <w:marRight w:val="0"/>
          <w:marTop w:val="115"/>
          <w:marBottom w:val="0"/>
          <w:divBdr>
            <w:top w:val="none" w:sz="0" w:space="0" w:color="auto"/>
            <w:left w:val="none" w:sz="0" w:space="0" w:color="auto"/>
            <w:bottom w:val="none" w:sz="0" w:space="0" w:color="auto"/>
            <w:right w:val="none" w:sz="0" w:space="0" w:color="auto"/>
          </w:divBdr>
        </w:div>
        <w:div w:id="1507135653">
          <w:marLeft w:val="1800"/>
          <w:marRight w:val="0"/>
          <w:marTop w:val="106"/>
          <w:marBottom w:val="0"/>
          <w:divBdr>
            <w:top w:val="none" w:sz="0" w:space="0" w:color="auto"/>
            <w:left w:val="none" w:sz="0" w:space="0" w:color="auto"/>
            <w:bottom w:val="none" w:sz="0" w:space="0" w:color="auto"/>
            <w:right w:val="none" w:sz="0" w:space="0" w:color="auto"/>
          </w:divBdr>
        </w:div>
      </w:divsChild>
    </w:div>
    <w:div w:id="689913853">
      <w:bodyDiv w:val="1"/>
      <w:marLeft w:val="0"/>
      <w:marRight w:val="0"/>
      <w:marTop w:val="0"/>
      <w:marBottom w:val="0"/>
      <w:divBdr>
        <w:top w:val="none" w:sz="0" w:space="0" w:color="auto"/>
        <w:left w:val="none" w:sz="0" w:space="0" w:color="auto"/>
        <w:bottom w:val="none" w:sz="0" w:space="0" w:color="auto"/>
        <w:right w:val="none" w:sz="0" w:space="0" w:color="auto"/>
      </w:divBdr>
      <w:divsChild>
        <w:div w:id="2082481762">
          <w:marLeft w:val="547"/>
          <w:marRight w:val="0"/>
          <w:marTop w:val="134"/>
          <w:marBottom w:val="0"/>
          <w:divBdr>
            <w:top w:val="none" w:sz="0" w:space="0" w:color="auto"/>
            <w:left w:val="none" w:sz="0" w:space="0" w:color="auto"/>
            <w:bottom w:val="none" w:sz="0" w:space="0" w:color="auto"/>
            <w:right w:val="none" w:sz="0" w:space="0" w:color="auto"/>
          </w:divBdr>
        </w:div>
        <w:div w:id="97066187">
          <w:marLeft w:val="1166"/>
          <w:marRight w:val="0"/>
          <w:marTop w:val="115"/>
          <w:marBottom w:val="0"/>
          <w:divBdr>
            <w:top w:val="none" w:sz="0" w:space="0" w:color="auto"/>
            <w:left w:val="none" w:sz="0" w:space="0" w:color="auto"/>
            <w:bottom w:val="none" w:sz="0" w:space="0" w:color="auto"/>
            <w:right w:val="none" w:sz="0" w:space="0" w:color="auto"/>
          </w:divBdr>
        </w:div>
        <w:div w:id="770397761">
          <w:marLeft w:val="1166"/>
          <w:marRight w:val="0"/>
          <w:marTop w:val="115"/>
          <w:marBottom w:val="0"/>
          <w:divBdr>
            <w:top w:val="none" w:sz="0" w:space="0" w:color="auto"/>
            <w:left w:val="none" w:sz="0" w:space="0" w:color="auto"/>
            <w:bottom w:val="none" w:sz="0" w:space="0" w:color="auto"/>
            <w:right w:val="none" w:sz="0" w:space="0" w:color="auto"/>
          </w:divBdr>
        </w:div>
        <w:div w:id="189727335">
          <w:marLeft w:val="1166"/>
          <w:marRight w:val="0"/>
          <w:marTop w:val="115"/>
          <w:marBottom w:val="0"/>
          <w:divBdr>
            <w:top w:val="none" w:sz="0" w:space="0" w:color="auto"/>
            <w:left w:val="none" w:sz="0" w:space="0" w:color="auto"/>
            <w:bottom w:val="none" w:sz="0" w:space="0" w:color="auto"/>
            <w:right w:val="none" w:sz="0" w:space="0" w:color="auto"/>
          </w:divBdr>
        </w:div>
      </w:divsChild>
    </w:div>
    <w:div w:id="796029706">
      <w:bodyDiv w:val="1"/>
      <w:marLeft w:val="0"/>
      <w:marRight w:val="0"/>
      <w:marTop w:val="0"/>
      <w:marBottom w:val="0"/>
      <w:divBdr>
        <w:top w:val="none" w:sz="0" w:space="0" w:color="auto"/>
        <w:left w:val="none" w:sz="0" w:space="0" w:color="auto"/>
        <w:bottom w:val="none" w:sz="0" w:space="0" w:color="auto"/>
        <w:right w:val="none" w:sz="0" w:space="0" w:color="auto"/>
      </w:divBdr>
    </w:div>
    <w:div w:id="809328278">
      <w:bodyDiv w:val="1"/>
      <w:marLeft w:val="0"/>
      <w:marRight w:val="0"/>
      <w:marTop w:val="0"/>
      <w:marBottom w:val="0"/>
      <w:divBdr>
        <w:top w:val="none" w:sz="0" w:space="0" w:color="auto"/>
        <w:left w:val="none" w:sz="0" w:space="0" w:color="auto"/>
        <w:bottom w:val="none" w:sz="0" w:space="0" w:color="auto"/>
        <w:right w:val="none" w:sz="0" w:space="0" w:color="auto"/>
      </w:divBdr>
      <w:divsChild>
        <w:div w:id="1341661811">
          <w:marLeft w:val="547"/>
          <w:marRight w:val="0"/>
          <w:marTop w:val="106"/>
          <w:marBottom w:val="0"/>
          <w:divBdr>
            <w:top w:val="none" w:sz="0" w:space="0" w:color="auto"/>
            <w:left w:val="none" w:sz="0" w:space="0" w:color="auto"/>
            <w:bottom w:val="none" w:sz="0" w:space="0" w:color="auto"/>
            <w:right w:val="none" w:sz="0" w:space="0" w:color="auto"/>
          </w:divBdr>
        </w:div>
      </w:divsChild>
    </w:div>
    <w:div w:id="819886202">
      <w:bodyDiv w:val="1"/>
      <w:marLeft w:val="0"/>
      <w:marRight w:val="0"/>
      <w:marTop w:val="0"/>
      <w:marBottom w:val="0"/>
      <w:divBdr>
        <w:top w:val="none" w:sz="0" w:space="0" w:color="auto"/>
        <w:left w:val="none" w:sz="0" w:space="0" w:color="auto"/>
        <w:bottom w:val="none" w:sz="0" w:space="0" w:color="auto"/>
        <w:right w:val="none" w:sz="0" w:space="0" w:color="auto"/>
      </w:divBdr>
    </w:div>
    <w:div w:id="840775427">
      <w:bodyDiv w:val="1"/>
      <w:marLeft w:val="0"/>
      <w:marRight w:val="0"/>
      <w:marTop w:val="0"/>
      <w:marBottom w:val="0"/>
      <w:divBdr>
        <w:top w:val="none" w:sz="0" w:space="0" w:color="auto"/>
        <w:left w:val="none" w:sz="0" w:space="0" w:color="auto"/>
        <w:bottom w:val="none" w:sz="0" w:space="0" w:color="auto"/>
        <w:right w:val="none" w:sz="0" w:space="0" w:color="auto"/>
      </w:divBdr>
    </w:div>
    <w:div w:id="842551358">
      <w:bodyDiv w:val="1"/>
      <w:marLeft w:val="0"/>
      <w:marRight w:val="0"/>
      <w:marTop w:val="0"/>
      <w:marBottom w:val="0"/>
      <w:divBdr>
        <w:top w:val="none" w:sz="0" w:space="0" w:color="auto"/>
        <w:left w:val="none" w:sz="0" w:space="0" w:color="auto"/>
        <w:bottom w:val="none" w:sz="0" w:space="0" w:color="auto"/>
        <w:right w:val="none" w:sz="0" w:space="0" w:color="auto"/>
      </w:divBdr>
    </w:div>
    <w:div w:id="863783377">
      <w:bodyDiv w:val="1"/>
      <w:marLeft w:val="0"/>
      <w:marRight w:val="0"/>
      <w:marTop w:val="0"/>
      <w:marBottom w:val="0"/>
      <w:divBdr>
        <w:top w:val="none" w:sz="0" w:space="0" w:color="auto"/>
        <w:left w:val="none" w:sz="0" w:space="0" w:color="auto"/>
        <w:bottom w:val="none" w:sz="0" w:space="0" w:color="auto"/>
        <w:right w:val="none" w:sz="0" w:space="0" w:color="auto"/>
      </w:divBdr>
      <w:divsChild>
        <w:div w:id="1642421336">
          <w:marLeft w:val="547"/>
          <w:marRight w:val="0"/>
          <w:marTop w:val="134"/>
          <w:marBottom w:val="0"/>
          <w:divBdr>
            <w:top w:val="none" w:sz="0" w:space="0" w:color="auto"/>
            <w:left w:val="none" w:sz="0" w:space="0" w:color="auto"/>
            <w:bottom w:val="none" w:sz="0" w:space="0" w:color="auto"/>
            <w:right w:val="none" w:sz="0" w:space="0" w:color="auto"/>
          </w:divBdr>
        </w:div>
        <w:div w:id="974991578">
          <w:marLeft w:val="1166"/>
          <w:marRight w:val="0"/>
          <w:marTop w:val="115"/>
          <w:marBottom w:val="0"/>
          <w:divBdr>
            <w:top w:val="none" w:sz="0" w:space="0" w:color="auto"/>
            <w:left w:val="none" w:sz="0" w:space="0" w:color="auto"/>
            <w:bottom w:val="none" w:sz="0" w:space="0" w:color="auto"/>
            <w:right w:val="none" w:sz="0" w:space="0" w:color="auto"/>
          </w:divBdr>
        </w:div>
      </w:divsChild>
    </w:div>
    <w:div w:id="883102646">
      <w:bodyDiv w:val="1"/>
      <w:marLeft w:val="0"/>
      <w:marRight w:val="0"/>
      <w:marTop w:val="0"/>
      <w:marBottom w:val="0"/>
      <w:divBdr>
        <w:top w:val="none" w:sz="0" w:space="0" w:color="auto"/>
        <w:left w:val="none" w:sz="0" w:space="0" w:color="auto"/>
        <w:bottom w:val="none" w:sz="0" w:space="0" w:color="auto"/>
        <w:right w:val="none" w:sz="0" w:space="0" w:color="auto"/>
      </w:divBdr>
      <w:divsChild>
        <w:div w:id="1513375328">
          <w:marLeft w:val="547"/>
          <w:marRight w:val="0"/>
          <w:marTop w:val="134"/>
          <w:marBottom w:val="0"/>
          <w:divBdr>
            <w:top w:val="none" w:sz="0" w:space="0" w:color="auto"/>
            <w:left w:val="none" w:sz="0" w:space="0" w:color="auto"/>
            <w:bottom w:val="none" w:sz="0" w:space="0" w:color="auto"/>
            <w:right w:val="none" w:sz="0" w:space="0" w:color="auto"/>
          </w:divBdr>
        </w:div>
        <w:div w:id="2124499220">
          <w:marLeft w:val="1166"/>
          <w:marRight w:val="0"/>
          <w:marTop w:val="115"/>
          <w:marBottom w:val="0"/>
          <w:divBdr>
            <w:top w:val="none" w:sz="0" w:space="0" w:color="auto"/>
            <w:left w:val="none" w:sz="0" w:space="0" w:color="auto"/>
            <w:bottom w:val="none" w:sz="0" w:space="0" w:color="auto"/>
            <w:right w:val="none" w:sz="0" w:space="0" w:color="auto"/>
          </w:divBdr>
        </w:div>
        <w:div w:id="495609818">
          <w:marLeft w:val="1166"/>
          <w:marRight w:val="0"/>
          <w:marTop w:val="115"/>
          <w:marBottom w:val="0"/>
          <w:divBdr>
            <w:top w:val="none" w:sz="0" w:space="0" w:color="auto"/>
            <w:left w:val="none" w:sz="0" w:space="0" w:color="auto"/>
            <w:bottom w:val="none" w:sz="0" w:space="0" w:color="auto"/>
            <w:right w:val="none" w:sz="0" w:space="0" w:color="auto"/>
          </w:divBdr>
        </w:div>
        <w:div w:id="965086166">
          <w:marLeft w:val="547"/>
          <w:marRight w:val="0"/>
          <w:marTop w:val="134"/>
          <w:marBottom w:val="0"/>
          <w:divBdr>
            <w:top w:val="none" w:sz="0" w:space="0" w:color="auto"/>
            <w:left w:val="none" w:sz="0" w:space="0" w:color="auto"/>
            <w:bottom w:val="none" w:sz="0" w:space="0" w:color="auto"/>
            <w:right w:val="none" w:sz="0" w:space="0" w:color="auto"/>
          </w:divBdr>
        </w:div>
        <w:div w:id="393309523">
          <w:marLeft w:val="1166"/>
          <w:marRight w:val="0"/>
          <w:marTop w:val="115"/>
          <w:marBottom w:val="0"/>
          <w:divBdr>
            <w:top w:val="none" w:sz="0" w:space="0" w:color="auto"/>
            <w:left w:val="none" w:sz="0" w:space="0" w:color="auto"/>
            <w:bottom w:val="none" w:sz="0" w:space="0" w:color="auto"/>
            <w:right w:val="none" w:sz="0" w:space="0" w:color="auto"/>
          </w:divBdr>
        </w:div>
      </w:divsChild>
    </w:div>
    <w:div w:id="885602504">
      <w:bodyDiv w:val="1"/>
      <w:marLeft w:val="0"/>
      <w:marRight w:val="0"/>
      <w:marTop w:val="0"/>
      <w:marBottom w:val="0"/>
      <w:divBdr>
        <w:top w:val="none" w:sz="0" w:space="0" w:color="auto"/>
        <w:left w:val="none" w:sz="0" w:space="0" w:color="auto"/>
        <w:bottom w:val="none" w:sz="0" w:space="0" w:color="auto"/>
        <w:right w:val="none" w:sz="0" w:space="0" w:color="auto"/>
      </w:divBdr>
    </w:div>
    <w:div w:id="891381655">
      <w:bodyDiv w:val="1"/>
      <w:marLeft w:val="0"/>
      <w:marRight w:val="0"/>
      <w:marTop w:val="0"/>
      <w:marBottom w:val="0"/>
      <w:divBdr>
        <w:top w:val="none" w:sz="0" w:space="0" w:color="auto"/>
        <w:left w:val="none" w:sz="0" w:space="0" w:color="auto"/>
        <w:bottom w:val="none" w:sz="0" w:space="0" w:color="auto"/>
        <w:right w:val="none" w:sz="0" w:space="0" w:color="auto"/>
      </w:divBdr>
    </w:div>
    <w:div w:id="909005193">
      <w:bodyDiv w:val="1"/>
      <w:marLeft w:val="0"/>
      <w:marRight w:val="0"/>
      <w:marTop w:val="0"/>
      <w:marBottom w:val="0"/>
      <w:divBdr>
        <w:top w:val="none" w:sz="0" w:space="0" w:color="auto"/>
        <w:left w:val="none" w:sz="0" w:space="0" w:color="auto"/>
        <w:bottom w:val="none" w:sz="0" w:space="0" w:color="auto"/>
        <w:right w:val="none" w:sz="0" w:space="0" w:color="auto"/>
      </w:divBdr>
      <w:divsChild>
        <w:div w:id="425881735">
          <w:marLeft w:val="547"/>
          <w:marRight w:val="0"/>
          <w:marTop w:val="134"/>
          <w:marBottom w:val="0"/>
          <w:divBdr>
            <w:top w:val="none" w:sz="0" w:space="0" w:color="auto"/>
            <w:left w:val="none" w:sz="0" w:space="0" w:color="auto"/>
            <w:bottom w:val="none" w:sz="0" w:space="0" w:color="auto"/>
            <w:right w:val="none" w:sz="0" w:space="0" w:color="auto"/>
          </w:divBdr>
        </w:div>
        <w:div w:id="130102088">
          <w:marLeft w:val="1166"/>
          <w:marRight w:val="0"/>
          <w:marTop w:val="115"/>
          <w:marBottom w:val="0"/>
          <w:divBdr>
            <w:top w:val="none" w:sz="0" w:space="0" w:color="auto"/>
            <w:left w:val="none" w:sz="0" w:space="0" w:color="auto"/>
            <w:bottom w:val="none" w:sz="0" w:space="0" w:color="auto"/>
            <w:right w:val="none" w:sz="0" w:space="0" w:color="auto"/>
          </w:divBdr>
        </w:div>
        <w:div w:id="2024624713">
          <w:marLeft w:val="1166"/>
          <w:marRight w:val="0"/>
          <w:marTop w:val="115"/>
          <w:marBottom w:val="0"/>
          <w:divBdr>
            <w:top w:val="none" w:sz="0" w:space="0" w:color="auto"/>
            <w:left w:val="none" w:sz="0" w:space="0" w:color="auto"/>
            <w:bottom w:val="none" w:sz="0" w:space="0" w:color="auto"/>
            <w:right w:val="none" w:sz="0" w:space="0" w:color="auto"/>
          </w:divBdr>
        </w:div>
        <w:div w:id="1335110784">
          <w:marLeft w:val="1166"/>
          <w:marRight w:val="0"/>
          <w:marTop w:val="115"/>
          <w:marBottom w:val="0"/>
          <w:divBdr>
            <w:top w:val="none" w:sz="0" w:space="0" w:color="auto"/>
            <w:left w:val="none" w:sz="0" w:space="0" w:color="auto"/>
            <w:bottom w:val="none" w:sz="0" w:space="0" w:color="auto"/>
            <w:right w:val="none" w:sz="0" w:space="0" w:color="auto"/>
          </w:divBdr>
        </w:div>
      </w:divsChild>
    </w:div>
    <w:div w:id="923611186">
      <w:bodyDiv w:val="1"/>
      <w:marLeft w:val="0"/>
      <w:marRight w:val="0"/>
      <w:marTop w:val="0"/>
      <w:marBottom w:val="0"/>
      <w:divBdr>
        <w:top w:val="none" w:sz="0" w:space="0" w:color="auto"/>
        <w:left w:val="none" w:sz="0" w:space="0" w:color="auto"/>
        <w:bottom w:val="none" w:sz="0" w:space="0" w:color="auto"/>
        <w:right w:val="none" w:sz="0" w:space="0" w:color="auto"/>
      </w:divBdr>
    </w:div>
    <w:div w:id="936985166">
      <w:bodyDiv w:val="1"/>
      <w:marLeft w:val="0"/>
      <w:marRight w:val="0"/>
      <w:marTop w:val="0"/>
      <w:marBottom w:val="0"/>
      <w:divBdr>
        <w:top w:val="none" w:sz="0" w:space="0" w:color="auto"/>
        <w:left w:val="none" w:sz="0" w:space="0" w:color="auto"/>
        <w:bottom w:val="none" w:sz="0" w:space="0" w:color="auto"/>
        <w:right w:val="none" w:sz="0" w:space="0" w:color="auto"/>
      </w:divBdr>
    </w:div>
    <w:div w:id="1002391842">
      <w:bodyDiv w:val="1"/>
      <w:marLeft w:val="0"/>
      <w:marRight w:val="0"/>
      <w:marTop w:val="0"/>
      <w:marBottom w:val="0"/>
      <w:divBdr>
        <w:top w:val="none" w:sz="0" w:space="0" w:color="auto"/>
        <w:left w:val="none" w:sz="0" w:space="0" w:color="auto"/>
        <w:bottom w:val="none" w:sz="0" w:space="0" w:color="auto"/>
        <w:right w:val="none" w:sz="0" w:space="0" w:color="auto"/>
      </w:divBdr>
    </w:div>
    <w:div w:id="1012877057">
      <w:bodyDiv w:val="1"/>
      <w:marLeft w:val="0"/>
      <w:marRight w:val="0"/>
      <w:marTop w:val="0"/>
      <w:marBottom w:val="0"/>
      <w:divBdr>
        <w:top w:val="none" w:sz="0" w:space="0" w:color="auto"/>
        <w:left w:val="none" w:sz="0" w:space="0" w:color="auto"/>
        <w:bottom w:val="none" w:sz="0" w:space="0" w:color="auto"/>
        <w:right w:val="none" w:sz="0" w:space="0" w:color="auto"/>
      </w:divBdr>
      <w:divsChild>
        <w:div w:id="1319117704">
          <w:marLeft w:val="547"/>
          <w:marRight w:val="0"/>
          <w:marTop w:val="134"/>
          <w:marBottom w:val="0"/>
          <w:divBdr>
            <w:top w:val="none" w:sz="0" w:space="0" w:color="auto"/>
            <w:left w:val="none" w:sz="0" w:space="0" w:color="auto"/>
            <w:bottom w:val="none" w:sz="0" w:space="0" w:color="auto"/>
            <w:right w:val="none" w:sz="0" w:space="0" w:color="auto"/>
          </w:divBdr>
        </w:div>
        <w:div w:id="601913031">
          <w:marLeft w:val="1166"/>
          <w:marRight w:val="0"/>
          <w:marTop w:val="115"/>
          <w:marBottom w:val="0"/>
          <w:divBdr>
            <w:top w:val="none" w:sz="0" w:space="0" w:color="auto"/>
            <w:left w:val="none" w:sz="0" w:space="0" w:color="auto"/>
            <w:bottom w:val="none" w:sz="0" w:space="0" w:color="auto"/>
            <w:right w:val="none" w:sz="0" w:space="0" w:color="auto"/>
          </w:divBdr>
        </w:div>
        <w:div w:id="1256013557">
          <w:marLeft w:val="1166"/>
          <w:marRight w:val="0"/>
          <w:marTop w:val="115"/>
          <w:marBottom w:val="0"/>
          <w:divBdr>
            <w:top w:val="none" w:sz="0" w:space="0" w:color="auto"/>
            <w:left w:val="none" w:sz="0" w:space="0" w:color="auto"/>
            <w:bottom w:val="none" w:sz="0" w:space="0" w:color="auto"/>
            <w:right w:val="none" w:sz="0" w:space="0" w:color="auto"/>
          </w:divBdr>
        </w:div>
        <w:div w:id="1675452295">
          <w:marLeft w:val="1166"/>
          <w:marRight w:val="0"/>
          <w:marTop w:val="115"/>
          <w:marBottom w:val="0"/>
          <w:divBdr>
            <w:top w:val="none" w:sz="0" w:space="0" w:color="auto"/>
            <w:left w:val="none" w:sz="0" w:space="0" w:color="auto"/>
            <w:bottom w:val="none" w:sz="0" w:space="0" w:color="auto"/>
            <w:right w:val="none" w:sz="0" w:space="0" w:color="auto"/>
          </w:divBdr>
        </w:div>
        <w:div w:id="1450201352">
          <w:marLeft w:val="1166"/>
          <w:marRight w:val="0"/>
          <w:marTop w:val="115"/>
          <w:marBottom w:val="0"/>
          <w:divBdr>
            <w:top w:val="none" w:sz="0" w:space="0" w:color="auto"/>
            <w:left w:val="none" w:sz="0" w:space="0" w:color="auto"/>
            <w:bottom w:val="none" w:sz="0" w:space="0" w:color="auto"/>
            <w:right w:val="none" w:sz="0" w:space="0" w:color="auto"/>
          </w:divBdr>
        </w:div>
      </w:divsChild>
    </w:div>
    <w:div w:id="1013193020">
      <w:bodyDiv w:val="1"/>
      <w:marLeft w:val="0"/>
      <w:marRight w:val="0"/>
      <w:marTop w:val="0"/>
      <w:marBottom w:val="0"/>
      <w:divBdr>
        <w:top w:val="none" w:sz="0" w:space="0" w:color="auto"/>
        <w:left w:val="none" w:sz="0" w:space="0" w:color="auto"/>
        <w:bottom w:val="none" w:sz="0" w:space="0" w:color="auto"/>
        <w:right w:val="none" w:sz="0" w:space="0" w:color="auto"/>
      </w:divBdr>
    </w:div>
    <w:div w:id="1056658430">
      <w:bodyDiv w:val="1"/>
      <w:marLeft w:val="0"/>
      <w:marRight w:val="0"/>
      <w:marTop w:val="0"/>
      <w:marBottom w:val="0"/>
      <w:divBdr>
        <w:top w:val="none" w:sz="0" w:space="0" w:color="auto"/>
        <w:left w:val="none" w:sz="0" w:space="0" w:color="auto"/>
        <w:bottom w:val="none" w:sz="0" w:space="0" w:color="auto"/>
        <w:right w:val="none" w:sz="0" w:space="0" w:color="auto"/>
      </w:divBdr>
    </w:div>
    <w:div w:id="1075005377">
      <w:bodyDiv w:val="1"/>
      <w:marLeft w:val="0"/>
      <w:marRight w:val="0"/>
      <w:marTop w:val="0"/>
      <w:marBottom w:val="0"/>
      <w:divBdr>
        <w:top w:val="none" w:sz="0" w:space="0" w:color="auto"/>
        <w:left w:val="none" w:sz="0" w:space="0" w:color="auto"/>
        <w:bottom w:val="none" w:sz="0" w:space="0" w:color="auto"/>
        <w:right w:val="none" w:sz="0" w:space="0" w:color="auto"/>
      </w:divBdr>
      <w:divsChild>
        <w:div w:id="1720477741">
          <w:marLeft w:val="547"/>
          <w:marRight w:val="0"/>
          <w:marTop w:val="134"/>
          <w:marBottom w:val="0"/>
          <w:divBdr>
            <w:top w:val="none" w:sz="0" w:space="0" w:color="auto"/>
            <w:left w:val="none" w:sz="0" w:space="0" w:color="auto"/>
            <w:bottom w:val="none" w:sz="0" w:space="0" w:color="auto"/>
            <w:right w:val="none" w:sz="0" w:space="0" w:color="auto"/>
          </w:divBdr>
        </w:div>
        <w:div w:id="914245553">
          <w:marLeft w:val="1166"/>
          <w:marRight w:val="0"/>
          <w:marTop w:val="115"/>
          <w:marBottom w:val="0"/>
          <w:divBdr>
            <w:top w:val="none" w:sz="0" w:space="0" w:color="auto"/>
            <w:left w:val="none" w:sz="0" w:space="0" w:color="auto"/>
            <w:bottom w:val="none" w:sz="0" w:space="0" w:color="auto"/>
            <w:right w:val="none" w:sz="0" w:space="0" w:color="auto"/>
          </w:divBdr>
        </w:div>
        <w:div w:id="1717772181">
          <w:marLeft w:val="1166"/>
          <w:marRight w:val="0"/>
          <w:marTop w:val="115"/>
          <w:marBottom w:val="0"/>
          <w:divBdr>
            <w:top w:val="none" w:sz="0" w:space="0" w:color="auto"/>
            <w:left w:val="none" w:sz="0" w:space="0" w:color="auto"/>
            <w:bottom w:val="none" w:sz="0" w:space="0" w:color="auto"/>
            <w:right w:val="none" w:sz="0" w:space="0" w:color="auto"/>
          </w:divBdr>
        </w:div>
        <w:div w:id="917447681">
          <w:marLeft w:val="1166"/>
          <w:marRight w:val="0"/>
          <w:marTop w:val="115"/>
          <w:marBottom w:val="0"/>
          <w:divBdr>
            <w:top w:val="none" w:sz="0" w:space="0" w:color="auto"/>
            <w:left w:val="none" w:sz="0" w:space="0" w:color="auto"/>
            <w:bottom w:val="none" w:sz="0" w:space="0" w:color="auto"/>
            <w:right w:val="none" w:sz="0" w:space="0" w:color="auto"/>
          </w:divBdr>
        </w:div>
      </w:divsChild>
    </w:div>
    <w:div w:id="1101031867">
      <w:bodyDiv w:val="1"/>
      <w:marLeft w:val="0"/>
      <w:marRight w:val="0"/>
      <w:marTop w:val="0"/>
      <w:marBottom w:val="0"/>
      <w:divBdr>
        <w:top w:val="none" w:sz="0" w:space="0" w:color="auto"/>
        <w:left w:val="none" w:sz="0" w:space="0" w:color="auto"/>
        <w:bottom w:val="none" w:sz="0" w:space="0" w:color="auto"/>
        <w:right w:val="none" w:sz="0" w:space="0" w:color="auto"/>
      </w:divBdr>
    </w:div>
    <w:div w:id="1135411905">
      <w:bodyDiv w:val="1"/>
      <w:marLeft w:val="0"/>
      <w:marRight w:val="0"/>
      <w:marTop w:val="0"/>
      <w:marBottom w:val="0"/>
      <w:divBdr>
        <w:top w:val="none" w:sz="0" w:space="0" w:color="auto"/>
        <w:left w:val="none" w:sz="0" w:space="0" w:color="auto"/>
        <w:bottom w:val="none" w:sz="0" w:space="0" w:color="auto"/>
        <w:right w:val="none" w:sz="0" w:space="0" w:color="auto"/>
      </w:divBdr>
    </w:div>
    <w:div w:id="11867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339921">
          <w:marLeft w:val="1166"/>
          <w:marRight w:val="0"/>
          <w:marTop w:val="115"/>
          <w:marBottom w:val="0"/>
          <w:divBdr>
            <w:top w:val="none" w:sz="0" w:space="0" w:color="auto"/>
            <w:left w:val="none" w:sz="0" w:space="0" w:color="auto"/>
            <w:bottom w:val="none" w:sz="0" w:space="0" w:color="auto"/>
            <w:right w:val="none" w:sz="0" w:space="0" w:color="auto"/>
          </w:divBdr>
        </w:div>
        <w:div w:id="2029214114">
          <w:marLeft w:val="1166"/>
          <w:marRight w:val="0"/>
          <w:marTop w:val="115"/>
          <w:marBottom w:val="0"/>
          <w:divBdr>
            <w:top w:val="none" w:sz="0" w:space="0" w:color="auto"/>
            <w:left w:val="none" w:sz="0" w:space="0" w:color="auto"/>
            <w:bottom w:val="none" w:sz="0" w:space="0" w:color="auto"/>
            <w:right w:val="none" w:sz="0" w:space="0" w:color="auto"/>
          </w:divBdr>
        </w:div>
      </w:divsChild>
    </w:div>
    <w:div w:id="1187983941">
      <w:bodyDiv w:val="1"/>
      <w:marLeft w:val="0"/>
      <w:marRight w:val="0"/>
      <w:marTop w:val="0"/>
      <w:marBottom w:val="0"/>
      <w:divBdr>
        <w:top w:val="none" w:sz="0" w:space="0" w:color="auto"/>
        <w:left w:val="none" w:sz="0" w:space="0" w:color="auto"/>
        <w:bottom w:val="none" w:sz="0" w:space="0" w:color="auto"/>
        <w:right w:val="none" w:sz="0" w:space="0" w:color="auto"/>
      </w:divBdr>
      <w:divsChild>
        <w:div w:id="580919270">
          <w:marLeft w:val="547"/>
          <w:marRight w:val="0"/>
          <w:marTop w:val="134"/>
          <w:marBottom w:val="0"/>
          <w:divBdr>
            <w:top w:val="none" w:sz="0" w:space="0" w:color="auto"/>
            <w:left w:val="none" w:sz="0" w:space="0" w:color="auto"/>
            <w:bottom w:val="none" w:sz="0" w:space="0" w:color="auto"/>
            <w:right w:val="none" w:sz="0" w:space="0" w:color="auto"/>
          </w:divBdr>
        </w:div>
      </w:divsChild>
    </w:div>
    <w:div w:id="1255095878">
      <w:bodyDiv w:val="1"/>
      <w:marLeft w:val="0"/>
      <w:marRight w:val="0"/>
      <w:marTop w:val="0"/>
      <w:marBottom w:val="0"/>
      <w:divBdr>
        <w:top w:val="none" w:sz="0" w:space="0" w:color="auto"/>
        <w:left w:val="none" w:sz="0" w:space="0" w:color="auto"/>
        <w:bottom w:val="none" w:sz="0" w:space="0" w:color="auto"/>
        <w:right w:val="none" w:sz="0" w:space="0" w:color="auto"/>
      </w:divBdr>
    </w:div>
    <w:div w:id="1263954168">
      <w:bodyDiv w:val="1"/>
      <w:marLeft w:val="0"/>
      <w:marRight w:val="0"/>
      <w:marTop w:val="0"/>
      <w:marBottom w:val="0"/>
      <w:divBdr>
        <w:top w:val="none" w:sz="0" w:space="0" w:color="auto"/>
        <w:left w:val="none" w:sz="0" w:space="0" w:color="auto"/>
        <w:bottom w:val="none" w:sz="0" w:space="0" w:color="auto"/>
        <w:right w:val="none" w:sz="0" w:space="0" w:color="auto"/>
      </w:divBdr>
    </w:div>
    <w:div w:id="1267689727">
      <w:bodyDiv w:val="1"/>
      <w:marLeft w:val="0"/>
      <w:marRight w:val="0"/>
      <w:marTop w:val="0"/>
      <w:marBottom w:val="0"/>
      <w:divBdr>
        <w:top w:val="none" w:sz="0" w:space="0" w:color="auto"/>
        <w:left w:val="none" w:sz="0" w:space="0" w:color="auto"/>
        <w:bottom w:val="none" w:sz="0" w:space="0" w:color="auto"/>
        <w:right w:val="none" w:sz="0" w:space="0" w:color="auto"/>
      </w:divBdr>
    </w:div>
    <w:div w:id="1286540117">
      <w:bodyDiv w:val="1"/>
      <w:marLeft w:val="0"/>
      <w:marRight w:val="0"/>
      <w:marTop w:val="0"/>
      <w:marBottom w:val="0"/>
      <w:divBdr>
        <w:top w:val="none" w:sz="0" w:space="0" w:color="auto"/>
        <w:left w:val="none" w:sz="0" w:space="0" w:color="auto"/>
        <w:bottom w:val="none" w:sz="0" w:space="0" w:color="auto"/>
        <w:right w:val="none" w:sz="0" w:space="0" w:color="auto"/>
      </w:divBdr>
    </w:div>
    <w:div w:id="1316488583">
      <w:bodyDiv w:val="1"/>
      <w:marLeft w:val="0"/>
      <w:marRight w:val="0"/>
      <w:marTop w:val="0"/>
      <w:marBottom w:val="0"/>
      <w:divBdr>
        <w:top w:val="none" w:sz="0" w:space="0" w:color="auto"/>
        <w:left w:val="none" w:sz="0" w:space="0" w:color="auto"/>
        <w:bottom w:val="none" w:sz="0" w:space="0" w:color="auto"/>
        <w:right w:val="none" w:sz="0" w:space="0" w:color="auto"/>
      </w:divBdr>
    </w:div>
    <w:div w:id="1381442919">
      <w:bodyDiv w:val="1"/>
      <w:marLeft w:val="0"/>
      <w:marRight w:val="0"/>
      <w:marTop w:val="0"/>
      <w:marBottom w:val="0"/>
      <w:divBdr>
        <w:top w:val="none" w:sz="0" w:space="0" w:color="auto"/>
        <w:left w:val="none" w:sz="0" w:space="0" w:color="auto"/>
        <w:bottom w:val="none" w:sz="0" w:space="0" w:color="auto"/>
        <w:right w:val="none" w:sz="0" w:space="0" w:color="auto"/>
      </w:divBdr>
    </w:div>
    <w:div w:id="1385638893">
      <w:bodyDiv w:val="1"/>
      <w:marLeft w:val="0"/>
      <w:marRight w:val="0"/>
      <w:marTop w:val="0"/>
      <w:marBottom w:val="0"/>
      <w:divBdr>
        <w:top w:val="none" w:sz="0" w:space="0" w:color="auto"/>
        <w:left w:val="none" w:sz="0" w:space="0" w:color="auto"/>
        <w:bottom w:val="none" w:sz="0" w:space="0" w:color="auto"/>
        <w:right w:val="none" w:sz="0" w:space="0" w:color="auto"/>
      </w:divBdr>
      <w:divsChild>
        <w:div w:id="578103982">
          <w:marLeft w:val="547"/>
          <w:marRight w:val="0"/>
          <w:marTop w:val="134"/>
          <w:marBottom w:val="0"/>
          <w:divBdr>
            <w:top w:val="none" w:sz="0" w:space="0" w:color="auto"/>
            <w:left w:val="none" w:sz="0" w:space="0" w:color="auto"/>
            <w:bottom w:val="none" w:sz="0" w:space="0" w:color="auto"/>
            <w:right w:val="none" w:sz="0" w:space="0" w:color="auto"/>
          </w:divBdr>
        </w:div>
        <w:div w:id="1532110822">
          <w:marLeft w:val="1166"/>
          <w:marRight w:val="0"/>
          <w:marTop w:val="115"/>
          <w:marBottom w:val="0"/>
          <w:divBdr>
            <w:top w:val="none" w:sz="0" w:space="0" w:color="auto"/>
            <w:left w:val="none" w:sz="0" w:space="0" w:color="auto"/>
            <w:bottom w:val="none" w:sz="0" w:space="0" w:color="auto"/>
            <w:right w:val="none" w:sz="0" w:space="0" w:color="auto"/>
          </w:divBdr>
        </w:div>
        <w:div w:id="683896211">
          <w:marLeft w:val="1166"/>
          <w:marRight w:val="0"/>
          <w:marTop w:val="115"/>
          <w:marBottom w:val="0"/>
          <w:divBdr>
            <w:top w:val="none" w:sz="0" w:space="0" w:color="auto"/>
            <w:left w:val="none" w:sz="0" w:space="0" w:color="auto"/>
            <w:bottom w:val="none" w:sz="0" w:space="0" w:color="auto"/>
            <w:right w:val="none" w:sz="0" w:space="0" w:color="auto"/>
          </w:divBdr>
        </w:div>
      </w:divsChild>
    </w:div>
    <w:div w:id="1393039306">
      <w:bodyDiv w:val="1"/>
      <w:marLeft w:val="0"/>
      <w:marRight w:val="0"/>
      <w:marTop w:val="0"/>
      <w:marBottom w:val="0"/>
      <w:divBdr>
        <w:top w:val="none" w:sz="0" w:space="0" w:color="auto"/>
        <w:left w:val="none" w:sz="0" w:space="0" w:color="auto"/>
        <w:bottom w:val="none" w:sz="0" w:space="0" w:color="auto"/>
        <w:right w:val="none" w:sz="0" w:space="0" w:color="auto"/>
      </w:divBdr>
    </w:div>
    <w:div w:id="1406534734">
      <w:bodyDiv w:val="1"/>
      <w:marLeft w:val="0"/>
      <w:marRight w:val="0"/>
      <w:marTop w:val="0"/>
      <w:marBottom w:val="0"/>
      <w:divBdr>
        <w:top w:val="none" w:sz="0" w:space="0" w:color="auto"/>
        <w:left w:val="none" w:sz="0" w:space="0" w:color="auto"/>
        <w:bottom w:val="none" w:sz="0" w:space="0" w:color="auto"/>
        <w:right w:val="none" w:sz="0" w:space="0" w:color="auto"/>
      </w:divBdr>
    </w:div>
    <w:div w:id="1455363014">
      <w:bodyDiv w:val="1"/>
      <w:marLeft w:val="0"/>
      <w:marRight w:val="0"/>
      <w:marTop w:val="0"/>
      <w:marBottom w:val="0"/>
      <w:divBdr>
        <w:top w:val="none" w:sz="0" w:space="0" w:color="auto"/>
        <w:left w:val="none" w:sz="0" w:space="0" w:color="auto"/>
        <w:bottom w:val="none" w:sz="0" w:space="0" w:color="auto"/>
        <w:right w:val="none" w:sz="0" w:space="0" w:color="auto"/>
      </w:divBdr>
      <w:divsChild>
        <w:div w:id="451444500">
          <w:marLeft w:val="547"/>
          <w:marRight w:val="0"/>
          <w:marTop w:val="134"/>
          <w:marBottom w:val="0"/>
          <w:divBdr>
            <w:top w:val="none" w:sz="0" w:space="0" w:color="auto"/>
            <w:left w:val="none" w:sz="0" w:space="0" w:color="auto"/>
            <w:bottom w:val="none" w:sz="0" w:space="0" w:color="auto"/>
            <w:right w:val="none" w:sz="0" w:space="0" w:color="auto"/>
          </w:divBdr>
        </w:div>
      </w:divsChild>
    </w:div>
    <w:div w:id="1457484529">
      <w:bodyDiv w:val="1"/>
      <w:marLeft w:val="0"/>
      <w:marRight w:val="0"/>
      <w:marTop w:val="0"/>
      <w:marBottom w:val="0"/>
      <w:divBdr>
        <w:top w:val="none" w:sz="0" w:space="0" w:color="auto"/>
        <w:left w:val="none" w:sz="0" w:space="0" w:color="auto"/>
        <w:bottom w:val="none" w:sz="0" w:space="0" w:color="auto"/>
        <w:right w:val="none" w:sz="0" w:space="0" w:color="auto"/>
      </w:divBdr>
    </w:div>
    <w:div w:id="1466852869">
      <w:bodyDiv w:val="1"/>
      <w:marLeft w:val="0"/>
      <w:marRight w:val="0"/>
      <w:marTop w:val="0"/>
      <w:marBottom w:val="0"/>
      <w:divBdr>
        <w:top w:val="none" w:sz="0" w:space="0" w:color="auto"/>
        <w:left w:val="none" w:sz="0" w:space="0" w:color="auto"/>
        <w:bottom w:val="none" w:sz="0" w:space="0" w:color="auto"/>
        <w:right w:val="none" w:sz="0" w:space="0" w:color="auto"/>
      </w:divBdr>
    </w:div>
    <w:div w:id="1498762220">
      <w:bodyDiv w:val="1"/>
      <w:marLeft w:val="0"/>
      <w:marRight w:val="0"/>
      <w:marTop w:val="0"/>
      <w:marBottom w:val="0"/>
      <w:divBdr>
        <w:top w:val="none" w:sz="0" w:space="0" w:color="auto"/>
        <w:left w:val="none" w:sz="0" w:space="0" w:color="auto"/>
        <w:bottom w:val="none" w:sz="0" w:space="0" w:color="auto"/>
        <w:right w:val="none" w:sz="0" w:space="0" w:color="auto"/>
      </w:divBdr>
    </w:div>
    <w:div w:id="1521581258">
      <w:bodyDiv w:val="1"/>
      <w:marLeft w:val="0"/>
      <w:marRight w:val="0"/>
      <w:marTop w:val="0"/>
      <w:marBottom w:val="0"/>
      <w:divBdr>
        <w:top w:val="none" w:sz="0" w:space="0" w:color="auto"/>
        <w:left w:val="none" w:sz="0" w:space="0" w:color="auto"/>
        <w:bottom w:val="none" w:sz="0" w:space="0" w:color="auto"/>
        <w:right w:val="none" w:sz="0" w:space="0" w:color="auto"/>
      </w:divBdr>
    </w:div>
    <w:div w:id="1577744476">
      <w:bodyDiv w:val="1"/>
      <w:marLeft w:val="0"/>
      <w:marRight w:val="0"/>
      <w:marTop w:val="0"/>
      <w:marBottom w:val="0"/>
      <w:divBdr>
        <w:top w:val="none" w:sz="0" w:space="0" w:color="auto"/>
        <w:left w:val="none" w:sz="0" w:space="0" w:color="auto"/>
        <w:bottom w:val="none" w:sz="0" w:space="0" w:color="auto"/>
        <w:right w:val="none" w:sz="0" w:space="0" w:color="auto"/>
      </w:divBdr>
    </w:div>
    <w:div w:id="1594127856">
      <w:bodyDiv w:val="1"/>
      <w:marLeft w:val="0"/>
      <w:marRight w:val="0"/>
      <w:marTop w:val="0"/>
      <w:marBottom w:val="0"/>
      <w:divBdr>
        <w:top w:val="none" w:sz="0" w:space="0" w:color="auto"/>
        <w:left w:val="none" w:sz="0" w:space="0" w:color="auto"/>
        <w:bottom w:val="none" w:sz="0" w:space="0" w:color="auto"/>
        <w:right w:val="none" w:sz="0" w:space="0" w:color="auto"/>
      </w:divBdr>
    </w:div>
    <w:div w:id="1629121721">
      <w:bodyDiv w:val="1"/>
      <w:marLeft w:val="0"/>
      <w:marRight w:val="0"/>
      <w:marTop w:val="0"/>
      <w:marBottom w:val="0"/>
      <w:divBdr>
        <w:top w:val="none" w:sz="0" w:space="0" w:color="auto"/>
        <w:left w:val="none" w:sz="0" w:space="0" w:color="auto"/>
        <w:bottom w:val="none" w:sz="0" w:space="0" w:color="auto"/>
        <w:right w:val="none" w:sz="0" w:space="0" w:color="auto"/>
      </w:divBdr>
    </w:div>
    <w:div w:id="1649750771">
      <w:bodyDiv w:val="1"/>
      <w:marLeft w:val="0"/>
      <w:marRight w:val="0"/>
      <w:marTop w:val="0"/>
      <w:marBottom w:val="0"/>
      <w:divBdr>
        <w:top w:val="none" w:sz="0" w:space="0" w:color="auto"/>
        <w:left w:val="none" w:sz="0" w:space="0" w:color="auto"/>
        <w:bottom w:val="none" w:sz="0" w:space="0" w:color="auto"/>
        <w:right w:val="none" w:sz="0" w:space="0" w:color="auto"/>
      </w:divBdr>
    </w:div>
    <w:div w:id="1676031541">
      <w:bodyDiv w:val="1"/>
      <w:marLeft w:val="0"/>
      <w:marRight w:val="0"/>
      <w:marTop w:val="0"/>
      <w:marBottom w:val="0"/>
      <w:divBdr>
        <w:top w:val="none" w:sz="0" w:space="0" w:color="auto"/>
        <w:left w:val="none" w:sz="0" w:space="0" w:color="auto"/>
        <w:bottom w:val="none" w:sz="0" w:space="0" w:color="auto"/>
        <w:right w:val="none" w:sz="0" w:space="0" w:color="auto"/>
      </w:divBdr>
      <w:divsChild>
        <w:div w:id="12802481">
          <w:marLeft w:val="547"/>
          <w:marRight w:val="0"/>
          <w:marTop w:val="134"/>
          <w:marBottom w:val="0"/>
          <w:divBdr>
            <w:top w:val="none" w:sz="0" w:space="0" w:color="auto"/>
            <w:left w:val="none" w:sz="0" w:space="0" w:color="auto"/>
            <w:bottom w:val="none" w:sz="0" w:space="0" w:color="auto"/>
            <w:right w:val="none" w:sz="0" w:space="0" w:color="auto"/>
          </w:divBdr>
        </w:div>
        <w:div w:id="1971083604">
          <w:marLeft w:val="1166"/>
          <w:marRight w:val="0"/>
          <w:marTop w:val="115"/>
          <w:marBottom w:val="0"/>
          <w:divBdr>
            <w:top w:val="none" w:sz="0" w:space="0" w:color="auto"/>
            <w:left w:val="none" w:sz="0" w:space="0" w:color="auto"/>
            <w:bottom w:val="none" w:sz="0" w:space="0" w:color="auto"/>
            <w:right w:val="none" w:sz="0" w:space="0" w:color="auto"/>
          </w:divBdr>
        </w:div>
        <w:div w:id="202596809">
          <w:marLeft w:val="1166"/>
          <w:marRight w:val="0"/>
          <w:marTop w:val="115"/>
          <w:marBottom w:val="0"/>
          <w:divBdr>
            <w:top w:val="none" w:sz="0" w:space="0" w:color="auto"/>
            <w:left w:val="none" w:sz="0" w:space="0" w:color="auto"/>
            <w:bottom w:val="none" w:sz="0" w:space="0" w:color="auto"/>
            <w:right w:val="none" w:sz="0" w:space="0" w:color="auto"/>
          </w:divBdr>
        </w:div>
        <w:div w:id="2098749887">
          <w:marLeft w:val="547"/>
          <w:marRight w:val="0"/>
          <w:marTop w:val="134"/>
          <w:marBottom w:val="0"/>
          <w:divBdr>
            <w:top w:val="none" w:sz="0" w:space="0" w:color="auto"/>
            <w:left w:val="none" w:sz="0" w:space="0" w:color="auto"/>
            <w:bottom w:val="none" w:sz="0" w:space="0" w:color="auto"/>
            <w:right w:val="none" w:sz="0" w:space="0" w:color="auto"/>
          </w:divBdr>
        </w:div>
        <w:div w:id="1858813947">
          <w:marLeft w:val="1166"/>
          <w:marRight w:val="0"/>
          <w:marTop w:val="115"/>
          <w:marBottom w:val="0"/>
          <w:divBdr>
            <w:top w:val="none" w:sz="0" w:space="0" w:color="auto"/>
            <w:left w:val="none" w:sz="0" w:space="0" w:color="auto"/>
            <w:bottom w:val="none" w:sz="0" w:space="0" w:color="auto"/>
            <w:right w:val="none" w:sz="0" w:space="0" w:color="auto"/>
          </w:divBdr>
        </w:div>
        <w:div w:id="275334940">
          <w:marLeft w:val="547"/>
          <w:marRight w:val="0"/>
          <w:marTop w:val="134"/>
          <w:marBottom w:val="0"/>
          <w:divBdr>
            <w:top w:val="none" w:sz="0" w:space="0" w:color="auto"/>
            <w:left w:val="none" w:sz="0" w:space="0" w:color="auto"/>
            <w:bottom w:val="none" w:sz="0" w:space="0" w:color="auto"/>
            <w:right w:val="none" w:sz="0" w:space="0" w:color="auto"/>
          </w:divBdr>
        </w:div>
        <w:div w:id="348457835">
          <w:marLeft w:val="1166"/>
          <w:marRight w:val="0"/>
          <w:marTop w:val="115"/>
          <w:marBottom w:val="0"/>
          <w:divBdr>
            <w:top w:val="none" w:sz="0" w:space="0" w:color="auto"/>
            <w:left w:val="none" w:sz="0" w:space="0" w:color="auto"/>
            <w:bottom w:val="none" w:sz="0" w:space="0" w:color="auto"/>
            <w:right w:val="none" w:sz="0" w:space="0" w:color="auto"/>
          </w:divBdr>
        </w:div>
        <w:div w:id="197861709">
          <w:marLeft w:val="547"/>
          <w:marRight w:val="0"/>
          <w:marTop w:val="134"/>
          <w:marBottom w:val="0"/>
          <w:divBdr>
            <w:top w:val="none" w:sz="0" w:space="0" w:color="auto"/>
            <w:left w:val="none" w:sz="0" w:space="0" w:color="auto"/>
            <w:bottom w:val="none" w:sz="0" w:space="0" w:color="auto"/>
            <w:right w:val="none" w:sz="0" w:space="0" w:color="auto"/>
          </w:divBdr>
        </w:div>
        <w:div w:id="244999859">
          <w:marLeft w:val="1166"/>
          <w:marRight w:val="0"/>
          <w:marTop w:val="115"/>
          <w:marBottom w:val="0"/>
          <w:divBdr>
            <w:top w:val="none" w:sz="0" w:space="0" w:color="auto"/>
            <w:left w:val="none" w:sz="0" w:space="0" w:color="auto"/>
            <w:bottom w:val="none" w:sz="0" w:space="0" w:color="auto"/>
            <w:right w:val="none" w:sz="0" w:space="0" w:color="auto"/>
          </w:divBdr>
        </w:div>
        <w:div w:id="2078552726">
          <w:marLeft w:val="547"/>
          <w:marRight w:val="0"/>
          <w:marTop w:val="134"/>
          <w:marBottom w:val="0"/>
          <w:divBdr>
            <w:top w:val="none" w:sz="0" w:space="0" w:color="auto"/>
            <w:left w:val="none" w:sz="0" w:space="0" w:color="auto"/>
            <w:bottom w:val="none" w:sz="0" w:space="0" w:color="auto"/>
            <w:right w:val="none" w:sz="0" w:space="0" w:color="auto"/>
          </w:divBdr>
        </w:div>
        <w:div w:id="862942145">
          <w:marLeft w:val="1166"/>
          <w:marRight w:val="0"/>
          <w:marTop w:val="115"/>
          <w:marBottom w:val="0"/>
          <w:divBdr>
            <w:top w:val="none" w:sz="0" w:space="0" w:color="auto"/>
            <w:left w:val="none" w:sz="0" w:space="0" w:color="auto"/>
            <w:bottom w:val="none" w:sz="0" w:space="0" w:color="auto"/>
            <w:right w:val="none" w:sz="0" w:space="0" w:color="auto"/>
          </w:divBdr>
        </w:div>
      </w:divsChild>
    </w:div>
    <w:div w:id="1699507655">
      <w:bodyDiv w:val="1"/>
      <w:marLeft w:val="0"/>
      <w:marRight w:val="0"/>
      <w:marTop w:val="0"/>
      <w:marBottom w:val="0"/>
      <w:divBdr>
        <w:top w:val="none" w:sz="0" w:space="0" w:color="auto"/>
        <w:left w:val="none" w:sz="0" w:space="0" w:color="auto"/>
        <w:bottom w:val="none" w:sz="0" w:space="0" w:color="auto"/>
        <w:right w:val="none" w:sz="0" w:space="0" w:color="auto"/>
      </w:divBdr>
    </w:div>
    <w:div w:id="1807117264">
      <w:bodyDiv w:val="1"/>
      <w:marLeft w:val="0"/>
      <w:marRight w:val="0"/>
      <w:marTop w:val="0"/>
      <w:marBottom w:val="0"/>
      <w:divBdr>
        <w:top w:val="none" w:sz="0" w:space="0" w:color="auto"/>
        <w:left w:val="none" w:sz="0" w:space="0" w:color="auto"/>
        <w:bottom w:val="none" w:sz="0" w:space="0" w:color="auto"/>
        <w:right w:val="none" w:sz="0" w:space="0" w:color="auto"/>
      </w:divBdr>
    </w:div>
    <w:div w:id="1833377386">
      <w:bodyDiv w:val="1"/>
      <w:marLeft w:val="0"/>
      <w:marRight w:val="0"/>
      <w:marTop w:val="0"/>
      <w:marBottom w:val="0"/>
      <w:divBdr>
        <w:top w:val="none" w:sz="0" w:space="0" w:color="auto"/>
        <w:left w:val="none" w:sz="0" w:space="0" w:color="auto"/>
        <w:bottom w:val="none" w:sz="0" w:space="0" w:color="auto"/>
        <w:right w:val="none" w:sz="0" w:space="0" w:color="auto"/>
      </w:divBdr>
      <w:divsChild>
        <w:div w:id="621957228">
          <w:marLeft w:val="0"/>
          <w:marRight w:val="0"/>
          <w:marTop w:val="0"/>
          <w:marBottom w:val="0"/>
          <w:divBdr>
            <w:top w:val="none" w:sz="0" w:space="0" w:color="auto"/>
            <w:left w:val="none" w:sz="0" w:space="0" w:color="auto"/>
            <w:bottom w:val="none" w:sz="0" w:space="0" w:color="auto"/>
            <w:right w:val="none" w:sz="0" w:space="0" w:color="auto"/>
          </w:divBdr>
          <w:divsChild>
            <w:div w:id="696127130">
              <w:marLeft w:val="0"/>
              <w:marRight w:val="0"/>
              <w:marTop w:val="0"/>
              <w:marBottom w:val="0"/>
              <w:divBdr>
                <w:top w:val="none" w:sz="0" w:space="0" w:color="auto"/>
                <w:left w:val="none" w:sz="0" w:space="0" w:color="auto"/>
                <w:bottom w:val="none" w:sz="0" w:space="0" w:color="auto"/>
                <w:right w:val="none" w:sz="0" w:space="0" w:color="auto"/>
              </w:divBdr>
              <w:divsChild>
                <w:div w:id="2636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3788">
      <w:bodyDiv w:val="1"/>
      <w:marLeft w:val="0"/>
      <w:marRight w:val="0"/>
      <w:marTop w:val="0"/>
      <w:marBottom w:val="0"/>
      <w:divBdr>
        <w:top w:val="none" w:sz="0" w:space="0" w:color="auto"/>
        <w:left w:val="none" w:sz="0" w:space="0" w:color="auto"/>
        <w:bottom w:val="none" w:sz="0" w:space="0" w:color="auto"/>
        <w:right w:val="none" w:sz="0" w:space="0" w:color="auto"/>
      </w:divBdr>
    </w:div>
    <w:div w:id="1859349452">
      <w:bodyDiv w:val="1"/>
      <w:marLeft w:val="0"/>
      <w:marRight w:val="0"/>
      <w:marTop w:val="0"/>
      <w:marBottom w:val="0"/>
      <w:divBdr>
        <w:top w:val="none" w:sz="0" w:space="0" w:color="auto"/>
        <w:left w:val="none" w:sz="0" w:space="0" w:color="auto"/>
        <w:bottom w:val="none" w:sz="0" w:space="0" w:color="auto"/>
        <w:right w:val="none" w:sz="0" w:space="0" w:color="auto"/>
      </w:divBdr>
    </w:div>
    <w:div w:id="1867207676">
      <w:bodyDiv w:val="1"/>
      <w:marLeft w:val="0"/>
      <w:marRight w:val="0"/>
      <w:marTop w:val="0"/>
      <w:marBottom w:val="0"/>
      <w:divBdr>
        <w:top w:val="none" w:sz="0" w:space="0" w:color="auto"/>
        <w:left w:val="none" w:sz="0" w:space="0" w:color="auto"/>
        <w:bottom w:val="none" w:sz="0" w:space="0" w:color="auto"/>
        <w:right w:val="none" w:sz="0" w:space="0" w:color="auto"/>
      </w:divBdr>
    </w:div>
    <w:div w:id="1873347916">
      <w:bodyDiv w:val="1"/>
      <w:marLeft w:val="0"/>
      <w:marRight w:val="0"/>
      <w:marTop w:val="0"/>
      <w:marBottom w:val="0"/>
      <w:divBdr>
        <w:top w:val="none" w:sz="0" w:space="0" w:color="auto"/>
        <w:left w:val="none" w:sz="0" w:space="0" w:color="auto"/>
        <w:bottom w:val="none" w:sz="0" w:space="0" w:color="auto"/>
        <w:right w:val="none" w:sz="0" w:space="0" w:color="auto"/>
      </w:divBdr>
    </w:div>
    <w:div w:id="1881746675">
      <w:bodyDiv w:val="1"/>
      <w:marLeft w:val="0"/>
      <w:marRight w:val="0"/>
      <w:marTop w:val="0"/>
      <w:marBottom w:val="0"/>
      <w:divBdr>
        <w:top w:val="none" w:sz="0" w:space="0" w:color="auto"/>
        <w:left w:val="none" w:sz="0" w:space="0" w:color="auto"/>
        <w:bottom w:val="none" w:sz="0" w:space="0" w:color="auto"/>
        <w:right w:val="none" w:sz="0" w:space="0" w:color="auto"/>
      </w:divBdr>
      <w:divsChild>
        <w:div w:id="796681213">
          <w:marLeft w:val="547"/>
          <w:marRight w:val="0"/>
          <w:marTop w:val="134"/>
          <w:marBottom w:val="0"/>
          <w:divBdr>
            <w:top w:val="none" w:sz="0" w:space="0" w:color="auto"/>
            <w:left w:val="none" w:sz="0" w:space="0" w:color="auto"/>
            <w:bottom w:val="none" w:sz="0" w:space="0" w:color="auto"/>
            <w:right w:val="none" w:sz="0" w:space="0" w:color="auto"/>
          </w:divBdr>
        </w:div>
        <w:div w:id="216820628">
          <w:marLeft w:val="1166"/>
          <w:marRight w:val="0"/>
          <w:marTop w:val="115"/>
          <w:marBottom w:val="0"/>
          <w:divBdr>
            <w:top w:val="none" w:sz="0" w:space="0" w:color="auto"/>
            <w:left w:val="none" w:sz="0" w:space="0" w:color="auto"/>
            <w:bottom w:val="none" w:sz="0" w:space="0" w:color="auto"/>
            <w:right w:val="none" w:sz="0" w:space="0" w:color="auto"/>
          </w:divBdr>
        </w:div>
        <w:div w:id="710302420">
          <w:marLeft w:val="547"/>
          <w:marRight w:val="0"/>
          <w:marTop w:val="134"/>
          <w:marBottom w:val="0"/>
          <w:divBdr>
            <w:top w:val="none" w:sz="0" w:space="0" w:color="auto"/>
            <w:left w:val="none" w:sz="0" w:space="0" w:color="auto"/>
            <w:bottom w:val="none" w:sz="0" w:space="0" w:color="auto"/>
            <w:right w:val="none" w:sz="0" w:space="0" w:color="auto"/>
          </w:divBdr>
        </w:div>
        <w:div w:id="722871493">
          <w:marLeft w:val="1166"/>
          <w:marRight w:val="0"/>
          <w:marTop w:val="115"/>
          <w:marBottom w:val="0"/>
          <w:divBdr>
            <w:top w:val="none" w:sz="0" w:space="0" w:color="auto"/>
            <w:left w:val="none" w:sz="0" w:space="0" w:color="auto"/>
            <w:bottom w:val="none" w:sz="0" w:space="0" w:color="auto"/>
            <w:right w:val="none" w:sz="0" w:space="0" w:color="auto"/>
          </w:divBdr>
        </w:div>
        <w:div w:id="789709924">
          <w:marLeft w:val="1166"/>
          <w:marRight w:val="0"/>
          <w:marTop w:val="115"/>
          <w:marBottom w:val="0"/>
          <w:divBdr>
            <w:top w:val="none" w:sz="0" w:space="0" w:color="auto"/>
            <w:left w:val="none" w:sz="0" w:space="0" w:color="auto"/>
            <w:bottom w:val="none" w:sz="0" w:space="0" w:color="auto"/>
            <w:right w:val="none" w:sz="0" w:space="0" w:color="auto"/>
          </w:divBdr>
        </w:div>
      </w:divsChild>
    </w:div>
    <w:div w:id="1905137900">
      <w:bodyDiv w:val="1"/>
      <w:marLeft w:val="0"/>
      <w:marRight w:val="0"/>
      <w:marTop w:val="0"/>
      <w:marBottom w:val="0"/>
      <w:divBdr>
        <w:top w:val="none" w:sz="0" w:space="0" w:color="auto"/>
        <w:left w:val="none" w:sz="0" w:space="0" w:color="auto"/>
        <w:bottom w:val="none" w:sz="0" w:space="0" w:color="auto"/>
        <w:right w:val="none" w:sz="0" w:space="0" w:color="auto"/>
      </w:divBdr>
    </w:div>
    <w:div w:id="1942761373">
      <w:bodyDiv w:val="1"/>
      <w:marLeft w:val="0"/>
      <w:marRight w:val="0"/>
      <w:marTop w:val="0"/>
      <w:marBottom w:val="0"/>
      <w:divBdr>
        <w:top w:val="none" w:sz="0" w:space="0" w:color="auto"/>
        <w:left w:val="none" w:sz="0" w:space="0" w:color="auto"/>
        <w:bottom w:val="none" w:sz="0" w:space="0" w:color="auto"/>
        <w:right w:val="none" w:sz="0" w:space="0" w:color="auto"/>
      </w:divBdr>
      <w:divsChild>
        <w:div w:id="41253092">
          <w:marLeft w:val="547"/>
          <w:marRight w:val="0"/>
          <w:marTop w:val="134"/>
          <w:marBottom w:val="0"/>
          <w:divBdr>
            <w:top w:val="none" w:sz="0" w:space="0" w:color="auto"/>
            <w:left w:val="none" w:sz="0" w:space="0" w:color="auto"/>
            <w:bottom w:val="none" w:sz="0" w:space="0" w:color="auto"/>
            <w:right w:val="none" w:sz="0" w:space="0" w:color="auto"/>
          </w:divBdr>
        </w:div>
        <w:div w:id="2065980282">
          <w:marLeft w:val="1166"/>
          <w:marRight w:val="0"/>
          <w:marTop w:val="115"/>
          <w:marBottom w:val="0"/>
          <w:divBdr>
            <w:top w:val="none" w:sz="0" w:space="0" w:color="auto"/>
            <w:left w:val="none" w:sz="0" w:space="0" w:color="auto"/>
            <w:bottom w:val="none" w:sz="0" w:space="0" w:color="auto"/>
            <w:right w:val="none" w:sz="0" w:space="0" w:color="auto"/>
          </w:divBdr>
        </w:div>
        <w:div w:id="1774980255">
          <w:marLeft w:val="1800"/>
          <w:marRight w:val="0"/>
          <w:marTop w:val="96"/>
          <w:marBottom w:val="0"/>
          <w:divBdr>
            <w:top w:val="none" w:sz="0" w:space="0" w:color="auto"/>
            <w:left w:val="none" w:sz="0" w:space="0" w:color="auto"/>
            <w:bottom w:val="none" w:sz="0" w:space="0" w:color="auto"/>
            <w:right w:val="none" w:sz="0" w:space="0" w:color="auto"/>
          </w:divBdr>
        </w:div>
        <w:div w:id="1121530089">
          <w:marLeft w:val="1800"/>
          <w:marRight w:val="0"/>
          <w:marTop w:val="96"/>
          <w:marBottom w:val="0"/>
          <w:divBdr>
            <w:top w:val="none" w:sz="0" w:space="0" w:color="auto"/>
            <w:left w:val="none" w:sz="0" w:space="0" w:color="auto"/>
            <w:bottom w:val="none" w:sz="0" w:space="0" w:color="auto"/>
            <w:right w:val="none" w:sz="0" w:space="0" w:color="auto"/>
          </w:divBdr>
        </w:div>
        <w:div w:id="1898129407">
          <w:marLeft w:val="1800"/>
          <w:marRight w:val="0"/>
          <w:marTop w:val="96"/>
          <w:marBottom w:val="0"/>
          <w:divBdr>
            <w:top w:val="none" w:sz="0" w:space="0" w:color="auto"/>
            <w:left w:val="none" w:sz="0" w:space="0" w:color="auto"/>
            <w:bottom w:val="none" w:sz="0" w:space="0" w:color="auto"/>
            <w:right w:val="none" w:sz="0" w:space="0" w:color="auto"/>
          </w:divBdr>
        </w:div>
        <w:div w:id="1876038466">
          <w:marLeft w:val="1166"/>
          <w:marRight w:val="0"/>
          <w:marTop w:val="115"/>
          <w:marBottom w:val="0"/>
          <w:divBdr>
            <w:top w:val="none" w:sz="0" w:space="0" w:color="auto"/>
            <w:left w:val="none" w:sz="0" w:space="0" w:color="auto"/>
            <w:bottom w:val="none" w:sz="0" w:space="0" w:color="auto"/>
            <w:right w:val="none" w:sz="0" w:space="0" w:color="auto"/>
          </w:divBdr>
        </w:div>
        <w:div w:id="1403141255">
          <w:marLeft w:val="1800"/>
          <w:marRight w:val="0"/>
          <w:marTop w:val="106"/>
          <w:marBottom w:val="0"/>
          <w:divBdr>
            <w:top w:val="none" w:sz="0" w:space="0" w:color="auto"/>
            <w:left w:val="none" w:sz="0" w:space="0" w:color="auto"/>
            <w:bottom w:val="none" w:sz="0" w:space="0" w:color="auto"/>
            <w:right w:val="none" w:sz="0" w:space="0" w:color="auto"/>
          </w:divBdr>
        </w:div>
        <w:div w:id="573392336">
          <w:marLeft w:val="1166"/>
          <w:marRight w:val="0"/>
          <w:marTop w:val="115"/>
          <w:marBottom w:val="0"/>
          <w:divBdr>
            <w:top w:val="none" w:sz="0" w:space="0" w:color="auto"/>
            <w:left w:val="none" w:sz="0" w:space="0" w:color="auto"/>
            <w:bottom w:val="none" w:sz="0" w:space="0" w:color="auto"/>
            <w:right w:val="none" w:sz="0" w:space="0" w:color="auto"/>
          </w:divBdr>
        </w:div>
        <w:div w:id="1655524849">
          <w:marLeft w:val="547"/>
          <w:marRight w:val="0"/>
          <w:marTop w:val="134"/>
          <w:marBottom w:val="0"/>
          <w:divBdr>
            <w:top w:val="none" w:sz="0" w:space="0" w:color="auto"/>
            <w:left w:val="none" w:sz="0" w:space="0" w:color="auto"/>
            <w:bottom w:val="none" w:sz="0" w:space="0" w:color="auto"/>
            <w:right w:val="none" w:sz="0" w:space="0" w:color="auto"/>
          </w:divBdr>
        </w:div>
        <w:div w:id="904607674">
          <w:marLeft w:val="1166"/>
          <w:marRight w:val="0"/>
          <w:marTop w:val="115"/>
          <w:marBottom w:val="0"/>
          <w:divBdr>
            <w:top w:val="none" w:sz="0" w:space="0" w:color="auto"/>
            <w:left w:val="none" w:sz="0" w:space="0" w:color="auto"/>
            <w:bottom w:val="none" w:sz="0" w:space="0" w:color="auto"/>
            <w:right w:val="none" w:sz="0" w:space="0" w:color="auto"/>
          </w:divBdr>
        </w:div>
        <w:div w:id="1976326033">
          <w:marLeft w:val="1166"/>
          <w:marRight w:val="0"/>
          <w:marTop w:val="115"/>
          <w:marBottom w:val="0"/>
          <w:divBdr>
            <w:top w:val="none" w:sz="0" w:space="0" w:color="auto"/>
            <w:left w:val="none" w:sz="0" w:space="0" w:color="auto"/>
            <w:bottom w:val="none" w:sz="0" w:space="0" w:color="auto"/>
            <w:right w:val="none" w:sz="0" w:space="0" w:color="auto"/>
          </w:divBdr>
        </w:div>
      </w:divsChild>
    </w:div>
    <w:div w:id="1942831982">
      <w:bodyDiv w:val="1"/>
      <w:marLeft w:val="0"/>
      <w:marRight w:val="0"/>
      <w:marTop w:val="0"/>
      <w:marBottom w:val="0"/>
      <w:divBdr>
        <w:top w:val="none" w:sz="0" w:space="0" w:color="auto"/>
        <w:left w:val="none" w:sz="0" w:space="0" w:color="auto"/>
        <w:bottom w:val="none" w:sz="0" w:space="0" w:color="auto"/>
        <w:right w:val="none" w:sz="0" w:space="0" w:color="auto"/>
      </w:divBdr>
    </w:div>
    <w:div w:id="1978534115">
      <w:bodyDiv w:val="1"/>
      <w:marLeft w:val="0"/>
      <w:marRight w:val="0"/>
      <w:marTop w:val="0"/>
      <w:marBottom w:val="0"/>
      <w:divBdr>
        <w:top w:val="none" w:sz="0" w:space="0" w:color="auto"/>
        <w:left w:val="none" w:sz="0" w:space="0" w:color="auto"/>
        <w:bottom w:val="none" w:sz="0" w:space="0" w:color="auto"/>
        <w:right w:val="none" w:sz="0" w:space="0" w:color="auto"/>
      </w:divBdr>
    </w:div>
    <w:div w:id="1998999874">
      <w:bodyDiv w:val="1"/>
      <w:marLeft w:val="0"/>
      <w:marRight w:val="0"/>
      <w:marTop w:val="0"/>
      <w:marBottom w:val="0"/>
      <w:divBdr>
        <w:top w:val="none" w:sz="0" w:space="0" w:color="auto"/>
        <w:left w:val="none" w:sz="0" w:space="0" w:color="auto"/>
        <w:bottom w:val="none" w:sz="0" w:space="0" w:color="auto"/>
        <w:right w:val="none" w:sz="0" w:space="0" w:color="auto"/>
      </w:divBdr>
      <w:divsChild>
        <w:div w:id="1491867220">
          <w:marLeft w:val="547"/>
          <w:marRight w:val="0"/>
          <w:marTop w:val="134"/>
          <w:marBottom w:val="0"/>
          <w:divBdr>
            <w:top w:val="none" w:sz="0" w:space="0" w:color="auto"/>
            <w:left w:val="none" w:sz="0" w:space="0" w:color="auto"/>
            <w:bottom w:val="none" w:sz="0" w:space="0" w:color="auto"/>
            <w:right w:val="none" w:sz="0" w:space="0" w:color="auto"/>
          </w:divBdr>
        </w:div>
        <w:div w:id="299850414">
          <w:marLeft w:val="1166"/>
          <w:marRight w:val="0"/>
          <w:marTop w:val="115"/>
          <w:marBottom w:val="0"/>
          <w:divBdr>
            <w:top w:val="none" w:sz="0" w:space="0" w:color="auto"/>
            <w:left w:val="none" w:sz="0" w:space="0" w:color="auto"/>
            <w:bottom w:val="none" w:sz="0" w:space="0" w:color="auto"/>
            <w:right w:val="none" w:sz="0" w:space="0" w:color="auto"/>
          </w:divBdr>
        </w:div>
      </w:divsChild>
    </w:div>
    <w:div w:id="2000649586">
      <w:bodyDiv w:val="1"/>
      <w:marLeft w:val="0"/>
      <w:marRight w:val="0"/>
      <w:marTop w:val="0"/>
      <w:marBottom w:val="0"/>
      <w:divBdr>
        <w:top w:val="none" w:sz="0" w:space="0" w:color="auto"/>
        <w:left w:val="none" w:sz="0" w:space="0" w:color="auto"/>
        <w:bottom w:val="none" w:sz="0" w:space="0" w:color="auto"/>
        <w:right w:val="none" w:sz="0" w:space="0" w:color="auto"/>
      </w:divBdr>
      <w:divsChild>
        <w:div w:id="1319074004">
          <w:marLeft w:val="1800"/>
          <w:marRight w:val="0"/>
          <w:marTop w:val="115"/>
          <w:marBottom w:val="0"/>
          <w:divBdr>
            <w:top w:val="none" w:sz="0" w:space="0" w:color="auto"/>
            <w:left w:val="none" w:sz="0" w:space="0" w:color="auto"/>
            <w:bottom w:val="none" w:sz="0" w:space="0" w:color="auto"/>
            <w:right w:val="none" w:sz="0" w:space="0" w:color="auto"/>
          </w:divBdr>
        </w:div>
      </w:divsChild>
    </w:div>
    <w:div w:id="2056469050">
      <w:bodyDiv w:val="1"/>
      <w:marLeft w:val="0"/>
      <w:marRight w:val="0"/>
      <w:marTop w:val="0"/>
      <w:marBottom w:val="0"/>
      <w:divBdr>
        <w:top w:val="none" w:sz="0" w:space="0" w:color="auto"/>
        <w:left w:val="none" w:sz="0" w:space="0" w:color="auto"/>
        <w:bottom w:val="none" w:sz="0" w:space="0" w:color="auto"/>
        <w:right w:val="none" w:sz="0" w:space="0" w:color="auto"/>
      </w:divBdr>
    </w:div>
    <w:div w:id="2085301243">
      <w:bodyDiv w:val="1"/>
      <w:marLeft w:val="0"/>
      <w:marRight w:val="0"/>
      <w:marTop w:val="0"/>
      <w:marBottom w:val="0"/>
      <w:divBdr>
        <w:top w:val="none" w:sz="0" w:space="0" w:color="auto"/>
        <w:left w:val="none" w:sz="0" w:space="0" w:color="auto"/>
        <w:bottom w:val="none" w:sz="0" w:space="0" w:color="auto"/>
        <w:right w:val="none" w:sz="0" w:space="0" w:color="auto"/>
      </w:divBdr>
    </w:div>
    <w:div w:id="21043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audacityteam.org/wiki/Release_Notes" TargetMode="External"/><Relationship Id="rId18" Type="http://schemas.openxmlformats.org/officeDocument/2006/relationships/image" Target="media/image2.png"/><Relationship Id="rId26" Type="http://schemas.openxmlformats.org/officeDocument/2006/relationships/hyperlink" Target="http://aosabook.org/en/index.html" TargetMode="External"/><Relationship Id="rId3" Type="http://schemas.openxmlformats.org/officeDocument/2006/relationships/numbering" Target="numbering.xml"/><Relationship Id="rId21" Type="http://schemas.openxmlformats.org/officeDocument/2006/relationships/hyperlink" Target="https://en.wikipedia.org/wiki/Alloy_Analyzer"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manual.audacityteam.org/" TargetMode="External"/><Relationship Id="rId17" Type="http://schemas.openxmlformats.org/officeDocument/2006/relationships/hyperlink" Target="https://github.com/leonidsh119/audacity-doxygen.git" TargetMode="External"/><Relationship Id="rId25" Type="http://schemas.openxmlformats.org/officeDocument/2006/relationships/hyperlink" Target="https://link.springer.com/article/10.1007%2Fs00165-017-0428-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ack.nl/~dimitri/doxygen/" TargetMode="External"/><Relationship Id="rId20" Type="http://schemas.openxmlformats.org/officeDocument/2006/relationships/hyperlink" Target="http://alloy.mit.edu/alloy/" TargetMode="External"/><Relationship Id="rId29" Type="http://schemas.openxmlformats.org/officeDocument/2006/relationships/hyperlink" Target="https://pdfs.semanticscholar.org/8260/082839dad0b445c4d2de1e33e7958ed8e3f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dacityteam.org/"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osabook.org/en/audacity.html" TargetMode="External"/><Relationship Id="rId23" Type="http://schemas.openxmlformats.org/officeDocument/2006/relationships/hyperlink" Target="https://github.com/leonidsh119/audacity-alloy-model" TargetMode="External"/><Relationship Id="rId28" Type="http://schemas.openxmlformats.org/officeDocument/2006/relationships/hyperlink" Target="ftp://ftp.sei.cmu.edu/pub/prp/models/ZRM_chapter1.pdf" TargetMode="External"/><Relationship Id="rId10" Type="http://schemas.openxmlformats.org/officeDocument/2006/relationships/hyperlink" Target="http://aosabook.org/en/audacity.html"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aosabook.org/en/intro1.html" TargetMode="External"/><Relationship Id="rId22" Type="http://schemas.openxmlformats.org/officeDocument/2006/relationships/image" Target="media/image4.png"/><Relationship Id="rId27" Type="http://schemas.openxmlformats.org/officeDocument/2006/relationships/hyperlink" Target="http://alloy.mit.edu/alloy/" TargetMode="External"/><Relationship Id="rId30" Type="http://schemas.openxmlformats.org/officeDocument/2006/relationships/header" Target="header1.xml"/><Relationship Id="rId35" Type="http://schemas.openxmlformats.org/officeDocument/2006/relationships/customXml" Target="../customXml/item4.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d\Google%20Drive\Intranet\Doc%20Templates\Requirements\SR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87EFF-7543-452E-B6AD-F68EFFA8124B}"/>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FB2672AC-EB55-4AFF-BFB4-55B7FD4BE8DE}"/>
</file>

<file path=customXml/itemProps4.xml><?xml version="1.0" encoding="utf-8"?>
<ds:datastoreItem xmlns:ds="http://schemas.openxmlformats.org/officeDocument/2006/customXml" ds:itemID="{956E6194-0FC3-4191-9E2A-8A35130FFA54}"/>
</file>

<file path=docProps/app.xml><?xml version="1.0" encoding="utf-8"?>
<Properties xmlns="http://schemas.openxmlformats.org/officeDocument/2006/extended-properties" xmlns:vt="http://schemas.openxmlformats.org/officeDocument/2006/docPropsVTypes">
  <Template>SRS Template.dotx</Template>
  <TotalTime>1</TotalTime>
  <Pages>25</Pages>
  <Words>3839</Words>
  <Characters>23288</Characters>
  <Application>Microsoft Office Word</Application>
  <DocSecurity>4</DocSecurity>
  <Lines>194</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Software Requirements Specification Template</vt:lpstr>
      <vt:lpstr>Software Requirements Specification Template</vt:lpstr>
    </vt:vector>
  </TitlesOfParts>
  <Company>DVTel Israel</Company>
  <LinksUpToDate>false</LinksUpToDate>
  <CharactersWithSpaces>27073</CharactersWithSpaces>
  <SharedDoc>false</SharedDoc>
  <HLinks>
    <vt:vector size="294" baseType="variant">
      <vt:variant>
        <vt:i4>1245235</vt:i4>
      </vt:variant>
      <vt:variant>
        <vt:i4>263</vt:i4>
      </vt:variant>
      <vt:variant>
        <vt:i4>0</vt:i4>
      </vt:variant>
      <vt:variant>
        <vt:i4>5</vt:i4>
      </vt:variant>
      <vt:variant>
        <vt:lpwstr/>
      </vt:variant>
      <vt:variant>
        <vt:lpwstr>_Toc277671141</vt:lpwstr>
      </vt:variant>
      <vt:variant>
        <vt:i4>524348</vt:i4>
      </vt:variant>
      <vt:variant>
        <vt:i4>252</vt:i4>
      </vt:variant>
      <vt:variant>
        <vt:i4>0</vt:i4>
      </vt:variant>
      <vt:variant>
        <vt:i4>5</vt:i4>
      </vt:variant>
      <vt:variant>
        <vt:lpwstr>\\Ogre\Product Management\System Engineering Documents\6.2\Storage on the Edge\Storage on the Edge - SE.docx</vt:lpwstr>
      </vt:variant>
      <vt:variant>
        <vt:lpwstr/>
      </vt:variant>
      <vt:variant>
        <vt:i4>4259878</vt:i4>
      </vt:variant>
      <vt:variant>
        <vt:i4>249</vt:i4>
      </vt:variant>
      <vt:variant>
        <vt:i4>0</vt:i4>
      </vt:variant>
      <vt:variant>
        <vt:i4>5</vt:i4>
      </vt:variant>
      <vt:variant>
        <vt:lpwstr>\\Ogre\Product Management\MRD\Latitude\6.2\Edge based storage High Level MRD ver 2.docx</vt:lpwstr>
      </vt:variant>
      <vt:variant>
        <vt:lpwstr/>
      </vt:variant>
      <vt:variant>
        <vt:i4>3604567</vt:i4>
      </vt:variant>
      <vt:variant>
        <vt:i4>246</vt:i4>
      </vt:variant>
      <vt:variant>
        <vt:i4>0</vt:i4>
      </vt:variant>
      <vt:variant>
        <vt:i4>5</vt:i4>
      </vt:variant>
      <vt:variant>
        <vt:lpwstr>http://en.wikipedia.org/wiki/Memory_card</vt:lpwstr>
      </vt:variant>
      <vt:variant>
        <vt:lpwstr/>
      </vt:variant>
      <vt:variant>
        <vt:i4>983112</vt:i4>
      </vt:variant>
      <vt:variant>
        <vt:i4>243</vt:i4>
      </vt:variant>
      <vt:variant>
        <vt:i4>0</vt:i4>
      </vt:variant>
      <vt:variant>
        <vt:i4>5</vt:i4>
      </vt:variant>
      <vt:variant>
        <vt:lpwstr>http://en.wikipedia.org/wiki/Terabyte</vt:lpwstr>
      </vt:variant>
      <vt:variant>
        <vt:lpwstr/>
      </vt:variant>
      <vt:variant>
        <vt:i4>1966145</vt:i4>
      </vt:variant>
      <vt:variant>
        <vt:i4>240</vt:i4>
      </vt:variant>
      <vt:variant>
        <vt:i4>0</vt:i4>
      </vt:variant>
      <vt:variant>
        <vt:i4>5</vt:i4>
      </vt:variant>
      <vt:variant>
        <vt:lpwstr>http://en.wikipedia.org/wiki/Secure_Digital_card</vt:lpwstr>
      </vt:variant>
      <vt:variant>
        <vt:lpwstr>SDXC</vt:lpwstr>
      </vt:variant>
      <vt:variant>
        <vt:i4>6094907</vt:i4>
      </vt:variant>
      <vt:variant>
        <vt:i4>237</vt:i4>
      </vt:variant>
      <vt:variant>
        <vt:i4>0</vt:i4>
      </vt:variant>
      <vt:variant>
        <vt:i4>5</vt:i4>
      </vt:variant>
      <vt:variant>
        <vt:lpwstr>http://en.wikipedia.org/wiki/Secure_Digital</vt:lpwstr>
      </vt:variant>
      <vt:variant>
        <vt:lpwstr>cite_note-sdcard_org_dev_sd-0</vt:lpwstr>
      </vt:variant>
      <vt:variant>
        <vt:i4>589892</vt:i4>
      </vt:variant>
      <vt:variant>
        <vt:i4>234</vt:i4>
      </vt:variant>
      <vt:variant>
        <vt:i4>0</vt:i4>
      </vt:variant>
      <vt:variant>
        <vt:i4>5</vt:i4>
      </vt:variant>
      <vt:variant>
        <vt:lpwstr>http://en.wikipedia.org/wiki/Gigabyte</vt:lpwstr>
      </vt:variant>
      <vt:variant>
        <vt:lpwstr/>
      </vt:variant>
      <vt:variant>
        <vt:i4>1048656</vt:i4>
      </vt:variant>
      <vt:variant>
        <vt:i4>231</vt:i4>
      </vt:variant>
      <vt:variant>
        <vt:i4>0</vt:i4>
      </vt:variant>
      <vt:variant>
        <vt:i4>5</vt:i4>
      </vt:variant>
      <vt:variant>
        <vt:lpwstr>http://en.wikipedia.org/wiki/Toshiba</vt:lpwstr>
      </vt:variant>
      <vt:variant>
        <vt:lpwstr/>
      </vt:variant>
      <vt:variant>
        <vt:i4>67</vt:i4>
      </vt:variant>
      <vt:variant>
        <vt:i4>228</vt:i4>
      </vt:variant>
      <vt:variant>
        <vt:i4>0</vt:i4>
      </vt:variant>
      <vt:variant>
        <vt:i4>5</vt:i4>
      </vt:variant>
      <vt:variant>
        <vt:lpwstr>http://en.wikipedia.org/wiki/SanDisk</vt:lpwstr>
      </vt:variant>
      <vt:variant>
        <vt:lpwstr/>
      </vt:variant>
      <vt:variant>
        <vt:i4>7536663</vt:i4>
      </vt:variant>
      <vt:variant>
        <vt:i4>225</vt:i4>
      </vt:variant>
      <vt:variant>
        <vt:i4>0</vt:i4>
      </vt:variant>
      <vt:variant>
        <vt:i4>5</vt:i4>
      </vt:variant>
      <vt:variant>
        <vt:lpwstr>http://en.wikipedia.org/wiki/Matsushita_Electric_Industrial_Co.</vt:lpwstr>
      </vt:variant>
      <vt:variant>
        <vt:lpwstr/>
      </vt:variant>
      <vt:variant>
        <vt:i4>3604567</vt:i4>
      </vt:variant>
      <vt:variant>
        <vt:i4>222</vt:i4>
      </vt:variant>
      <vt:variant>
        <vt:i4>0</vt:i4>
      </vt:variant>
      <vt:variant>
        <vt:i4>5</vt:i4>
      </vt:variant>
      <vt:variant>
        <vt:lpwstr>http://en.wikipedia.org/wiki/Memory_card</vt:lpwstr>
      </vt:variant>
      <vt:variant>
        <vt:lpwstr/>
      </vt:variant>
      <vt:variant>
        <vt:i4>3211271</vt:i4>
      </vt:variant>
      <vt:variant>
        <vt:i4>219</vt:i4>
      </vt:variant>
      <vt:variant>
        <vt:i4>0</vt:i4>
      </vt:variant>
      <vt:variant>
        <vt:i4>5</vt:i4>
      </vt:variant>
      <vt:variant>
        <vt:lpwstr>http://en.wikipedia.org/wiki/Non-volatile_memory</vt:lpwstr>
      </vt:variant>
      <vt:variant>
        <vt:lpwstr/>
      </vt:variant>
      <vt:variant>
        <vt:i4>1245235</vt:i4>
      </vt:variant>
      <vt:variant>
        <vt:i4>212</vt:i4>
      </vt:variant>
      <vt:variant>
        <vt:i4>0</vt:i4>
      </vt:variant>
      <vt:variant>
        <vt:i4>5</vt:i4>
      </vt:variant>
      <vt:variant>
        <vt:lpwstr/>
      </vt:variant>
      <vt:variant>
        <vt:lpwstr>_Toc277671140</vt:lpwstr>
      </vt:variant>
      <vt:variant>
        <vt:i4>1310771</vt:i4>
      </vt:variant>
      <vt:variant>
        <vt:i4>206</vt:i4>
      </vt:variant>
      <vt:variant>
        <vt:i4>0</vt:i4>
      </vt:variant>
      <vt:variant>
        <vt:i4>5</vt:i4>
      </vt:variant>
      <vt:variant>
        <vt:lpwstr/>
      </vt:variant>
      <vt:variant>
        <vt:lpwstr>_Toc277671139</vt:lpwstr>
      </vt:variant>
      <vt:variant>
        <vt:i4>1310771</vt:i4>
      </vt:variant>
      <vt:variant>
        <vt:i4>200</vt:i4>
      </vt:variant>
      <vt:variant>
        <vt:i4>0</vt:i4>
      </vt:variant>
      <vt:variant>
        <vt:i4>5</vt:i4>
      </vt:variant>
      <vt:variant>
        <vt:lpwstr/>
      </vt:variant>
      <vt:variant>
        <vt:lpwstr>_Toc277671138</vt:lpwstr>
      </vt:variant>
      <vt:variant>
        <vt:i4>1310771</vt:i4>
      </vt:variant>
      <vt:variant>
        <vt:i4>194</vt:i4>
      </vt:variant>
      <vt:variant>
        <vt:i4>0</vt:i4>
      </vt:variant>
      <vt:variant>
        <vt:i4>5</vt:i4>
      </vt:variant>
      <vt:variant>
        <vt:lpwstr/>
      </vt:variant>
      <vt:variant>
        <vt:lpwstr>_Toc277671137</vt:lpwstr>
      </vt:variant>
      <vt:variant>
        <vt:i4>1310771</vt:i4>
      </vt:variant>
      <vt:variant>
        <vt:i4>188</vt:i4>
      </vt:variant>
      <vt:variant>
        <vt:i4>0</vt:i4>
      </vt:variant>
      <vt:variant>
        <vt:i4>5</vt:i4>
      </vt:variant>
      <vt:variant>
        <vt:lpwstr/>
      </vt:variant>
      <vt:variant>
        <vt:lpwstr>_Toc277671136</vt:lpwstr>
      </vt:variant>
      <vt:variant>
        <vt:i4>1310771</vt:i4>
      </vt:variant>
      <vt:variant>
        <vt:i4>182</vt:i4>
      </vt:variant>
      <vt:variant>
        <vt:i4>0</vt:i4>
      </vt:variant>
      <vt:variant>
        <vt:i4>5</vt:i4>
      </vt:variant>
      <vt:variant>
        <vt:lpwstr/>
      </vt:variant>
      <vt:variant>
        <vt:lpwstr>_Toc277671135</vt:lpwstr>
      </vt:variant>
      <vt:variant>
        <vt:i4>1310771</vt:i4>
      </vt:variant>
      <vt:variant>
        <vt:i4>176</vt:i4>
      </vt:variant>
      <vt:variant>
        <vt:i4>0</vt:i4>
      </vt:variant>
      <vt:variant>
        <vt:i4>5</vt:i4>
      </vt:variant>
      <vt:variant>
        <vt:lpwstr/>
      </vt:variant>
      <vt:variant>
        <vt:lpwstr>_Toc277671134</vt:lpwstr>
      </vt:variant>
      <vt:variant>
        <vt:i4>1310771</vt:i4>
      </vt:variant>
      <vt:variant>
        <vt:i4>170</vt:i4>
      </vt:variant>
      <vt:variant>
        <vt:i4>0</vt:i4>
      </vt:variant>
      <vt:variant>
        <vt:i4>5</vt:i4>
      </vt:variant>
      <vt:variant>
        <vt:lpwstr/>
      </vt:variant>
      <vt:variant>
        <vt:lpwstr>_Toc277671133</vt:lpwstr>
      </vt:variant>
      <vt:variant>
        <vt:i4>1310771</vt:i4>
      </vt:variant>
      <vt:variant>
        <vt:i4>164</vt:i4>
      </vt:variant>
      <vt:variant>
        <vt:i4>0</vt:i4>
      </vt:variant>
      <vt:variant>
        <vt:i4>5</vt:i4>
      </vt:variant>
      <vt:variant>
        <vt:lpwstr/>
      </vt:variant>
      <vt:variant>
        <vt:lpwstr>_Toc277671132</vt:lpwstr>
      </vt:variant>
      <vt:variant>
        <vt:i4>1310771</vt:i4>
      </vt:variant>
      <vt:variant>
        <vt:i4>158</vt:i4>
      </vt:variant>
      <vt:variant>
        <vt:i4>0</vt:i4>
      </vt:variant>
      <vt:variant>
        <vt:i4>5</vt:i4>
      </vt:variant>
      <vt:variant>
        <vt:lpwstr/>
      </vt:variant>
      <vt:variant>
        <vt:lpwstr>_Toc277671131</vt:lpwstr>
      </vt:variant>
      <vt:variant>
        <vt:i4>1310771</vt:i4>
      </vt:variant>
      <vt:variant>
        <vt:i4>152</vt:i4>
      </vt:variant>
      <vt:variant>
        <vt:i4>0</vt:i4>
      </vt:variant>
      <vt:variant>
        <vt:i4>5</vt:i4>
      </vt:variant>
      <vt:variant>
        <vt:lpwstr/>
      </vt:variant>
      <vt:variant>
        <vt:lpwstr>_Toc277671130</vt:lpwstr>
      </vt:variant>
      <vt:variant>
        <vt:i4>1376307</vt:i4>
      </vt:variant>
      <vt:variant>
        <vt:i4>146</vt:i4>
      </vt:variant>
      <vt:variant>
        <vt:i4>0</vt:i4>
      </vt:variant>
      <vt:variant>
        <vt:i4>5</vt:i4>
      </vt:variant>
      <vt:variant>
        <vt:lpwstr/>
      </vt:variant>
      <vt:variant>
        <vt:lpwstr>_Toc277671129</vt:lpwstr>
      </vt:variant>
      <vt:variant>
        <vt:i4>1376307</vt:i4>
      </vt:variant>
      <vt:variant>
        <vt:i4>140</vt:i4>
      </vt:variant>
      <vt:variant>
        <vt:i4>0</vt:i4>
      </vt:variant>
      <vt:variant>
        <vt:i4>5</vt:i4>
      </vt:variant>
      <vt:variant>
        <vt:lpwstr/>
      </vt:variant>
      <vt:variant>
        <vt:lpwstr>_Toc277671128</vt:lpwstr>
      </vt:variant>
      <vt:variant>
        <vt:i4>1376307</vt:i4>
      </vt:variant>
      <vt:variant>
        <vt:i4>134</vt:i4>
      </vt:variant>
      <vt:variant>
        <vt:i4>0</vt:i4>
      </vt:variant>
      <vt:variant>
        <vt:i4>5</vt:i4>
      </vt:variant>
      <vt:variant>
        <vt:lpwstr/>
      </vt:variant>
      <vt:variant>
        <vt:lpwstr>_Toc277671127</vt:lpwstr>
      </vt:variant>
      <vt:variant>
        <vt:i4>1376307</vt:i4>
      </vt:variant>
      <vt:variant>
        <vt:i4>128</vt:i4>
      </vt:variant>
      <vt:variant>
        <vt:i4>0</vt:i4>
      </vt:variant>
      <vt:variant>
        <vt:i4>5</vt:i4>
      </vt:variant>
      <vt:variant>
        <vt:lpwstr/>
      </vt:variant>
      <vt:variant>
        <vt:lpwstr>_Toc277671126</vt:lpwstr>
      </vt:variant>
      <vt:variant>
        <vt:i4>1376307</vt:i4>
      </vt:variant>
      <vt:variant>
        <vt:i4>122</vt:i4>
      </vt:variant>
      <vt:variant>
        <vt:i4>0</vt:i4>
      </vt:variant>
      <vt:variant>
        <vt:i4>5</vt:i4>
      </vt:variant>
      <vt:variant>
        <vt:lpwstr/>
      </vt:variant>
      <vt:variant>
        <vt:lpwstr>_Toc277671125</vt:lpwstr>
      </vt:variant>
      <vt:variant>
        <vt:i4>1376307</vt:i4>
      </vt:variant>
      <vt:variant>
        <vt:i4>116</vt:i4>
      </vt:variant>
      <vt:variant>
        <vt:i4>0</vt:i4>
      </vt:variant>
      <vt:variant>
        <vt:i4>5</vt:i4>
      </vt:variant>
      <vt:variant>
        <vt:lpwstr/>
      </vt:variant>
      <vt:variant>
        <vt:lpwstr>_Toc277671124</vt:lpwstr>
      </vt:variant>
      <vt:variant>
        <vt:i4>1376307</vt:i4>
      </vt:variant>
      <vt:variant>
        <vt:i4>110</vt:i4>
      </vt:variant>
      <vt:variant>
        <vt:i4>0</vt:i4>
      </vt:variant>
      <vt:variant>
        <vt:i4>5</vt:i4>
      </vt:variant>
      <vt:variant>
        <vt:lpwstr/>
      </vt:variant>
      <vt:variant>
        <vt:lpwstr>_Toc277671123</vt:lpwstr>
      </vt:variant>
      <vt:variant>
        <vt:i4>1376307</vt:i4>
      </vt:variant>
      <vt:variant>
        <vt:i4>104</vt:i4>
      </vt:variant>
      <vt:variant>
        <vt:i4>0</vt:i4>
      </vt:variant>
      <vt:variant>
        <vt:i4>5</vt:i4>
      </vt:variant>
      <vt:variant>
        <vt:lpwstr/>
      </vt:variant>
      <vt:variant>
        <vt:lpwstr>_Toc277671122</vt:lpwstr>
      </vt:variant>
      <vt:variant>
        <vt:i4>1376307</vt:i4>
      </vt:variant>
      <vt:variant>
        <vt:i4>98</vt:i4>
      </vt:variant>
      <vt:variant>
        <vt:i4>0</vt:i4>
      </vt:variant>
      <vt:variant>
        <vt:i4>5</vt:i4>
      </vt:variant>
      <vt:variant>
        <vt:lpwstr/>
      </vt:variant>
      <vt:variant>
        <vt:lpwstr>_Toc277671121</vt:lpwstr>
      </vt:variant>
      <vt:variant>
        <vt:i4>1376307</vt:i4>
      </vt:variant>
      <vt:variant>
        <vt:i4>92</vt:i4>
      </vt:variant>
      <vt:variant>
        <vt:i4>0</vt:i4>
      </vt:variant>
      <vt:variant>
        <vt:i4>5</vt:i4>
      </vt:variant>
      <vt:variant>
        <vt:lpwstr/>
      </vt:variant>
      <vt:variant>
        <vt:lpwstr>_Toc277671120</vt:lpwstr>
      </vt:variant>
      <vt:variant>
        <vt:i4>1441843</vt:i4>
      </vt:variant>
      <vt:variant>
        <vt:i4>86</vt:i4>
      </vt:variant>
      <vt:variant>
        <vt:i4>0</vt:i4>
      </vt:variant>
      <vt:variant>
        <vt:i4>5</vt:i4>
      </vt:variant>
      <vt:variant>
        <vt:lpwstr/>
      </vt:variant>
      <vt:variant>
        <vt:lpwstr>_Toc277671119</vt:lpwstr>
      </vt:variant>
      <vt:variant>
        <vt:i4>1441843</vt:i4>
      </vt:variant>
      <vt:variant>
        <vt:i4>80</vt:i4>
      </vt:variant>
      <vt:variant>
        <vt:i4>0</vt:i4>
      </vt:variant>
      <vt:variant>
        <vt:i4>5</vt:i4>
      </vt:variant>
      <vt:variant>
        <vt:lpwstr/>
      </vt:variant>
      <vt:variant>
        <vt:lpwstr>_Toc277671118</vt:lpwstr>
      </vt:variant>
      <vt:variant>
        <vt:i4>1441843</vt:i4>
      </vt:variant>
      <vt:variant>
        <vt:i4>74</vt:i4>
      </vt:variant>
      <vt:variant>
        <vt:i4>0</vt:i4>
      </vt:variant>
      <vt:variant>
        <vt:i4>5</vt:i4>
      </vt:variant>
      <vt:variant>
        <vt:lpwstr/>
      </vt:variant>
      <vt:variant>
        <vt:lpwstr>_Toc277671117</vt:lpwstr>
      </vt:variant>
      <vt:variant>
        <vt:i4>1441843</vt:i4>
      </vt:variant>
      <vt:variant>
        <vt:i4>68</vt:i4>
      </vt:variant>
      <vt:variant>
        <vt:i4>0</vt:i4>
      </vt:variant>
      <vt:variant>
        <vt:i4>5</vt:i4>
      </vt:variant>
      <vt:variant>
        <vt:lpwstr/>
      </vt:variant>
      <vt:variant>
        <vt:lpwstr>_Toc277671116</vt:lpwstr>
      </vt:variant>
      <vt:variant>
        <vt:i4>1441843</vt:i4>
      </vt:variant>
      <vt:variant>
        <vt:i4>62</vt:i4>
      </vt:variant>
      <vt:variant>
        <vt:i4>0</vt:i4>
      </vt:variant>
      <vt:variant>
        <vt:i4>5</vt:i4>
      </vt:variant>
      <vt:variant>
        <vt:lpwstr/>
      </vt:variant>
      <vt:variant>
        <vt:lpwstr>_Toc277671115</vt:lpwstr>
      </vt:variant>
      <vt:variant>
        <vt:i4>1441843</vt:i4>
      </vt:variant>
      <vt:variant>
        <vt:i4>56</vt:i4>
      </vt:variant>
      <vt:variant>
        <vt:i4>0</vt:i4>
      </vt:variant>
      <vt:variant>
        <vt:i4>5</vt:i4>
      </vt:variant>
      <vt:variant>
        <vt:lpwstr/>
      </vt:variant>
      <vt:variant>
        <vt:lpwstr>_Toc277671114</vt:lpwstr>
      </vt:variant>
      <vt:variant>
        <vt:i4>1441843</vt:i4>
      </vt:variant>
      <vt:variant>
        <vt:i4>50</vt:i4>
      </vt:variant>
      <vt:variant>
        <vt:i4>0</vt:i4>
      </vt:variant>
      <vt:variant>
        <vt:i4>5</vt:i4>
      </vt:variant>
      <vt:variant>
        <vt:lpwstr/>
      </vt:variant>
      <vt:variant>
        <vt:lpwstr>_Toc277671113</vt:lpwstr>
      </vt:variant>
      <vt:variant>
        <vt:i4>1441843</vt:i4>
      </vt:variant>
      <vt:variant>
        <vt:i4>44</vt:i4>
      </vt:variant>
      <vt:variant>
        <vt:i4>0</vt:i4>
      </vt:variant>
      <vt:variant>
        <vt:i4>5</vt:i4>
      </vt:variant>
      <vt:variant>
        <vt:lpwstr/>
      </vt:variant>
      <vt:variant>
        <vt:lpwstr>_Toc277671112</vt:lpwstr>
      </vt:variant>
      <vt:variant>
        <vt:i4>1441843</vt:i4>
      </vt:variant>
      <vt:variant>
        <vt:i4>38</vt:i4>
      </vt:variant>
      <vt:variant>
        <vt:i4>0</vt:i4>
      </vt:variant>
      <vt:variant>
        <vt:i4>5</vt:i4>
      </vt:variant>
      <vt:variant>
        <vt:lpwstr/>
      </vt:variant>
      <vt:variant>
        <vt:lpwstr>_Toc277671111</vt:lpwstr>
      </vt:variant>
      <vt:variant>
        <vt:i4>1441843</vt:i4>
      </vt:variant>
      <vt:variant>
        <vt:i4>32</vt:i4>
      </vt:variant>
      <vt:variant>
        <vt:i4>0</vt:i4>
      </vt:variant>
      <vt:variant>
        <vt:i4>5</vt:i4>
      </vt:variant>
      <vt:variant>
        <vt:lpwstr/>
      </vt:variant>
      <vt:variant>
        <vt:lpwstr>_Toc277671110</vt:lpwstr>
      </vt:variant>
      <vt:variant>
        <vt:i4>1507379</vt:i4>
      </vt:variant>
      <vt:variant>
        <vt:i4>26</vt:i4>
      </vt:variant>
      <vt:variant>
        <vt:i4>0</vt:i4>
      </vt:variant>
      <vt:variant>
        <vt:i4>5</vt:i4>
      </vt:variant>
      <vt:variant>
        <vt:lpwstr/>
      </vt:variant>
      <vt:variant>
        <vt:lpwstr>_Toc277671109</vt:lpwstr>
      </vt:variant>
      <vt:variant>
        <vt:i4>1507379</vt:i4>
      </vt:variant>
      <vt:variant>
        <vt:i4>20</vt:i4>
      </vt:variant>
      <vt:variant>
        <vt:i4>0</vt:i4>
      </vt:variant>
      <vt:variant>
        <vt:i4>5</vt:i4>
      </vt:variant>
      <vt:variant>
        <vt:lpwstr/>
      </vt:variant>
      <vt:variant>
        <vt:lpwstr>_Toc277671108</vt:lpwstr>
      </vt:variant>
      <vt:variant>
        <vt:i4>1507379</vt:i4>
      </vt:variant>
      <vt:variant>
        <vt:i4>14</vt:i4>
      </vt:variant>
      <vt:variant>
        <vt:i4>0</vt:i4>
      </vt:variant>
      <vt:variant>
        <vt:i4>5</vt:i4>
      </vt:variant>
      <vt:variant>
        <vt:lpwstr/>
      </vt:variant>
      <vt:variant>
        <vt:lpwstr>_Toc277671107</vt:lpwstr>
      </vt:variant>
      <vt:variant>
        <vt:i4>1507379</vt:i4>
      </vt:variant>
      <vt:variant>
        <vt:i4>8</vt:i4>
      </vt:variant>
      <vt:variant>
        <vt:i4>0</vt:i4>
      </vt:variant>
      <vt:variant>
        <vt:i4>5</vt:i4>
      </vt:variant>
      <vt:variant>
        <vt:lpwstr/>
      </vt:variant>
      <vt:variant>
        <vt:lpwstr>_Toc277671106</vt:lpwstr>
      </vt:variant>
      <vt:variant>
        <vt:i4>1507379</vt:i4>
      </vt:variant>
      <vt:variant>
        <vt:i4>2</vt:i4>
      </vt:variant>
      <vt:variant>
        <vt:i4>0</vt:i4>
      </vt:variant>
      <vt:variant>
        <vt:i4>5</vt:i4>
      </vt:variant>
      <vt:variant>
        <vt:lpwstr/>
      </vt:variant>
      <vt:variant>
        <vt:lpwstr>_Toc277671105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Demonstration Software Design Improvement by a Formal Model for Design Decomposition</dc:title>
  <dc:subject>M.Sc. Final Project summary in Computer Science</dc:subject>
  <dc:creator> LEONID SHEPETOVSKY </dc:creator>
  <cp:keywords/>
  <dc:description/>
  <cp:lastModifiedBy>Ilana Bas</cp:lastModifiedBy>
  <cp:revision>2</cp:revision>
  <cp:lastPrinted>2002-05-27T14:23:00Z</cp:lastPrinted>
  <dcterms:created xsi:type="dcterms:W3CDTF">2018-12-10T17:05:00Z</dcterms:created>
  <dcterms:modified xsi:type="dcterms:W3CDTF">2018-12-10T17:05:00Z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ies>
</file>